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D8AD" w14:textId="6493DD8E" w:rsidR="00442932" w:rsidRPr="00F10A28" w:rsidRDefault="00442932" w:rsidP="00C9277D">
      <w:pPr>
        <w:spacing w:after="0" w:line="360" w:lineRule="auto"/>
        <w:jc w:val="center"/>
        <w:rPr>
          <w:lang w:eastAsia="en-IE"/>
        </w:rPr>
      </w:pP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rsidRPr="00F10A28">
        <w:rPr>
          <w:rFonts w:eastAsia="Times New Roman"/>
          <w:b/>
          <w:bCs/>
          <w:smallCaps/>
          <w:noProof/>
          <w:lang w:eastAsia="en-IE"/>
        </w:rPr>
        <w:drawing>
          <wp:inline distT="0" distB="0" distL="0" distR="0" wp14:anchorId="37839FA4" wp14:editId="705A979E">
            <wp:extent cx="2587925" cy="1161762"/>
            <wp:effectExtent l="0" t="0" r="3175" b="635"/>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7925" cy="1161762"/>
                    </a:xfrm>
                    <a:prstGeom prst="rect">
                      <a:avLst/>
                    </a:prstGeom>
                    <a:noFill/>
                  </pic:spPr>
                </pic:pic>
              </a:graphicData>
            </a:graphic>
          </wp:inline>
        </w:drawing>
      </w:r>
    </w:p>
    <w:p w14:paraId="7B1F4294" w14:textId="77777777" w:rsidR="00442932" w:rsidRPr="00F10A28" w:rsidRDefault="00442932" w:rsidP="00C9277D">
      <w:pPr>
        <w:spacing w:after="0" w:line="360" w:lineRule="auto"/>
        <w:rPr>
          <w:lang w:eastAsia="en-IE"/>
        </w:rPr>
      </w:pPr>
    </w:p>
    <w:p w14:paraId="2E423787" w14:textId="53E97E02" w:rsidR="00442932" w:rsidRPr="00F10A28" w:rsidRDefault="00442932" w:rsidP="00C9277D">
      <w:pPr>
        <w:spacing w:after="0" w:line="360" w:lineRule="auto"/>
        <w:rPr>
          <w:color w:val="FF0000"/>
          <w:sz w:val="24"/>
          <w:szCs w:val="24"/>
          <w:lang w:eastAsia="en-IE"/>
        </w:rPr>
      </w:pPr>
      <w:r w:rsidRPr="00F10A28">
        <w:rPr>
          <w:lang w:eastAsia="en-IE"/>
        </w:rPr>
        <w:tab/>
      </w:r>
      <w:r w:rsidRPr="00F10A28">
        <w:rPr>
          <w:lang w:eastAsia="en-IE"/>
        </w:rPr>
        <w:tab/>
      </w:r>
      <w:r w:rsidRPr="00F10A28">
        <w:rPr>
          <w:lang w:eastAsia="en-IE"/>
        </w:rPr>
        <w:tab/>
      </w:r>
      <w:r w:rsidRPr="00F10A28">
        <w:rPr>
          <w:lang w:eastAsia="en-IE"/>
        </w:rPr>
        <w:tab/>
      </w:r>
      <w:r w:rsidRPr="00F10A28">
        <w:rPr>
          <w:lang w:eastAsia="en-IE"/>
        </w:rPr>
        <w:tab/>
      </w:r>
    </w:p>
    <w:p w14:paraId="3D58FF66" w14:textId="3A6D6FF0" w:rsidR="00442932" w:rsidRPr="00164029" w:rsidRDefault="00442932" w:rsidP="007336C5">
      <w:pPr>
        <w:jc w:val="center"/>
        <w:rPr>
          <w:b/>
          <w:bCs/>
          <w:color w:val="1F4E79" w:themeColor="accent5" w:themeShade="80"/>
          <w:sz w:val="28"/>
          <w:szCs w:val="28"/>
        </w:rPr>
      </w:pPr>
      <w:r w:rsidRPr="00164029">
        <w:rPr>
          <w:b/>
          <w:bCs/>
          <w:color w:val="1F4E79" w:themeColor="accent5" w:themeShade="80"/>
          <w:sz w:val="28"/>
          <w:szCs w:val="28"/>
        </w:rPr>
        <w:t xml:space="preserve">APPENDIX 1: Technical </w:t>
      </w:r>
      <w:bookmarkEnd w:id="0"/>
      <w:bookmarkEnd w:id="1"/>
      <w:bookmarkEnd w:id="2"/>
      <w:bookmarkEnd w:id="3"/>
      <w:bookmarkEnd w:id="4"/>
      <w:r w:rsidR="008D5944" w:rsidRPr="00164029">
        <w:rPr>
          <w:b/>
          <w:bCs/>
          <w:color w:val="1F4E79" w:themeColor="accent5" w:themeShade="80"/>
          <w:sz w:val="28"/>
          <w:szCs w:val="28"/>
        </w:rPr>
        <w:t>Specification</w:t>
      </w:r>
      <w:r w:rsidRPr="00164029">
        <w:rPr>
          <w:b/>
          <w:bCs/>
          <w:color w:val="1F4E79" w:themeColor="accent5" w:themeShade="80"/>
          <w:sz w:val="28"/>
          <w:szCs w:val="28"/>
        </w:rPr>
        <w:t xml:space="preserve"> &amp; </w:t>
      </w:r>
      <w:r w:rsidR="0054246A" w:rsidRPr="00164029">
        <w:rPr>
          <w:b/>
          <w:bCs/>
          <w:color w:val="1F4E79" w:themeColor="accent5" w:themeShade="80"/>
          <w:sz w:val="28"/>
          <w:szCs w:val="28"/>
        </w:rPr>
        <w:t>Tender</w:t>
      </w:r>
      <w:r w:rsidRPr="00164029">
        <w:rPr>
          <w:b/>
          <w:bCs/>
          <w:color w:val="1F4E79" w:themeColor="accent5" w:themeShade="80"/>
          <w:sz w:val="28"/>
          <w:szCs w:val="28"/>
        </w:rPr>
        <w:t xml:space="preserve"> Response Document</w:t>
      </w:r>
    </w:p>
    <w:p w14:paraId="1A4ABF3A" w14:textId="77777777" w:rsidR="00442932" w:rsidRPr="00164029" w:rsidRDefault="00442932" w:rsidP="007336C5">
      <w:pPr>
        <w:jc w:val="center"/>
        <w:rPr>
          <w:b/>
          <w:bCs/>
          <w:color w:val="1F4E79" w:themeColor="accent5" w:themeShade="80"/>
          <w:sz w:val="28"/>
          <w:szCs w:val="28"/>
        </w:rPr>
      </w:pPr>
    </w:p>
    <w:p w14:paraId="4096DF60" w14:textId="530DE3D9" w:rsidR="00442932" w:rsidRPr="00164029" w:rsidRDefault="00442932" w:rsidP="007336C5">
      <w:pPr>
        <w:jc w:val="center"/>
        <w:rPr>
          <w:b/>
          <w:bCs/>
          <w:color w:val="1F4E79" w:themeColor="accent5" w:themeShade="80"/>
          <w:sz w:val="28"/>
          <w:szCs w:val="28"/>
        </w:rPr>
      </w:pPr>
      <w:r w:rsidRPr="00164029">
        <w:rPr>
          <w:b/>
          <w:bCs/>
          <w:color w:val="1F4E79" w:themeColor="accent5" w:themeShade="80"/>
          <w:sz w:val="28"/>
          <w:szCs w:val="28"/>
        </w:rPr>
        <w:t xml:space="preserve">Tender Reference: </w:t>
      </w:r>
      <w:bookmarkEnd w:id="5"/>
      <w:bookmarkEnd w:id="6"/>
      <w:bookmarkEnd w:id="7"/>
      <w:bookmarkEnd w:id="8"/>
      <w:bookmarkEnd w:id="9"/>
      <w:r w:rsidR="6883B770" w:rsidRPr="004C682B">
        <w:rPr>
          <w:b/>
          <w:bCs/>
          <w:color w:val="1F4E79" w:themeColor="accent5" w:themeShade="80"/>
          <w:sz w:val="28"/>
          <w:szCs w:val="28"/>
        </w:rPr>
        <w:t>NCTR</w:t>
      </w:r>
      <w:r w:rsidR="00164692" w:rsidRPr="004C682B">
        <w:rPr>
          <w:b/>
          <w:bCs/>
          <w:color w:val="1F4E79" w:themeColor="accent5" w:themeShade="80"/>
          <w:sz w:val="28"/>
          <w:szCs w:val="28"/>
        </w:rPr>
        <w:t>2</w:t>
      </w:r>
      <w:r w:rsidR="00164692">
        <w:rPr>
          <w:b/>
          <w:bCs/>
          <w:color w:val="1F4E79" w:themeColor="accent5" w:themeShade="80"/>
          <w:sz w:val="28"/>
          <w:szCs w:val="28"/>
        </w:rPr>
        <w:t>6112</w:t>
      </w:r>
    </w:p>
    <w:p w14:paraId="77042E67" w14:textId="77777777" w:rsidR="00442932" w:rsidRPr="00164029" w:rsidRDefault="00442932" w:rsidP="007336C5">
      <w:pPr>
        <w:jc w:val="center"/>
        <w:rPr>
          <w:b/>
          <w:bCs/>
          <w:color w:val="1F4E79" w:themeColor="accent5" w:themeShade="80"/>
          <w:sz w:val="28"/>
          <w:szCs w:val="28"/>
        </w:rPr>
      </w:pPr>
    </w:p>
    <w:p w14:paraId="063421E5" w14:textId="45F3836A" w:rsidR="00442932" w:rsidRPr="00164029" w:rsidRDefault="00442932" w:rsidP="007336C5">
      <w:pPr>
        <w:jc w:val="center"/>
        <w:rPr>
          <w:b/>
          <w:bCs/>
          <w:color w:val="1F4E79" w:themeColor="accent5" w:themeShade="80"/>
          <w:sz w:val="28"/>
          <w:szCs w:val="28"/>
        </w:rPr>
      </w:pPr>
      <w:r w:rsidRPr="00164029">
        <w:rPr>
          <w:b/>
          <w:bCs/>
          <w:color w:val="1F4E79" w:themeColor="accent5" w:themeShade="80"/>
          <w:sz w:val="28"/>
          <w:szCs w:val="28"/>
        </w:rPr>
        <w:t>Request for Tenders</w:t>
      </w:r>
      <w:r w:rsidR="00E95062" w:rsidRPr="00164029">
        <w:rPr>
          <w:b/>
          <w:bCs/>
          <w:color w:val="1F4E79" w:themeColor="accent5" w:themeShade="80"/>
          <w:sz w:val="28"/>
          <w:szCs w:val="28"/>
        </w:rPr>
        <w:t xml:space="preserve"> </w:t>
      </w:r>
      <w:r w:rsidRPr="00164029">
        <w:rPr>
          <w:b/>
          <w:bCs/>
          <w:color w:val="1F4E79" w:themeColor="accent5" w:themeShade="80"/>
          <w:sz w:val="28"/>
          <w:szCs w:val="28"/>
        </w:rPr>
        <w:t>for the Supply, Delivery</w:t>
      </w:r>
      <w:r w:rsidR="00E95062" w:rsidRPr="00164029">
        <w:rPr>
          <w:b/>
          <w:bCs/>
          <w:color w:val="1F4E79" w:themeColor="accent5" w:themeShade="80"/>
          <w:sz w:val="28"/>
          <w:szCs w:val="28"/>
        </w:rPr>
        <w:t xml:space="preserve"> and</w:t>
      </w:r>
      <w:r w:rsidRPr="00164029">
        <w:rPr>
          <w:b/>
          <w:bCs/>
          <w:color w:val="1F4E79" w:themeColor="accent5" w:themeShade="80"/>
          <w:sz w:val="28"/>
          <w:szCs w:val="28"/>
        </w:rPr>
        <w:t xml:space="preserve"> Installation </w:t>
      </w:r>
      <w:r w:rsidR="00A37E86" w:rsidRPr="00164029">
        <w:rPr>
          <w:b/>
          <w:bCs/>
          <w:color w:val="1F4E79" w:themeColor="accent5" w:themeShade="80"/>
          <w:sz w:val="28"/>
          <w:szCs w:val="28"/>
        </w:rPr>
        <w:t xml:space="preserve">of </w:t>
      </w:r>
      <w:r w:rsidR="009C7A3D" w:rsidRPr="00164029">
        <w:rPr>
          <w:b/>
          <w:bCs/>
          <w:color w:val="1F4E79" w:themeColor="accent5" w:themeShade="80"/>
          <w:sz w:val="28"/>
          <w:szCs w:val="28"/>
        </w:rPr>
        <w:t>Teaching</w:t>
      </w:r>
      <w:r w:rsidR="00A37E86" w:rsidRPr="00164029">
        <w:rPr>
          <w:b/>
          <w:bCs/>
          <w:color w:val="1F4E79" w:themeColor="accent5" w:themeShade="80"/>
          <w:sz w:val="28"/>
          <w:szCs w:val="28"/>
        </w:rPr>
        <w:t xml:space="preserve"> </w:t>
      </w:r>
      <w:r w:rsidR="00390887" w:rsidRPr="00164029">
        <w:rPr>
          <w:b/>
          <w:bCs/>
          <w:color w:val="1F4E79" w:themeColor="accent5" w:themeShade="80"/>
          <w:sz w:val="28"/>
          <w:szCs w:val="28"/>
        </w:rPr>
        <w:t xml:space="preserve">Kitchen </w:t>
      </w:r>
      <w:r w:rsidR="0016041F" w:rsidRPr="00164029">
        <w:rPr>
          <w:b/>
          <w:bCs/>
          <w:color w:val="1F4E79" w:themeColor="accent5" w:themeShade="80"/>
          <w:sz w:val="28"/>
          <w:szCs w:val="28"/>
        </w:rPr>
        <w:t>Equipment</w:t>
      </w:r>
      <w:r w:rsidR="00390887" w:rsidRPr="00164029">
        <w:rPr>
          <w:b/>
          <w:bCs/>
          <w:color w:val="1F4E79" w:themeColor="accent5" w:themeShade="80"/>
          <w:sz w:val="28"/>
          <w:szCs w:val="28"/>
        </w:rPr>
        <w:t xml:space="preserve"> </w:t>
      </w:r>
      <w:r w:rsidR="00A37E86" w:rsidRPr="00164029">
        <w:rPr>
          <w:b/>
          <w:bCs/>
          <w:color w:val="1F4E79" w:themeColor="accent5" w:themeShade="80"/>
          <w:sz w:val="28"/>
          <w:szCs w:val="28"/>
        </w:rPr>
        <w:t xml:space="preserve">and </w:t>
      </w:r>
      <w:r w:rsidR="005B7F95">
        <w:rPr>
          <w:b/>
          <w:bCs/>
          <w:color w:val="1F4E79" w:themeColor="accent5" w:themeShade="80"/>
          <w:sz w:val="28"/>
          <w:szCs w:val="28"/>
        </w:rPr>
        <w:t>R</w:t>
      </w:r>
      <w:r w:rsidR="00A37E86" w:rsidRPr="004C682B">
        <w:rPr>
          <w:b/>
          <w:bCs/>
          <w:color w:val="1F4E79" w:themeColor="accent5" w:themeShade="80"/>
          <w:sz w:val="28"/>
          <w:szCs w:val="28"/>
        </w:rPr>
        <w:t xml:space="preserve">elocation of </w:t>
      </w:r>
      <w:r w:rsidR="005B7F95">
        <w:rPr>
          <w:b/>
          <w:bCs/>
          <w:color w:val="1F4E79" w:themeColor="accent5" w:themeShade="80"/>
          <w:sz w:val="28"/>
          <w:szCs w:val="28"/>
        </w:rPr>
        <w:t>E</w:t>
      </w:r>
      <w:r w:rsidR="00A37E86" w:rsidRPr="004C682B">
        <w:rPr>
          <w:b/>
          <w:bCs/>
          <w:color w:val="1F4E79" w:themeColor="accent5" w:themeShade="80"/>
          <w:sz w:val="28"/>
          <w:szCs w:val="28"/>
        </w:rPr>
        <w:t xml:space="preserve">xisting </w:t>
      </w:r>
      <w:r w:rsidR="005B7F95">
        <w:rPr>
          <w:b/>
          <w:bCs/>
          <w:color w:val="1F4E79" w:themeColor="accent5" w:themeShade="80"/>
          <w:sz w:val="28"/>
          <w:szCs w:val="28"/>
        </w:rPr>
        <w:t>E</w:t>
      </w:r>
      <w:r w:rsidR="00A37E86" w:rsidRPr="004C682B">
        <w:rPr>
          <w:b/>
          <w:bCs/>
          <w:color w:val="1F4E79" w:themeColor="accent5" w:themeShade="80"/>
          <w:sz w:val="28"/>
          <w:szCs w:val="28"/>
        </w:rPr>
        <w:t xml:space="preserve">quipment </w:t>
      </w:r>
      <w:r w:rsidR="00F51598" w:rsidRPr="00164029">
        <w:rPr>
          <w:b/>
          <w:bCs/>
          <w:color w:val="1F4E79" w:themeColor="accent5" w:themeShade="80"/>
          <w:sz w:val="28"/>
          <w:szCs w:val="28"/>
        </w:rPr>
        <w:t xml:space="preserve">for </w:t>
      </w:r>
      <w:r w:rsidR="00285738" w:rsidRPr="00164029">
        <w:rPr>
          <w:b/>
          <w:bCs/>
          <w:color w:val="1F4E79" w:themeColor="accent5" w:themeShade="80"/>
          <w:sz w:val="28"/>
          <w:szCs w:val="28"/>
        </w:rPr>
        <w:t>TU Dublin</w:t>
      </w:r>
    </w:p>
    <w:p w14:paraId="493CEEE0" w14:textId="77777777" w:rsidR="00E95062" w:rsidRPr="00164029" w:rsidRDefault="00E95062" w:rsidP="007336C5">
      <w:pPr>
        <w:jc w:val="center"/>
        <w:rPr>
          <w:b/>
          <w:bCs/>
          <w:color w:val="1F4E79" w:themeColor="accent5" w:themeShade="80"/>
          <w:sz w:val="28"/>
          <w:szCs w:val="28"/>
        </w:rPr>
      </w:pPr>
    </w:p>
    <w:p w14:paraId="6CFC312D" w14:textId="10F59B6E" w:rsidR="00E95062" w:rsidRPr="00164029" w:rsidRDefault="00E95062" w:rsidP="007336C5">
      <w:pPr>
        <w:jc w:val="center"/>
        <w:rPr>
          <w:b/>
          <w:bCs/>
          <w:color w:val="1F4E79" w:themeColor="accent5" w:themeShade="80"/>
          <w:sz w:val="28"/>
          <w:szCs w:val="28"/>
        </w:rPr>
      </w:pPr>
      <w:r w:rsidRPr="005E6F61">
        <w:rPr>
          <w:b/>
          <w:bCs/>
          <w:color w:val="1F4E79" w:themeColor="accent5" w:themeShade="80"/>
          <w:sz w:val="28"/>
          <w:szCs w:val="28"/>
        </w:rPr>
        <w:t>Single Stage Competitive Procedure with Negotiation</w:t>
      </w:r>
    </w:p>
    <w:p w14:paraId="2F3EA2BB" w14:textId="77777777" w:rsidR="00E95062" w:rsidRPr="00164029" w:rsidRDefault="00E95062" w:rsidP="007336C5">
      <w:pPr>
        <w:jc w:val="center"/>
        <w:rPr>
          <w:b/>
          <w:bCs/>
          <w:color w:val="1F4E79" w:themeColor="accent5" w:themeShade="80"/>
          <w:sz w:val="28"/>
          <w:szCs w:val="28"/>
        </w:rPr>
      </w:pPr>
    </w:p>
    <w:p w14:paraId="1904F349" w14:textId="77777777" w:rsidR="00442932" w:rsidRPr="00164029" w:rsidRDefault="00442932" w:rsidP="007336C5">
      <w:pPr>
        <w:jc w:val="center"/>
        <w:rPr>
          <w:b/>
          <w:bCs/>
          <w:color w:val="1F4E79" w:themeColor="accent5" w:themeShade="80"/>
          <w:sz w:val="28"/>
          <w:szCs w:val="28"/>
          <w:u w:val="single"/>
        </w:rPr>
      </w:pPr>
      <w:r w:rsidRPr="00164029">
        <w:rPr>
          <w:b/>
          <w:bCs/>
          <w:color w:val="1F4E79" w:themeColor="accent5" w:themeShade="80"/>
          <w:sz w:val="28"/>
          <w:szCs w:val="28"/>
          <w:u w:val="single"/>
        </w:rPr>
        <w:t>Location</w:t>
      </w:r>
    </w:p>
    <w:p w14:paraId="27DDDFCD" w14:textId="32B0661C" w:rsidR="004E1D4F" w:rsidRPr="00164029" w:rsidRDefault="0016041F" w:rsidP="007336C5">
      <w:pPr>
        <w:jc w:val="center"/>
        <w:rPr>
          <w:b/>
          <w:bCs/>
          <w:color w:val="1F4E79" w:themeColor="accent5" w:themeShade="80"/>
          <w:sz w:val="28"/>
          <w:szCs w:val="28"/>
        </w:rPr>
      </w:pPr>
      <w:r w:rsidRPr="00164029">
        <w:rPr>
          <w:b/>
          <w:bCs/>
          <w:color w:val="1F4E79" w:themeColor="accent5" w:themeShade="80"/>
          <w:sz w:val="28"/>
          <w:szCs w:val="28"/>
        </w:rPr>
        <w:t xml:space="preserve">North House, </w:t>
      </w:r>
      <w:r w:rsidR="00717F6A" w:rsidRPr="00164029">
        <w:rPr>
          <w:b/>
          <w:bCs/>
          <w:color w:val="1F4E79" w:themeColor="accent5" w:themeShade="80"/>
          <w:sz w:val="28"/>
          <w:szCs w:val="28"/>
        </w:rPr>
        <w:t>Tallaght Campus</w:t>
      </w:r>
    </w:p>
    <w:p w14:paraId="663C3B90" w14:textId="77777777" w:rsidR="00442932" w:rsidRPr="00F10A28" w:rsidRDefault="00442932" w:rsidP="00C9277D">
      <w:pPr>
        <w:keepNext/>
        <w:spacing w:after="0" w:line="360" w:lineRule="auto"/>
        <w:outlineLvl w:val="0"/>
        <w:rPr>
          <w:b/>
          <w:u w:val="single"/>
        </w:rPr>
      </w:pPr>
    </w:p>
    <w:tbl>
      <w:tblPr>
        <w:tblStyle w:val="TableGrid11"/>
        <w:tblW w:w="9209" w:type="dxa"/>
        <w:jc w:val="center"/>
        <w:tblLayout w:type="fixed"/>
        <w:tblLook w:val="0000" w:firstRow="0" w:lastRow="0" w:firstColumn="0" w:lastColumn="0" w:noHBand="0" w:noVBand="0"/>
      </w:tblPr>
      <w:tblGrid>
        <w:gridCol w:w="4248"/>
        <w:gridCol w:w="4961"/>
      </w:tblGrid>
      <w:tr w:rsidR="00442932" w:rsidRPr="00F10A28" w14:paraId="7F5B36B7" w14:textId="77777777" w:rsidTr="006C3886">
        <w:trPr>
          <w:trHeight w:val="182"/>
          <w:jc w:val="center"/>
        </w:trPr>
        <w:tc>
          <w:tcPr>
            <w:tcW w:w="4248" w:type="dxa"/>
            <w:shd w:val="clear" w:color="auto" w:fill="D9D9D9" w:themeFill="background1" w:themeFillShade="D9"/>
          </w:tcPr>
          <w:p w14:paraId="2FC602B1" w14:textId="77777777" w:rsidR="00442932" w:rsidRPr="00F10A28" w:rsidRDefault="00442932" w:rsidP="00C9277D">
            <w:pPr>
              <w:spacing w:line="360" w:lineRule="auto"/>
              <w:ind w:left="284" w:firstLine="142"/>
              <w:rPr>
                <w:b/>
                <w:smallCaps/>
                <w:sz w:val="22"/>
                <w:szCs w:val="22"/>
              </w:rPr>
            </w:pPr>
            <w:r w:rsidRPr="00F10A28">
              <w:rPr>
                <w:b/>
                <w:smallCaps/>
                <w:sz w:val="22"/>
                <w:szCs w:val="22"/>
              </w:rPr>
              <w:t>Issue Date:</w:t>
            </w:r>
          </w:p>
        </w:tc>
        <w:tc>
          <w:tcPr>
            <w:tcW w:w="4961" w:type="dxa"/>
          </w:tcPr>
          <w:p w14:paraId="5A62120C" w14:textId="46BEEFCE" w:rsidR="00442932" w:rsidRPr="00F10A28" w:rsidRDefault="00596ADD" w:rsidP="30118CDF">
            <w:pPr>
              <w:spacing w:line="360" w:lineRule="auto"/>
              <w:jc w:val="both"/>
              <w:rPr>
                <w:b/>
                <w:bCs/>
                <w:smallCaps/>
                <w:sz w:val="22"/>
                <w:szCs w:val="22"/>
              </w:rPr>
            </w:pPr>
            <w:r>
              <w:rPr>
                <w:b/>
                <w:bCs/>
                <w:smallCaps/>
                <w:sz w:val="22"/>
                <w:szCs w:val="22"/>
              </w:rPr>
              <w:t xml:space="preserve"> </w:t>
            </w:r>
            <w:r w:rsidR="002D08F0">
              <w:rPr>
                <w:b/>
                <w:bCs/>
                <w:smallCaps/>
                <w:sz w:val="22"/>
                <w:szCs w:val="22"/>
              </w:rPr>
              <w:t xml:space="preserve">Wednesday </w:t>
            </w:r>
            <w:r w:rsidR="00FB702D">
              <w:rPr>
                <w:b/>
                <w:bCs/>
                <w:smallCaps/>
                <w:sz w:val="22"/>
                <w:szCs w:val="22"/>
              </w:rPr>
              <w:t>2</w:t>
            </w:r>
            <w:r w:rsidR="002D08F0">
              <w:rPr>
                <w:b/>
                <w:bCs/>
                <w:smallCaps/>
                <w:sz w:val="22"/>
                <w:szCs w:val="22"/>
              </w:rPr>
              <w:t>8</w:t>
            </w:r>
            <w:r w:rsidR="002D08F0" w:rsidRPr="002D08F0">
              <w:rPr>
                <w:b/>
                <w:bCs/>
                <w:smallCaps/>
                <w:sz w:val="22"/>
                <w:szCs w:val="22"/>
                <w:vertAlign w:val="superscript"/>
              </w:rPr>
              <w:t>th</w:t>
            </w:r>
            <w:r w:rsidR="002D08F0">
              <w:rPr>
                <w:b/>
                <w:bCs/>
                <w:smallCaps/>
                <w:sz w:val="22"/>
                <w:szCs w:val="22"/>
              </w:rPr>
              <w:t xml:space="preserve"> </w:t>
            </w:r>
            <w:r w:rsidR="00FB702D">
              <w:rPr>
                <w:b/>
                <w:bCs/>
                <w:smallCaps/>
                <w:sz w:val="22"/>
                <w:szCs w:val="22"/>
              </w:rPr>
              <w:t>October 2026</w:t>
            </w:r>
          </w:p>
        </w:tc>
      </w:tr>
      <w:tr w:rsidR="00442932" w:rsidRPr="00F10A28" w14:paraId="3C115209" w14:textId="77777777" w:rsidTr="00FB702D">
        <w:trPr>
          <w:trHeight w:val="453"/>
          <w:jc w:val="center"/>
        </w:trPr>
        <w:tc>
          <w:tcPr>
            <w:tcW w:w="4248" w:type="dxa"/>
            <w:shd w:val="clear" w:color="auto" w:fill="D9D9D9" w:themeFill="background1" w:themeFillShade="D9"/>
          </w:tcPr>
          <w:p w14:paraId="60FAC853" w14:textId="77777777" w:rsidR="00442932" w:rsidRPr="00F10A28" w:rsidRDefault="00442932" w:rsidP="00C9277D">
            <w:pPr>
              <w:spacing w:line="360" w:lineRule="auto"/>
              <w:ind w:left="284" w:firstLine="142"/>
              <w:rPr>
                <w:b/>
                <w:smallCaps/>
                <w:sz w:val="22"/>
                <w:szCs w:val="22"/>
              </w:rPr>
            </w:pPr>
            <w:r w:rsidRPr="00F10A28">
              <w:rPr>
                <w:b/>
                <w:smallCaps/>
                <w:sz w:val="22"/>
                <w:szCs w:val="22"/>
              </w:rPr>
              <w:t xml:space="preserve">Contact Details for Queries: </w:t>
            </w:r>
          </w:p>
        </w:tc>
        <w:tc>
          <w:tcPr>
            <w:tcW w:w="4961" w:type="dxa"/>
          </w:tcPr>
          <w:p w14:paraId="0FE41549" w14:textId="097617EE" w:rsidR="00442932" w:rsidRPr="00F10A28" w:rsidRDefault="00C9277D" w:rsidP="00C9277D">
            <w:pPr>
              <w:spacing w:line="360" w:lineRule="auto"/>
              <w:jc w:val="both"/>
              <w:rPr>
                <w:b/>
                <w:sz w:val="22"/>
                <w:szCs w:val="22"/>
              </w:rPr>
            </w:pPr>
            <w:r w:rsidRPr="00F10A28">
              <w:rPr>
                <w:b/>
                <w:sz w:val="22"/>
                <w:szCs w:val="22"/>
              </w:rPr>
              <w:t>E-tenders Messaging facility</w:t>
            </w:r>
          </w:p>
        </w:tc>
      </w:tr>
      <w:tr w:rsidR="00221AF6" w:rsidRPr="00F10A28" w14:paraId="5205B069" w14:textId="77777777" w:rsidTr="00FB702D">
        <w:trPr>
          <w:trHeight w:val="507"/>
          <w:jc w:val="center"/>
        </w:trPr>
        <w:tc>
          <w:tcPr>
            <w:tcW w:w="4248" w:type="dxa"/>
            <w:shd w:val="clear" w:color="auto" w:fill="D9D9D9" w:themeFill="background1" w:themeFillShade="D9"/>
          </w:tcPr>
          <w:p w14:paraId="303A491C" w14:textId="0B68EB06" w:rsidR="00221AF6" w:rsidRPr="00F10A28" w:rsidRDefault="00221AF6" w:rsidP="00C9277D">
            <w:pPr>
              <w:spacing w:line="360" w:lineRule="auto"/>
              <w:ind w:left="284" w:firstLine="142"/>
              <w:rPr>
                <w:b/>
                <w:smallCaps/>
              </w:rPr>
            </w:pPr>
            <w:r>
              <w:rPr>
                <w:b/>
                <w:smallCaps/>
              </w:rPr>
              <w:t>Closing date for registration for site visit:</w:t>
            </w:r>
          </w:p>
        </w:tc>
        <w:tc>
          <w:tcPr>
            <w:tcW w:w="4961" w:type="dxa"/>
          </w:tcPr>
          <w:p w14:paraId="47137F41" w14:textId="11193024" w:rsidR="00221AF6" w:rsidRPr="00F10A28" w:rsidRDefault="00596ADD" w:rsidP="00C9277D">
            <w:pPr>
              <w:spacing w:line="360" w:lineRule="auto"/>
              <w:jc w:val="both"/>
              <w:rPr>
                <w:b/>
              </w:rPr>
            </w:pPr>
            <w:r w:rsidRPr="002B0AA2">
              <w:rPr>
                <w:b/>
                <w:bCs/>
                <w:smallCaps/>
                <w:sz w:val="22"/>
                <w:szCs w:val="22"/>
              </w:rPr>
              <w:t>2:</w:t>
            </w:r>
            <w:r w:rsidR="009F6670">
              <w:rPr>
                <w:b/>
                <w:bCs/>
                <w:smallCaps/>
                <w:sz w:val="22"/>
                <w:szCs w:val="22"/>
              </w:rPr>
              <w:t>0</w:t>
            </w:r>
            <w:r w:rsidRPr="002B0AA2">
              <w:rPr>
                <w:b/>
                <w:bCs/>
                <w:smallCaps/>
                <w:sz w:val="22"/>
                <w:szCs w:val="22"/>
              </w:rPr>
              <w:t>0</w:t>
            </w:r>
            <w:r w:rsidR="00221AF6" w:rsidRPr="002B0AA2">
              <w:rPr>
                <w:b/>
                <w:bCs/>
                <w:smallCaps/>
                <w:sz w:val="22"/>
                <w:szCs w:val="22"/>
              </w:rPr>
              <w:t xml:space="preserve">pm </w:t>
            </w:r>
            <w:r w:rsidR="00FB702D" w:rsidRPr="002B0AA2">
              <w:rPr>
                <w:b/>
                <w:bCs/>
                <w:smallCaps/>
                <w:sz w:val="22"/>
                <w:szCs w:val="22"/>
              </w:rPr>
              <w:t xml:space="preserve">on </w:t>
            </w:r>
            <w:r w:rsidR="002235E5">
              <w:rPr>
                <w:b/>
                <w:bCs/>
                <w:smallCaps/>
                <w:sz w:val="22"/>
                <w:szCs w:val="22"/>
              </w:rPr>
              <w:t>Monday 2</w:t>
            </w:r>
            <w:r w:rsidR="002235E5" w:rsidRPr="002235E5">
              <w:rPr>
                <w:b/>
                <w:bCs/>
                <w:smallCaps/>
                <w:sz w:val="22"/>
                <w:szCs w:val="22"/>
                <w:vertAlign w:val="superscript"/>
              </w:rPr>
              <w:t>nd</w:t>
            </w:r>
            <w:r w:rsidR="002235E5">
              <w:rPr>
                <w:b/>
                <w:bCs/>
                <w:smallCaps/>
                <w:sz w:val="22"/>
                <w:szCs w:val="22"/>
              </w:rPr>
              <w:t xml:space="preserve"> November</w:t>
            </w:r>
            <w:r w:rsidR="00FB702D" w:rsidRPr="002B0AA2">
              <w:rPr>
                <w:b/>
                <w:bCs/>
                <w:smallCaps/>
                <w:sz w:val="22"/>
                <w:szCs w:val="22"/>
              </w:rPr>
              <w:t xml:space="preserve"> 2026</w:t>
            </w:r>
          </w:p>
        </w:tc>
      </w:tr>
      <w:tr w:rsidR="00FB702D" w:rsidRPr="00F10A28" w14:paraId="52035934" w14:textId="77777777" w:rsidTr="006C3886">
        <w:trPr>
          <w:trHeight w:val="182"/>
          <w:jc w:val="center"/>
        </w:trPr>
        <w:tc>
          <w:tcPr>
            <w:tcW w:w="4248" w:type="dxa"/>
            <w:shd w:val="clear" w:color="auto" w:fill="D9D9D9" w:themeFill="background1" w:themeFillShade="D9"/>
          </w:tcPr>
          <w:p w14:paraId="113B929E" w14:textId="2F4B1692" w:rsidR="00FB702D" w:rsidRPr="00F10A28" w:rsidRDefault="00FB702D" w:rsidP="00C9277D">
            <w:pPr>
              <w:spacing w:line="360" w:lineRule="auto"/>
              <w:ind w:left="284" w:firstLine="142"/>
              <w:rPr>
                <w:b/>
                <w:smallCaps/>
              </w:rPr>
            </w:pPr>
            <w:r>
              <w:rPr>
                <w:b/>
                <w:smallCaps/>
              </w:rPr>
              <w:t>Mandatory Site Visit:</w:t>
            </w:r>
          </w:p>
        </w:tc>
        <w:tc>
          <w:tcPr>
            <w:tcW w:w="4961" w:type="dxa"/>
          </w:tcPr>
          <w:p w14:paraId="35748447" w14:textId="7EFCB4D0" w:rsidR="00FB702D" w:rsidRPr="00F10A28" w:rsidRDefault="0050027E" w:rsidP="30118CDF">
            <w:pPr>
              <w:spacing w:line="360" w:lineRule="auto"/>
              <w:jc w:val="both"/>
              <w:rPr>
                <w:b/>
                <w:bCs/>
              </w:rPr>
            </w:pPr>
            <w:r w:rsidRPr="002B0AA2">
              <w:rPr>
                <w:b/>
                <w:bCs/>
                <w:smallCaps/>
                <w:sz w:val="22"/>
                <w:szCs w:val="22"/>
              </w:rPr>
              <w:t>Tuesday 3</w:t>
            </w:r>
            <w:r w:rsidRPr="002B0AA2">
              <w:rPr>
                <w:b/>
                <w:bCs/>
                <w:smallCaps/>
                <w:sz w:val="22"/>
                <w:szCs w:val="22"/>
                <w:vertAlign w:val="superscript"/>
              </w:rPr>
              <w:t>rd</w:t>
            </w:r>
            <w:r w:rsidRPr="002B0AA2">
              <w:rPr>
                <w:b/>
                <w:bCs/>
                <w:smallCaps/>
                <w:sz w:val="22"/>
                <w:szCs w:val="22"/>
              </w:rPr>
              <w:t xml:space="preserve"> </w:t>
            </w:r>
            <w:r w:rsidR="008D6E37">
              <w:rPr>
                <w:b/>
                <w:bCs/>
                <w:smallCaps/>
                <w:sz w:val="22"/>
                <w:szCs w:val="22"/>
              </w:rPr>
              <w:t>to</w:t>
            </w:r>
            <w:r w:rsidR="000827B8">
              <w:rPr>
                <w:b/>
                <w:bCs/>
                <w:smallCaps/>
                <w:sz w:val="22"/>
                <w:szCs w:val="22"/>
              </w:rPr>
              <w:t xml:space="preserve"> Friday </w:t>
            </w:r>
            <w:r w:rsidR="003A5419">
              <w:rPr>
                <w:b/>
                <w:bCs/>
                <w:smallCaps/>
                <w:sz w:val="22"/>
                <w:szCs w:val="22"/>
              </w:rPr>
              <w:t>6</w:t>
            </w:r>
            <w:r w:rsidR="003A5419" w:rsidRPr="003A5419">
              <w:rPr>
                <w:b/>
                <w:bCs/>
                <w:smallCaps/>
                <w:sz w:val="22"/>
                <w:szCs w:val="22"/>
                <w:vertAlign w:val="superscript"/>
              </w:rPr>
              <w:t>th</w:t>
            </w:r>
            <w:r w:rsidR="003A5419">
              <w:rPr>
                <w:b/>
                <w:bCs/>
                <w:smallCaps/>
                <w:sz w:val="22"/>
                <w:szCs w:val="22"/>
              </w:rPr>
              <w:t xml:space="preserve"> </w:t>
            </w:r>
            <w:r w:rsidRPr="002B0AA2">
              <w:rPr>
                <w:b/>
                <w:bCs/>
                <w:smallCaps/>
                <w:sz w:val="22"/>
                <w:szCs w:val="22"/>
              </w:rPr>
              <w:t>November</w:t>
            </w:r>
          </w:p>
        </w:tc>
      </w:tr>
      <w:tr w:rsidR="00442932" w:rsidRPr="00F10A28" w14:paraId="10764FF1" w14:textId="77777777" w:rsidTr="006C3886">
        <w:trPr>
          <w:trHeight w:val="182"/>
          <w:jc w:val="center"/>
        </w:trPr>
        <w:tc>
          <w:tcPr>
            <w:tcW w:w="4248" w:type="dxa"/>
            <w:shd w:val="clear" w:color="auto" w:fill="D9D9D9" w:themeFill="background1" w:themeFillShade="D9"/>
          </w:tcPr>
          <w:p w14:paraId="7F84E5CD" w14:textId="77777777" w:rsidR="00442932" w:rsidRPr="00F10A28" w:rsidRDefault="00442932" w:rsidP="00C9277D">
            <w:pPr>
              <w:spacing w:line="360" w:lineRule="auto"/>
              <w:ind w:left="284" w:firstLine="142"/>
              <w:rPr>
                <w:b/>
                <w:smallCaps/>
                <w:sz w:val="22"/>
                <w:szCs w:val="22"/>
              </w:rPr>
            </w:pPr>
            <w:r w:rsidRPr="00F10A28">
              <w:rPr>
                <w:b/>
                <w:smallCaps/>
                <w:sz w:val="22"/>
                <w:szCs w:val="22"/>
              </w:rPr>
              <w:t>Closing Date for Receipt of Queries:</w:t>
            </w:r>
          </w:p>
        </w:tc>
        <w:tc>
          <w:tcPr>
            <w:tcW w:w="4961" w:type="dxa"/>
          </w:tcPr>
          <w:p w14:paraId="2870F511" w14:textId="2C4CC61A" w:rsidR="00442932" w:rsidRPr="00F10A28" w:rsidRDefault="0039378E" w:rsidP="30118CDF">
            <w:pPr>
              <w:spacing w:line="360" w:lineRule="auto"/>
              <w:jc w:val="both"/>
              <w:rPr>
                <w:b/>
                <w:bCs/>
                <w:sz w:val="22"/>
                <w:szCs w:val="22"/>
              </w:rPr>
            </w:pPr>
            <w:r w:rsidRPr="001973E2">
              <w:rPr>
                <w:b/>
                <w:bCs/>
                <w:smallCaps/>
                <w:sz w:val="22"/>
                <w:szCs w:val="22"/>
              </w:rPr>
              <w:t>2</w:t>
            </w:r>
            <w:r w:rsidR="00596ADD" w:rsidRPr="001973E2">
              <w:rPr>
                <w:b/>
                <w:bCs/>
                <w:smallCaps/>
                <w:sz w:val="22"/>
                <w:szCs w:val="22"/>
              </w:rPr>
              <w:t>:</w:t>
            </w:r>
            <w:r w:rsidR="009F6670">
              <w:rPr>
                <w:b/>
                <w:bCs/>
                <w:smallCaps/>
                <w:sz w:val="22"/>
                <w:szCs w:val="22"/>
              </w:rPr>
              <w:t>0</w:t>
            </w:r>
            <w:r w:rsidR="00596ADD" w:rsidRPr="001973E2">
              <w:rPr>
                <w:b/>
                <w:bCs/>
                <w:smallCaps/>
                <w:sz w:val="22"/>
                <w:szCs w:val="22"/>
              </w:rPr>
              <w:t>0</w:t>
            </w:r>
            <w:r w:rsidRPr="001973E2">
              <w:rPr>
                <w:b/>
                <w:bCs/>
                <w:smallCaps/>
                <w:sz w:val="22"/>
                <w:szCs w:val="22"/>
              </w:rPr>
              <w:t>pm</w:t>
            </w:r>
            <w:r w:rsidR="005C1AC4" w:rsidRPr="001973E2">
              <w:rPr>
                <w:b/>
                <w:bCs/>
                <w:smallCaps/>
                <w:sz w:val="22"/>
                <w:szCs w:val="22"/>
              </w:rPr>
              <w:t xml:space="preserve"> on Friday </w:t>
            </w:r>
            <w:r w:rsidR="00FA3411">
              <w:rPr>
                <w:b/>
                <w:bCs/>
                <w:smallCaps/>
                <w:sz w:val="22"/>
                <w:szCs w:val="22"/>
              </w:rPr>
              <w:t>13</w:t>
            </w:r>
            <w:r w:rsidR="005C1AC4" w:rsidRPr="001973E2">
              <w:rPr>
                <w:b/>
                <w:bCs/>
                <w:smallCaps/>
                <w:sz w:val="22"/>
                <w:szCs w:val="22"/>
              </w:rPr>
              <w:t>th November 2026</w:t>
            </w:r>
          </w:p>
        </w:tc>
      </w:tr>
      <w:tr w:rsidR="00442932" w:rsidRPr="00F10A28" w14:paraId="7C4FC485" w14:textId="77777777" w:rsidTr="006C3886">
        <w:trPr>
          <w:trHeight w:val="530"/>
          <w:jc w:val="center"/>
        </w:trPr>
        <w:tc>
          <w:tcPr>
            <w:tcW w:w="4248" w:type="dxa"/>
            <w:shd w:val="clear" w:color="auto" w:fill="D9D9D9" w:themeFill="background1" w:themeFillShade="D9"/>
          </w:tcPr>
          <w:tbl>
            <w:tblPr>
              <w:tblW w:w="9426" w:type="dxa"/>
              <w:tblInd w:w="2" w:type="dxa"/>
              <w:tblBorders>
                <w:top w:val="nil"/>
                <w:left w:val="nil"/>
                <w:bottom w:val="nil"/>
                <w:right w:val="nil"/>
              </w:tblBorders>
              <w:tblLayout w:type="fixed"/>
              <w:tblLook w:val="0000" w:firstRow="0" w:lastRow="0" w:firstColumn="0" w:lastColumn="0" w:noHBand="0" w:noVBand="0"/>
            </w:tblPr>
            <w:tblGrid>
              <w:gridCol w:w="9426"/>
            </w:tblGrid>
            <w:tr w:rsidR="00442932" w:rsidRPr="00F10A28" w14:paraId="701DFCB0" w14:textId="77777777" w:rsidTr="004E1D4F">
              <w:trPr>
                <w:trHeight w:val="275"/>
              </w:trPr>
              <w:tc>
                <w:tcPr>
                  <w:tcW w:w="9426" w:type="dxa"/>
                </w:tcPr>
                <w:p w14:paraId="25E57DF6" w14:textId="77777777" w:rsidR="00442932" w:rsidRPr="00F10A28" w:rsidRDefault="00442932" w:rsidP="00C9277D">
                  <w:pPr>
                    <w:autoSpaceDE w:val="0"/>
                    <w:autoSpaceDN w:val="0"/>
                    <w:adjustRightInd w:val="0"/>
                    <w:ind w:left="284" w:firstLine="34"/>
                    <w:rPr>
                      <w:b/>
                      <w:bCs/>
                      <w:smallCaps/>
                    </w:rPr>
                  </w:pPr>
                  <w:r w:rsidRPr="00F10A28">
                    <w:rPr>
                      <w:b/>
                      <w:bCs/>
                      <w:smallCaps/>
                    </w:rPr>
                    <w:t xml:space="preserve">Deadline for Receipt of Tenders: </w:t>
                  </w:r>
                </w:p>
              </w:tc>
            </w:tr>
          </w:tbl>
          <w:p w14:paraId="4973E03A" w14:textId="77777777" w:rsidR="00442932" w:rsidRPr="00F10A28" w:rsidRDefault="00442932" w:rsidP="00C9277D">
            <w:pPr>
              <w:spacing w:line="360" w:lineRule="auto"/>
              <w:ind w:left="284" w:firstLine="142"/>
              <w:rPr>
                <w:b/>
                <w:smallCaps/>
                <w:sz w:val="22"/>
                <w:szCs w:val="22"/>
              </w:rPr>
            </w:pPr>
          </w:p>
        </w:tc>
        <w:tc>
          <w:tcPr>
            <w:tcW w:w="4961" w:type="dxa"/>
          </w:tcPr>
          <w:p w14:paraId="7D6DE74F" w14:textId="1D2A9920" w:rsidR="00442932" w:rsidRPr="00F10A28" w:rsidRDefault="0039378E" w:rsidP="30118CDF">
            <w:pPr>
              <w:spacing w:line="360" w:lineRule="auto"/>
              <w:jc w:val="both"/>
              <w:rPr>
                <w:b/>
                <w:bCs/>
                <w:smallCaps/>
                <w:sz w:val="22"/>
                <w:szCs w:val="22"/>
              </w:rPr>
            </w:pPr>
            <w:r w:rsidRPr="00F10A28">
              <w:rPr>
                <w:b/>
                <w:bCs/>
                <w:smallCaps/>
                <w:sz w:val="22"/>
                <w:szCs w:val="22"/>
              </w:rPr>
              <w:t>2</w:t>
            </w:r>
            <w:r w:rsidR="0028438C">
              <w:rPr>
                <w:b/>
                <w:bCs/>
                <w:smallCaps/>
                <w:sz w:val="22"/>
                <w:szCs w:val="22"/>
              </w:rPr>
              <w:t>:</w:t>
            </w:r>
            <w:r w:rsidR="009F6670">
              <w:rPr>
                <w:b/>
                <w:bCs/>
                <w:smallCaps/>
                <w:sz w:val="22"/>
                <w:szCs w:val="22"/>
              </w:rPr>
              <w:t>0</w:t>
            </w:r>
            <w:r w:rsidR="0028438C">
              <w:rPr>
                <w:b/>
                <w:bCs/>
                <w:smallCaps/>
                <w:sz w:val="22"/>
                <w:szCs w:val="22"/>
              </w:rPr>
              <w:t>0</w:t>
            </w:r>
            <w:r w:rsidRPr="00F10A28">
              <w:rPr>
                <w:b/>
                <w:bCs/>
                <w:smallCaps/>
                <w:sz w:val="22"/>
                <w:szCs w:val="22"/>
              </w:rPr>
              <w:t xml:space="preserve">pm </w:t>
            </w:r>
            <w:r w:rsidR="005C1AC4">
              <w:rPr>
                <w:b/>
                <w:bCs/>
                <w:smallCaps/>
                <w:sz w:val="22"/>
                <w:szCs w:val="22"/>
              </w:rPr>
              <w:t xml:space="preserve">on </w:t>
            </w:r>
            <w:r w:rsidR="001973E2">
              <w:rPr>
                <w:b/>
                <w:bCs/>
                <w:smallCaps/>
                <w:sz w:val="22"/>
                <w:szCs w:val="22"/>
              </w:rPr>
              <w:t xml:space="preserve">Friday </w:t>
            </w:r>
            <w:r w:rsidR="00285F84">
              <w:rPr>
                <w:b/>
                <w:bCs/>
                <w:smallCaps/>
                <w:sz w:val="22"/>
                <w:szCs w:val="22"/>
              </w:rPr>
              <w:t>20</w:t>
            </w:r>
            <w:r w:rsidR="001973E2" w:rsidRPr="001973E2">
              <w:rPr>
                <w:b/>
                <w:bCs/>
                <w:smallCaps/>
                <w:sz w:val="22"/>
                <w:szCs w:val="22"/>
                <w:vertAlign w:val="superscript"/>
              </w:rPr>
              <w:t>th</w:t>
            </w:r>
            <w:r w:rsidR="001973E2">
              <w:rPr>
                <w:b/>
                <w:bCs/>
                <w:smallCaps/>
                <w:sz w:val="22"/>
                <w:szCs w:val="22"/>
              </w:rPr>
              <w:t xml:space="preserve"> November 2026</w:t>
            </w:r>
          </w:p>
        </w:tc>
      </w:tr>
    </w:tbl>
    <w:p w14:paraId="1B332837" w14:textId="77777777" w:rsidR="00442932" w:rsidRPr="00F10A28" w:rsidRDefault="00442932" w:rsidP="00C9277D">
      <w:pPr>
        <w:rPr>
          <w:b/>
        </w:rPr>
      </w:pPr>
    </w:p>
    <w:p w14:paraId="149A903D" w14:textId="77777777" w:rsidR="00442932" w:rsidRPr="00F10A28" w:rsidRDefault="00442932" w:rsidP="00C9277D">
      <w:pPr>
        <w:rPr>
          <w:b/>
        </w:rPr>
      </w:pPr>
    </w:p>
    <w:p w14:paraId="327405CF" w14:textId="280FA507" w:rsidR="00C9277D" w:rsidRDefault="00C9277D" w:rsidP="00C9277D">
      <w:pPr>
        <w:rPr>
          <w:b/>
        </w:rPr>
      </w:pPr>
    </w:p>
    <w:sdt>
      <w:sdtPr>
        <w:rPr>
          <w:rFonts w:ascii="Calibri" w:eastAsia="Calibri" w:hAnsi="Calibri" w:cs="Calibri"/>
          <w:color w:val="auto"/>
          <w:sz w:val="22"/>
          <w:szCs w:val="22"/>
          <w:lang w:val="en-GB" w:eastAsia="en-US"/>
        </w:rPr>
        <w:id w:val="-1960023177"/>
        <w:docPartObj>
          <w:docPartGallery w:val="Table of Contents"/>
          <w:docPartUnique/>
        </w:docPartObj>
      </w:sdtPr>
      <w:sdtEndPr>
        <w:rPr>
          <w:b/>
          <w:bCs/>
        </w:rPr>
      </w:sdtEndPr>
      <w:sdtContent>
        <w:p w14:paraId="2FB01E5D" w14:textId="1AD05695" w:rsidR="00913E62" w:rsidRDefault="00913E62">
          <w:pPr>
            <w:pStyle w:val="TOCHeading"/>
            <w:rPr>
              <w:lang w:val="en-GB"/>
            </w:rPr>
          </w:pPr>
          <w:r>
            <w:rPr>
              <w:lang w:val="en-GB"/>
            </w:rPr>
            <w:t>Contents</w:t>
          </w:r>
        </w:p>
        <w:p w14:paraId="603278E9" w14:textId="77777777" w:rsidR="000F2D8D" w:rsidRPr="000F2D8D" w:rsidRDefault="000F2D8D" w:rsidP="000F2D8D">
          <w:pPr>
            <w:rPr>
              <w:lang w:val="en-GB" w:eastAsia="en-IE"/>
            </w:rPr>
          </w:pPr>
        </w:p>
        <w:p w14:paraId="19A4F623" w14:textId="3C084DB4" w:rsidR="00AD22A6" w:rsidRDefault="00913E62">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r>
            <w:fldChar w:fldCharType="begin"/>
          </w:r>
          <w:r>
            <w:instrText xml:space="preserve"> TOC \o "1-3" \h \z \u </w:instrText>
          </w:r>
          <w:r>
            <w:fldChar w:fldCharType="separate"/>
          </w:r>
          <w:hyperlink w:anchor="_Toc242970039" w:history="1">
            <w:r w:rsidR="00AD22A6" w:rsidRPr="004A410D">
              <w:rPr>
                <w:rStyle w:val="Hyperlink"/>
                <w:noProof/>
              </w:rPr>
              <w:t>Introduction</w:t>
            </w:r>
            <w:r w:rsidR="00AD22A6">
              <w:rPr>
                <w:noProof/>
                <w:webHidden/>
              </w:rPr>
              <w:tab/>
            </w:r>
            <w:r w:rsidR="00AD22A6">
              <w:rPr>
                <w:noProof/>
                <w:webHidden/>
              </w:rPr>
              <w:fldChar w:fldCharType="begin"/>
            </w:r>
            <w:r w:rsidR="00AD22A6">
              <w:rPr>
                <w:noProof/>
                <w:webHidden/>
              </w:rPr>
              <w:instrText xml:space="preserve"> PAGEREF _Toc242970039 \h </w:instrText>
            </w:r>
            <w:r w:rsidR="00AD22A6">
              <w:rPr>
                <w:noProof/>
                <w:webHidden/>
              </w:rPr>
            </w:r>
            <w:r w:rsidR="00AD22A6">
              <w:rPr>
                <w:noProof/>
                <w:webHidden/>
              </w:rPr>
              <w:fldChar w:fldCharType="separate"/>
            </w:r>
            <w:r w:rsidR="00AD22A6">
              <w:rPr>
                <w:noProof/>
                <w:webHidden/>
              </w:rPr>
              <w:t>3</w:t>
            </w:r>
            <w:r w:rsidR="00AD22A6">
              <w:rPr>
                <w:noProof/>
                <w:webHidden/>
              </w:rPr>
              <w:fldChar w:fldCharType="end"/>
            </w:r>
          </w:hyperlink>
        </w:p>
        <w:p w14:paraId="68834A7E" w14:textId="1545E740"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0" w:history="1">
            <w:r w:rsidRPr="004A410D">
              <w:rPr>
                <w:rStyle w:val="Hyperlink"/>
                <w:rFonts w:eastAsia="MS Mincho"/>
                <w:noProof/>
              </w:rPr>
              <w:t>Culinary Arts Programme</w:t>
            </w:r>
            <w:r>
              <w:rPr>
                <w:noProof/>
                <w:webHidden/>
              </w:rPr>
              <w:tab/>
            </w:r>
            <w:r>
              <w:rPr>
                <w:noProof/>
                <w:webHidden/>
              </w:rPr>
              <w:fldChar w:fldCharType="begin"/>
            </w:r>
            <w:r>
              <w:rPr>
                <w:noProof/>
                <w:webHidden/>
              </w:rPr>
              <w:instrText xml:space="preserve"> PAGEREF _Toc242970040 \h </w:instrText>
            </w:r>
            <w:r>
              <w:rPr>
                <w:noProof/>
                <w:webHidden/>
              </w:rPr>
            </w:r>
            <w:r>
              <w:rPr>
                <w:noProof/>
                <w:webHidden/>
              </w:rPr>
              <w:fldChar w:fldCharType="separate"/>
            </w:r>
            <w:r>
              <w:rPr>
                <w:noProof/>
                <w:webHidden/>
              </w:rPr>
              <w:t>3</w:t>
            </w:r>
            <w:r>
              <w:rPr>
                <w:noProof/>
                <w:webHidden/>
              </w:rPr>
              <w:fldChar w:fldCharType="end"/>
            </w:r>
          </w:hyperlink>
        </w:p>
        <w:p w14:paraId="0FCDC34E" w14:textId="6BAA9B38"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1" w:history="1">
            <w:r w:rsidRPr="004A410D">
              <w:rPr>
                <w:rStyle w:val="Hyperlink"/>
                <w:rFonts w:eastAsia="MS Mincho"/>
                <w:noProof/>
              </w:rPr>
              <w:t>North House – Tallaght Campus</w:t>
            </w:r>
            <w:r>
              <w:rPr>
                <w:noProof/>
                <w:webHidden/>
              </w:rPr>
              <w:tab/>
            </w:r>
            <w:r>
              <w:rPr>
                <w:noProof/>
                <w:webHidden/>
              </w:rPr>
              <w:fldChar w:fldCharType="begin"/>
            </w:r>
            <w:r>
              <w:rPr>
                <w:noProof/>
                <w:webHidden/>
              </w:rPr>
              <w:instrText xml:space="preserve"> PAGEREF _Toc242970041 \h </w:instrText>
            </w:r>
            <w:r>
              <w:rPr>
                <w:noProof/>
                <w:webHidden/>
              </w:rPr>
            </w:r>
            <w:r>
              <w:rPr>
                <w:noProof/>
                <w:webHidden/>
              </w:rPr>
              <w:fldChar w:fldCharType="separate"/>
            </w:r>
            <w:r>
              <w:rPr>
                <w:noProof/>
                <w:webHidden/>
              </w:rPr>
              <w:t>3</w:t>
            </w:r>
            <w:r>
              <w:rPr>
                <w:noProof/>
                <w:webHidden/>
              </w:rPr>
              <w:fldChar w:fldCharType="end"/>
            </w:r>
          </w:hyperlink>
        </w:p>
        <w:p w14:paraId="63CA40A7" w14:textId="405E5C67"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2" w:history="1">
            <w:r w:rsidRPr="004A410D">
              <w:rPr>
                <w:rStyle w:val="Hyperlink"/>
                <w:noProof/>
              </w:rPr>
              <w:t>Summary of Requirements</w:t>
            </w:r>
            <w:r>
              <w:rPr>
                <w:noProof/>
                <w:webHidden/>
              </w:rPr>
              <w:tab/>
            </w:r>
            <w:r>
              <w:rPr>
                <w:noProof/>
                <w:webHidden/>
              </w:rPr>
              <w:fldChar w:fldCharType="begin"/>
            </w:r>
            <w:r>
              <w:rPr>
                <w:noProof/>
                <w:webHidden/>
              </w:rPr>
              <w:instrText xml:space="preserve"> PAGEREF _Toc242970042 \h </w:instrText>
            </w:r>
            <w:r>
              <w:rPr>
                <w:noProof/>
                <w:webHidden/>
              </w:rPr>
            </w:r>
            <w:r>
              <w:rPr>
                <w:noProof/>
                <w:webHidden/>
              </w:rPr>
              <w:fldChar w:fldCharType="separate"/>
            </w:r>
            <w:r>
              <w:rPr>
                <w:noProof/>
                <w:webHidden/>
              </w:rPr>
              <w:t>4</w:t>
            </w:r>
            <w:r>
              <w:rPr>
                <w:noProof/>
                <w:webHidden/>
              </w:rPr>
              <w:fldChar w:fldCharType="end"/>
            </w:r>
          </w:hyperlink>
        </w:p>
        <w:p w14:paraId="611F4525" w14:textId="7C30396F"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3" w:history="1">
            <w:r w:rsidRPr="004A410D">
              <w:rPr>
                <w:rStyle w:val="Hyperlink"/>
                <w:noProof/>
              </w:rPr>
              <w:t>Funding Acknowledgment</w:t>
            </w:r>
            <w:r>
              <w:rPr>
                <w:noProof/>
                <w:webHidden/>
              </w:rPr>
              <w:tab/>
            </w:r>
            <w:r>
              <w:rPr>
                <w:noProof/>
                <w:webHidden/>
              </w:rPr>
              <w:fldChar w:fldCharType="begin"/>
            </w:r>
            <w:r>
              <w:rPr>
                <w:noProof/>
                <w:webHidden/>
              </w:rPr>
              <w:instrText xml:space="preserve"> PAGEREF _Toc242970043 \h </w:instrText>
            </w:r>
            <w:r>
              <w:rPr>
                <w:noProof/>
                <w:webHidden/>
              </w:rPr>
            </w:r>
            <w:r>
              <w:rPr>
                <w:noProof/>
                <w:webHidden/>
              </w:rPr>
              <w:fldChar w:fldCharType="separate"/>
            </w:r>
            <w:r>
              <w:rPr>
                <w:noProof/>
                <w:webHidden/>
              </w:rPr>
              <w:t>5</w:t>
            </w:r>
            <w:r>
              <w:rPr>
                <w:noProof/>
                <w:webHidden/>
              </w:rPr>
              <w:fldChar w:fldCharType="end"/>
            </w:r>
          </w:hyperlink>
        </w:p>
        <w:p w14:paraId="07AC8DA9" w14:textId="7D3BEF4A"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4" w:history="1">
            <w:r w:rsidRPr="004A410D">
              <w:rPr>
                <w:rStyle w:val="Hyperlink"/>
                <w:noProof/>
              </w:rPr>
              <w:t>Layout Details and Floor Plans</w:t>
            </w:r>
            <w:r>
              <w:rPr>
                <w:noProof/>
                <w:webHidden/>
              </w:rPr>
              <w:tab/>
            </w:r>
            <w:r>
              <w:rPr>
                <w:noProof/>
                <w:webHidden/>
              </w:rPr>
              <w:fldChar w:fldCharType="begin"/>
            </w:r>
            <w:r>
              <w:rPr>
                <w:noProof/>
                <w:webHidden/>
              </w:rPr>
              <w:instrText xml:space="preserve"> PAGEREF _Toc242970044 \h </w:instrText>
            </w:r>
            <w:r>
              <w:rPr>
                <w:noProof/>
                <w:webHidden/>
              </w:rPr>
            </w:r>
            <w:r>
              <w:rPr>
                <w:noProof/>
                <w:webHidden/>
              </w:rPr>
              <w:fldChar w:fldCharType="separate"/>
            </w:r>
            <w:r>
              <w:rPr>
                <w:noProof/>
                <w:webHidden/>
              </w:rPr>
              <w:t>5</w:t>
            </w:r>
            <w:r>
              <w:rPr>
                <w:noProof/>
                <w:webHidden/>
              </w:rPr>
              <w:fldChar w:fldCharType="end"/>
            </w:r>
          </w:hyperlink>
        </w:p>
        <w:p w14:paraId="01C3517C" w14:textId="6749A75D"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5" w:history="1">
            <w:r w:rsidRPr="004A410D">
              <w:rPr>
                <w:rStyle w:val="Hyperlink"/>
                <w:noProof/>
              </w:rPr>
              <w:t>Site Visit</w:t>
            </w:r>
            <w:r>
              <w:rPr>
                <w:noProof/>
                <w:webHidden/>
              </w:rPr>
              <w:tab/>
            </w:r>
            <w:r>
              <w:rPr>
                <w:noProof/>
                <w:webHidden/>
              </w:rPr>
              <w:fldChar w:fldCharType="begin"/>
            </w:r>
            <w:r>
              <w:rPr>
                <w:noProof/>
                <w:webHidden/>
              </w:rPr>
              <w:instrText xml:space="preserve"> PAGEREF _Toc242970045 \h </w:instrText>
            </w:r>
            <w:r>
              <w:rPr>
                <w:noProof/>
                <w:webHidden/>
              </w:rPr>
            </w:r>
            <w:r>
              <w:rPr>
                <w:noProof/>
                <w:webHidden/>
              </w:rPr>
              <w:fldChar w:fldCharType="separate"/>
            </w:r>
            <w:r>
              <w:rPr>
                <w:noProof/>
                <w:webHidden/>
              </w:rPr>
              <w:t>6</w:t>
            </w:r>
            <w:r>
              <w:rPr>
                <w:noProof/>
                <w:webHidden/>
              </w:rPr>
              <w:fldChar w:fldCharType="end"/>
            </w:r>
          </w:hyperlink>
        </w:p>
        <w:p w14:paraId="3D19A14B" w14:textId="0566AFA8"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6" w:history="1">
            <w:r w:rsidRPr="004A410D">
              <w:rPr>
                <w:rStyle w:val="Hyperlink"/>
                <w:noProof/>
              </w:rPr>
              <w:t>Section A : Selection Criteria – Mandatory Requirements</w:t>
            </w:r>
            <w:r>
              <w:rPr>
                <w:noProof/>
                <w:webHidden/>
              </w:rPr>
              <w:tab/>
            </w:r>
            <w:r>
              <w:rPr>
                <w:noProof/>
                <w:webHidden/>
              </w:rPr>
              <w:fldChar w:fldCharType="begin"/>
            </w:r>
            <w:r>
              <w:rPr>
                <w:noProof/>
                <w:webHidden/>
              </w:rPr>
              <w:instrText xml:space="preserve"> PAGEREF _Toc242970046 \h </w:instrText>
            </w:r>
            <w:r>
              <w:rPr>
                <w:noProof/>
                <w:webHidden/>
              </w:rPr>
            </w:r>
            <w:r>
              <w:rPr>
                <w:noProof/>
                <w:webHidden/>
              </w:rPr>
              <w:fldChar w:fldCharType="separate"/>
            </w:r>
            <w:r>
              <w:rPr>
                <w:noProof/>
                <w:webHidden/>
              </w:rPr>
              <w:t>7</w:t>
            </w:r>
            <w:r>
              <w:rPr>
                <w:noProof/>
                <w:webHidden/>
              </w:rPr>
              <w:fldChar w:fldCharType="end"/>
            </w:r>
          </w:hyperlink>
        </w:p>
        <w:p w14:paraId="1B4D8A46" w14:textId="3345E74C"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7" w:history="1">
            <w:r w:rsidRPr="004A410D">
              <w:rPr>
                <w:rStyle w:val="Hyperlink"/>
                <w:noProof/>
              </w:rPr>
              <w:t>Section B - Requirements &amp; Specification</w:t>
            </w:r>
            <w:r>
              <w:rPr>
                <w:noProof/>
                <w:webHidden/>
              </w:rPr>
              <w:tab/>
            </w:r>
            <w:r>
              <w:rPr>
                <w:noProof/>
                <w:webHidden/>
              </w:rPr>
              <w:fldChar w:fldCharType="begin"/>
            </w:r>
            <w:r>
              <w:rPr>
                <w:noProof/>
                <w:webHidden/>
              </w:rPr>
              <w:instrText xml:space="preserve"> PAGEREF _Toc242970047 \h </w:instrText>
            </w:r>
            <w:r>
              <w:rPr>
                <w:noProof/>
                <w:webHidden/>
              </w:rPr>
            </w:r>
            <w:r>
              <w:rPr>
                <w:noProof/>
                <w:webHidden/>
              </w:rPr>
              <w:fldChar w:fldCharType="separate"/>
            </w:r>
            <w:r>
              <w:rPr>
                <w:noProof/>
                <w:webHidden/>
              </w:rPr>
              <w:t>12</w:t>
            </w:r>
            <w:r>
              <w:rPr>
                <w:noProof/>
                <w:webHidden/>
              </w:rPr>
              <w:fldChar w:fldCharType="end"/>
            </w:r>
          </w:hyperlink>
        </w:p>
        <w:p w14:paraId="08BE699D" w14:textId="42FD0EB9"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8" w:history="1">
            <w:r w:rsidRPr="004A410D">
              <w:rPr>
                <w:rStyle w:val="Hyperlink"/>
                <w:rFonts w:eastAsia="Times New Roman"/>
                <w:noProof/>
              </w:rPr>
              <w:t xml:space="preserve">Programme </w:t>
            </w:r>
            <w:r w:rsidRPr="004A410D">
              <w:rPr>
                <w:rStyle w:val="Hyperlink"/>
                <w:noProof/>
              </w:rPr>
              <w:t>Requirements</w:t>
            </w:r>
            <w:r>
              <w:rPr>
                <w:noProof/>
                <w:webHidden/>
              </w:rPr>
              <w:tab/>
            </w:r>
            <w:r>
              <w:rPr>
                <w:noProof/>
                <w:webHidden/>
              </w:rPr>
              <w:fldChar w:fldCharType="begin"/>
            </w:r>
            <w:r>
              <w:rPr>
                <w:noProof/>
                <w:webHidden/>
              </w:rPr>
              <w:instrText xml:space="preserve"> PAGEREF _Toc242970048 \h </w:instrText>
            </w:r>
            <w:r>
              <w:rPr>
                <w:noProof/>
                <w:webHidden/>
              </w:rPr>
            </w:r>
            <w:r>
              <w:rPr>
                <w:noProof/>
                <w:webHidden/>
              </w:rPr>
              <w:fldChar w:fldCharType="separate"/>
            </w:r>
            <w:r>
              <w:rPr>
                <w:noProof/>
                <w:webHidden/>
              </w:rPr>
              <w:t>13</w:t>
            </w:r>
            <w:r>
              <w:rPr>
                <w:noProof/>
                <w:webHidden/>
              </w:rPr>
              <w:fldChar w:fldCharType="end"/>
            </w:r>
          </w:hyperlink>
        </w:p>
        <w:p w14:paraId="0BE658C5" w14:textId="5EF42863"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49" w:history="1">
            <w:r w:rsidRPr="004A410D">
              <w:rPr>
                <w:rStyle w:val="Hyperlink"/>
                <w:rFonts w:eastAsia="Times New Roman"/>
                <w:noProof/>
              </w:rPr>
              <w:t>Award Criteria</w:t>
            </w:r>
            <w:r>
              <w:rPr>
                <w:noProof/>
                <w:webHidden/>
              </w:rPr>
              <w:tab/>
            </w:r>
            <w:r>
              <w:rPr>
                <w:noProof/>
                <w:webHidden/>
              </w:rPr>
              <w:fldChar w:fldCharType="begin"/>
            </w:r>
            <w:r>
              <w:rPr>
                <w:noProof/>
                <w:webHidden/>
              </w:rPr>
              <w:instrText xml:space="preserve"> PAGEREF _Toc242970049 \h </w:instrText>
            </w:r>
            <w:r>
              <w:rPr>
                <w:noProof/>
                <w:webHidden/>
              </w:rPr>
            </w:r>
            <w:r>
              <w:rPr>
                <w:noProof/>
                <w:webHidden/>
              </w:rPr>
              <w:fldChar w:fldCharType="separate"/>
            </w:r>
            <w:r>
              <w:rPr>
                <w:noProof/>
                <w:webHidden/>
              </w:rPr>
              <w:t>14</w:t>
            </w:r>
            <w:r>
              <w:rPr>
                <w:noProof/>
                <w:webHidden/>
              </w:rPr>
              <w:fldChar w:fldCharType="end"/>
            </w:r>
          </w:hyperlink>
        </w:p>
        <w:p w14:paraId="1EE841E7" w14:textId="3C607E12"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50" w:history="1">
            <w:r w:rsidRPr="004A410D">
              <w:rPr>
                <w:rStyle w:val="Hyperlink"/>
                <w:noProof/>
              </w:rPr>
              <w:t>Scoring Methodology</w:t>
            </w:r>
            <w:r>
              <w:rPr>
                <w:noProof/>
                <w:webHidden/>
              </w:rPr>
              <w:tab/>
            </w:r>
            <w:r>
              <w:rPr>
                <w:noProof/>
                <w:webHidden/>
              </w:rPr>
              <w:fldChar w:fldCharType="begin"/>
            </w:r>
            <w:r>
              <w:rPr>
                <w:noProof/>
                <w:webHidden/>
              </w:rPr>
              <w:instrText xml:space="preserve"> PAGEREF _Toc242970050 \h </w:instrText>
            </w:r>
            <w:r>
              <w:rPr>
                <w:noProof/>
                <w:webHidden/>
              </w:rPr>
            </w:r>
            <w:r>
              <w:rPr>
                <w:noProof/>
                <w:webHidden/>
              </w:rPr>
              <w:fldChar w:fldCharType="separate"/>
            </w:r>
            <w:r>
              <w:rPr>
                <w:noProof/>
                <w:webHidden/>
              </w:rPr>
              <w:t>15</w:t>
            </w:r>
            <w:r>
              <w:rPr>
                <w:noProof/>
                <w:webHidden/>
              </w:rPr>
              <w:fldChar w:fldCharType="end"/>
            </w:r>
          </w:hyperlink>
        </w:p>
        <w:p w14:paraId="4F350792" w14:textId="6286651C"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51" w:history="1">
            <w:r w:rsidRPr="004A410D">
              <w:rPr>
                <w:rStyle w:val="Hyperlink"/>
                <w:rFonts w:eastAsia="Times New Roman"/>
                <w:noProof/>
              </w:rPr>
              <w:t>Specification Required &amp; Tender Response</w:t>
            </w:r>
            <w:r>
              <w:rPr>
                <w:noProof/>
                <w:webHidden/>
              </w:rPr>
              <w:tab/>
            </w:r>
            <w:r>
              <w:rPr>
                <w:noProof/>
                <w:webHidden/>
              </w:rPr>
              <w:fldChar w:fldCharType="begin"/>
            </w:r>
            <w:r>
              <w:rPr>
                <w:noProof/>
                <w:webHidden/>
              </w:rPr>
              <w:instrText xml:space="preserve"> PAGEREF _Toc242970051 \h </w:instrText>
            </w:r>
            <w:r>
              <w:rPr>
                <w:noProof/>
                <w:webHidden/>
              </w:rPr>
            </w:r>
            <w:r>
              <w:rPr>
                <w:noProof/>
                <w:webHidden/>
              </w:rPr>
              <w:fldChar w:fldCharType="separate"/>
            </w:r>
            <w:r>
              <w:rPr>
                <w:noProof/>
                <w:webHidden/>
              </w:rPr>
              <w:t>17</w:t>
            </w:r>
            <w:r>
              <w:rPr>
                <w:noProof/>
                <w:webHidden/>
              </w:rPr>
              <w:fldChar w:fldCharType="end"/>
            </w:r>
          </w:hyperlink>
        </w:p>
        <w:p w14:paraId="40703EE9" w14:textId="6B589D01" w:rsidR="00AD22A6" w:rsidRDefault="00AD22A6">
          <w:pPr>
            <w:pStyle w:val="TOC1"/>
            <w:tabs>
              <w:tab w:val="right" w:leader="dot" w:pos="9061"/>
            </w:tabs>
            <w:rPr>
              <w:rFonts w:asciiTheme="minorHAnsi" w:eastAsiaTheme="minorEastAsia" w:hAnsiTheme="minorHAnsi" w:cstheme="minorBidi"/>
              <w:noProof/>
              <w:kern w:val="2"/>
              <w:sz w:val="24"/>
              <w:szCs w:val="24"/>
              <w:lang w:eastAsia="en-IE"/>
              <w14:ligatures w14:val="standardContextual"/>
            </w:rPr>
          </w:pPr>
          <w:hyperlink w:anchor="_Toc242970052" w:history="1">
            <w:r w:rsidRPr="004A410D">
              <w:rPr>
                <w:rStyle w:val="Hyperlink"/>
                <w:noProof/>
              </w:rPr>
              <w:t>Declaration</w:t>
            </w:r>
            <w:r>
              <w:rPr>
                <w:noProof/>
                <w:webHidden/>
              </w:rPr>
              <w:tab/>
            </w:r>
            <w:r>
              <w:rPr>
                <w:noProof/>
                <w:webHidden/>
              </w:rPr>
              <w:fldChar w:fldCharType="begin"/>
            </w:r>
            <w:r>
              <w:rPr>
                <w:noProof/>
                <w:webHidden/>
              </w:rPr>
              <w:instrText xml:space="preserve"> PAGEREF _Toc242970052 \h </w:instrText>
            </w:r>
            <w:r>
              <w:rPr>
                <w:noProof/>
                <w:webHidden/>
              </w:rPr>
            </w:r>
            <w:r>
              <w:rPr>
                <w:noProof/>
                <w:webHidden/>
              </w:rPr>
              <w:fldChar w:fldCharType="separate"/>
            </w:r>
            <w:r>
              <w:rPr>
                <w:noProof/>
                <w:webHidden/>
              </w:rPr>
              <w:t>25</w:t>
            </w:r>
            <w:r>
              <w:rPr>
                <w:noProof/>
                <w:webHidden/>
              </w:rPr>
              <w:fldChar w:fldCharType="end"/>
            </w:r>
          </w:hyperlink>
        </w:p>
        <w:p w14:paraId="0B4178D8" w14:textId="2D2A4670" w:rsidR="00913E62" w:rsidRDefault="00913E62" w:rsidP="000F2D8D">
          <w:r>
            <w:rPr>
              <w:b/>
              <w:bCs/>
              <w:lang w:val="en-GB"/>
            </w:rPr>
            <w:fldChar w:fldCharType="end"/>
          </w:r>
        </w:p>
      </w:sdtContent>
    </w:sdt>
    <w:p w14:paraId="1AD3FF2E" w14:textId="77777777" w:rsidR="000F2D8D" w:rsidRDefault="000F2D8D" w:rsidP="00B662C8">
      <w:pPr>
        <w:pStyle w:val="Heading1"/>
      </w:pPr>
    </w:p>
    <w:p w14:paraId="3263A4FA" w14:textId="77777777" w:rsidR="000F2D8D" w:rsidRDefault="000F2D8D" w:rsidP="00B662C8">
      <w:pPr>
        <w:pStyle w:val="Heading1"/>
      </w:pPr>
    </w:p>
    <w:p w14:paraId="7F3036C9" w14:textId="77777777" w:rsidR="000F2D8D" w:rsidRDefault="000F2D8D" w:rsidP="00B662C8">
      <w:pPr>
        <w:pStyle w:val="Heading1"/>
      </w:pPr>
    </w:p>
    <w:p w14:paraId="205C96A9" w14:textId="77777777" w:rsidR="000F2D8D" w:rsidRDefault="000F2D8D" w:rsidP="00B662C8">
      <w:pPr>
        <w:pStyle w:val="Heading1"/>
      </w:pPr>
    </w:p>
    <w:p w14:paraId="4A5230AF" w14:textId="77777777" w:rsidR="000F2D8D" w:rsidRDefault="000F2D8D" w:rsidP="00B662C8">
      <w:pPr>
        <w:pStyle w:val="Heading1"/>
      </w:pPr>
    </w:p>
    <w:p w14:paraId="1D070BF5" w14:textId="77777777" w:rsidR="000F2D8D" w:rsidRDefault="000F2D8D" w:rsidP="00B662C8">
      <w:pPr>
        <w:pStyle w:val="Heading1"/>
      </w:pPr>
    </w:p>
    <w:p w14:paraId="0818BB75" w14:textId="77777777" w:rsidR="000F2D8D" w:rsidRDefault="000F2D8D" w:rsidP="00B662C8">
      <w:pPr>
        <w:pStyle w:val="Heading1"/>
      </w:pPr>
    </w:p>
    <w:p w14:paraId="1577E4B4" w14:textId="77777777" w:rsidR="000F2D8D" w:rsidRDefault="000F2D8D" w:rsidP="00B662C8">
      <w:pPr>
        <w:pStyle w:val="Heading1"/>
      </w:pPr>
    </w:p>
    <w:p w14:paraId="55F49D90" w14:textId="77777777" w:rsidR="000F2D8D" w:rsidRDefault="000F2D8D" w:rsidP="00B662C8">
      <w:pPr>
        <w:pStyle w:val="Heading1"/>
      </w:pPr>
    </w:p>
    <w:p w14:paraId="24AF5674" w14:textId="77777777" w:rsidR="000F2D8D" w:rsidRPr="000F2D8D" w:rsidRDefault="000F2D8D" w:rsidP="000F2D8D"/>
    <w:p w14:paraId="43EBA39F" w14:textId="77777777" w:rsidR="000F2D8D" w:rsidRDefault="000F2D8D" w:rsidP="00B662C8">
      <w:pPr>
        <w:pStyle w:val="Heading1"/>
      </w:pPr>
    </w:p>
    <w:p w14:paraId="3F7F897E" w14:textId="77777777" w:rsidR="009A27CB" w:rsidRDefault="009A27CB" w:rsidP="009A27CB"/>
    <w:p w14:paraId="6E234086" w14:textId="3711E0D9" w:rsidR="00442932" w:rsidRPr="002E42B6" w:rsidRDefault="00442932" w:rsidP="002E42B6">
      <w:pPr>
        <w:pStyle w:val="Heading1"/>
      </w:pPr>
      <w:bookmarkStart w:id="10" w:name="_Toc242970039"/>
      <w:r w:rsidRPr="002E42B6">
        <w:lastRenderedPageBreak/>
        <w:t>Introduction</w:t>
      </w:r>
      <w:bookmarkEnd w:id="10"/>
    </w:p>
    <w:p w14:paraId="78844F87" w14:textId="77777777" w:rsidR="00343320" w:rsidRPr="00F10A28" w:rsidRDefault="00343320" w:rsidP="0028438C">
      <w:pPr>
        <w:jc w:val="both"/>
        <w:rPr>
          <w:rFonts w:eastAsia="MS Mincho"/>
        </w:rPr>
      </w:pPr>
      <w:r w:rsidRPr="00F10A28">
        <w:rPr>
          <w:rFonts w:eastAsia="MS Mincho"/>
          <w:bCs/>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06EBF2BF" w14:textId="77777777" w:rsidR="00343320" w:rsidRDefault="00343320" w:rsidP="0028438C">
      <w:pPr>
        <w:jc w:val="both"/>
        <w:rPr>
          <w:rFonts w:eastAsia="MS Mincho"/>
          <w:bCs/>
        </w:rPr>
      </w:pPr>
      <w:r w:rsidRPr="00F10A28">
        <w:rPr>
          <w:rFonts w:eastAsia="MS Mincho"/>
          <w:bCs/>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03889AF5" w14:textId="77777777" w:rsidR="0028438C" w:rsidRPr="00F10A28" w:rsidRDefault="0028438C" w:rsidP="0028438C">
      <w:pPr>
        <w:jc w:val="both"/>
        <w:rPr>
          <w:rFonts w:eastAsia="MS Mincho"/>
          <w:bCs/>
        </w:rPr>
      </w:pPr>
    </w:p>
    <w:p w14:paraId="087D711B" w14:textId="38DF5F55" w:rsidR="00F62BE3" w:rsidRPr="00F10A28" w:rsidRDefault="00F62BE3" w:rsidP="00B662C8">
      <w:pPr>
        <w:pStyle w:val="Heading1"/>
        <w:rPr>
          <w:rFonts w:eastAsia="MS Mincho"/>
        </w:rPr>
      </w:pPr>
      <w:bookmarkStart w:id="11" w:name="_Toc242970040"/>
      <w:r w:rsidRPr="00F10A28">
        <w:rPr>
          <w:rFonts w:eastAsia="MS Mincho"/>
        </w:rPr>
        <w:t>Culinary Arts Programme</w:t>
      </w:r>
      <w:bookmarkEnd w:id="11"/>
    </w:p>
    <w:p w14:paraId="2299A5EC" w14:textId="07A3E12E" w:rsidR="007C3B6D" w:rsidRPr="00F10A28" w:rsidRDefault="007C3B6D" w:rsidP="0028438C">
      <w:pPr>
        <w:jc w:val="both"/>
        <w:rPr>
          <w:rFonts w:eastAsia="MS Mincho"/>
          <w:bCs/>
        </w:rPr>
      </w:pPr>
      <w:r w:rsidRPr="00F10A28">
        <w:rPr>
          <w:rFonts w:eastAsia="MS Mincho"/>
          <w:bCs/>
        </w:rPr>
        <w:t>The Culinary Arts programme at the Tallaght Campus of Technological University Dublin provides students with a combination of practical culinary training and academic study designed to prepare graduates for professional careers in the hospitality and food sector. The programme emphasises hands-on learning in professional training kitchens, where students develop core skills in food preparation, kitchen operations, pastry and baking, and menu development, supported by studies in food science, nutrition, and culinary management. Strong links with industry ensure that the curriculum reflects current professional standards and practices. The development of new student kitchens and food laboratories will further enhance the learning environment by providing modern, industry-standard facilities to support practical teaching and innovation within the programme.</w:t>
      </w:r>
    </w:p>
    <w:p w14:paraId="32C9D681" w14:textId="638EC324" w:rsidR="00514A8C" w:rsidRDefault="00514A8C" w:rsidP="0028438C">
      <w:pPr>
        <w:jc w:val="both"/>
        <w:rPr>
          <w:rFonts w:eastAsia="MS Mincho"/>
          <w:bCs/>
        </w:rPr>
      </w:pPr>
      <w:r w:rsidRPr="00F10A28">
        <w:rPr>
          <w:rFonts w:eastAsia="MS Mincho"/>
          <w:bCs/>
        </w:rPr>
        <w:t>The North House Building at the Tallaght Campus of Technological University Dublin forms part of the University’s ongoing campus development aimed at enhancing teaching, learning, and industry engagement in South Dublin. Located within the Tallaght campus on Blessington Road, the building supports the expansion of modern educational facilities designed to meet the needs of a growing student population and evolving academic programmes. The Tallaght campus itself is situated on an approximately 18-hectare site and hosts a wide range of teaching spaces, laboratories, and student services that support more than 5,000 students</w:t>
      </w:r>
      <w:r w:rsidR="00695D52">
        <w:rPr>
          <w:rFonts w:eastAsia="MS Mincho"/>
          <w:bCs/>
        </w:rPr>
        <w:t>.</w:t>
      </w:r>
    </w:p>
    <w:p w14:paraId="310E51E6" w14:textId="77777777" w:rsidR="0028438C" w:rsidRPr="00F10A28" w:rsidRDefault="0028438C" w:rsidP="0028438C">
      <w:pPr>
        <w:jc w:val="both"/>
        <w:rPr>
          <w:rFonts w:eastAsia="MS Mincho"/>
          <w:bCs/>
        </w:rPr>
      </w:pPr>
    </w:p>
    <w:p w14:paraId="2E9BD7C7" w14:textId="25C0646F" w:rsidR="00F62BE3" w:rsidRPr="00F10A28" w:rsidRDefault="00F62BE3" w:rsidP="00B662C8">
      <w:pPr>
        <w:pStyle w:val="Heading1"/>
        <w:rPr>
          <w:rFonts w:eastAsia="MS Mincho"/>
        </w:rPr>
      </w:pPr>
      <w:bookmarkStart w:id="12" w:name="_Toc242970041"/>
      <w:r w:rsidRPr="00F10A28">
        <w:rPr>
          <w:rFonts w:eastAsia="MS Mincho"/>
        </w:rPr>
        <w:t>North House – Tallaght Campus</w:t>
      </w:r>
      <w:bookmarkEnd w:id="12"/>
    </w:p>
    <w:p w14:paraId="057C9966" w14:textId="3DEEEEDC" w:rsidR="00DD0097" w:rsidRPr="00F10A28" w:rsidRDefault="00DD0097" w:rsidP="30118CDF">
      <w:pPr>
        <w:jc w:val="both"/>
        <w:rPr>
          <w:rFonts w:eastAsia="MS Mincho"/>
          <w:bCs/>
        </w:rPr>
      </w:pPr>
      <w:r w:rsidRPr="00F10A28">
        <w:rPr>
          <w:rFonts w:eastAsia="MS Mincho"/>
          <w:bCs/>
        </w:rPr>
        <w:t>North House is intended to provide specialised teaching and practical learning environments, including new student kitchens and food laboratories to support programmes such as Culinary Arts and related disciplines. The building contributes to the University’s strategy of delivering industry-standard facilities, enabling students to develop practical skills in purpose-built spaces that replicate professional working environments. As part of the wider Tallaght campus infrastructure, North House plays an important role in strengthening TU Dublin’s capacity to deliver applied, practice-based education and to support collaboration with industry and the wider community.</w:t>
      </w:r>
    </w:p>
    <w:p w14:paraId="5BAF2131" w14:textId="77777777" w:rsidR="00F10A28" w:rsidRDefault="00F10A28" w:rsidP="30118CDF">
      <w:pPr>
        <w:jc w:val="both"/>
        <w:rPr>
          <w:b/>
          <w:bCs/>
          <w:u w:val="single"/>
        </w:rPr>
      </w:pPr>
    </w:p>
    <w:p w14:paraId="30080380" w14:textId="5C0B1DF9" w:rsidR="00442932" w:rsidRPr="00F10A28" w:rsidRDefault="00442932" w:rsidP="00B662C8">
      <w:pPr>
        <w:pStyle w:val="Heading1"/>
      </w:pPr>
      <w:bookmarkStart w:id="13" w:name="_Toc242970042"/>
      <w:r w:rsidRPr="00F10A28">
        <w:lastRenderedPageBreak/>
        <w:t xml:space="preserve">Summary of </w:t>
      </w:r>
      <w:r w:rsidR="00913E62">
        <w:t>R</w:t>
      </w:r>
      <w:r w:rsidRPr="00F10A28">
        <w:t>equirements</w:t>
      </w:r>
      <w:bookmarkEnd w:id="13"/>
    </w:p>
    <w:p w14:paraId="7B2416D0" w14:textId="77777777" w:rsidR="00202FC2" w:rsidRDefault="002837AB" w:rsidP="002837AB">
      <w:pPr>
        <w:jc w:val="both"/>
        <w:rPr>
          <w:bCs/>
        </w:rPr>
      </w:pPr>
      <w:r w:rsidRPr="00F10A28">
        <w:rPr>
          <w:bCs/>
        </w:rPr>
        <w:t xml:space="preserve">This tender covers the supply, delivery, installation, and commissioning of teaching kitchen equipment required for the new student kitchens and food laboratories within the North House Building at the Tallaght Campus of Technological University Dublin. The scope includes equipment to support a student class training kitchen and comprises a wide range of commercial catering appliances, refrigeration units, stainless steel preparation and service furniture, and specialist culinary equipment. </w:t>
      </w:r>
    </w:p>
    <w:p w14:paraId="475328B4" w14:textId="15425719" w:rsidR="00202FC2" w:rsidRDefault="002837AB" w:rsidP="002837AB">
      <w:pPr>
        <w:jc w:val="both"/>
        <w:rPr>
          <w:bCs/>
        </w:rPr>
      </w:pPr>
      <w:r w:rsidRPr="00F10A28">
        <w:rPr>
          <w:bCs/>
        </w:rPr>
        <w:t xml:space="preserve">Key items include gas and electric cooking ranges, combi and deck ovens with provers, fryers, upright and undercounter freezers, and food service equipment such as bain maries, carvery stations, gantries, and refrigerated serve-over units. </w:t>
      </w:r>
    </w:p>
    <w:p w14:paraId="6E3D7001" w14:textId="7DE62D02" w:rsidR="002837AB" w:rsidRPr="00F10A28" w:rsidRDefault="002837AB" w:rsidP="002837AB">
      <w:pPr>
        <w:jc w:val="both"/>
        <w:rPr>
          <w:bCs/>
        </w:rPr>
      </w:pPr>
      <w:r w:rsidRPr="00F10A28">
        <w:rPr>
          <w:bCs/>
        </w:rPr>
        <w:t xml:space="preserve">The tender also includes stainless steel preparation tables, mobile workstations, wash-up and dishwashing equipment, and specialist appliances such as mixers, vacuum packing machines to support modern culinary techniques and </w:t>
      </w:r>
      <w:r w:rsidRPr="008D0209">
        <w:rPr>
          <w:bCs/>
        </w:rPr>
        <w:t>food production. Equipment will be arranged across individual student workstations</w:t>
      </w:r>
      <w:r w:rsidRPr="00F10A28">
        <w:rPr>
          <w:bCs/>
        </w:rPr>
        <w:t>.</w:t>
      </w:r>
    </w:p>
    <w:p w14:paraId="59DD1D50" w14:textId="77777777" w:rsidR="00B30436" w:rsidRPr="00156830" w:rsidRDefault="00B30436" w:rsidP="00156830">
      <w:pPr>
        <w:jc w:val="both"/>
        <w:rPr>
          <w:bCs/>
        </w:rPr>
      </w:pPr>
      <w:r w:rsidRPr="00156830">
        <w:rPr>
          <w:bCs/>
        </w:rPr>
        <w:t>TU Dublin requires the appointment of a single supplier with overall responsibility for the sourcing, supply, delivery, installation, testing, commissioning and handover of all equipment specified within this tender. The successful Tenderer shall also be responsible for the careful disconnection, relocation, transportation and reinstallation of designated items of existing equipment from the current teaching kitchens, ensuring full integration into the new facility and that all equipment is operational upon completion.</w:t>
      </w:r>
    </w:p>
    <w:p w14:paraId="12BA7961" w14:textId="77777777" w:rsidR="00B30436" w:rsidRPr="00156830" w:rsidRDefault="00B30436" w:rsidP="00156830">
      <w:pPr>
        <w:jc w:val="both"/>
        <w:rPr>
          <w:bCs/>
        </w:rPr>
      </w:pPr>
      <w:r w:rsidRPr="00156830">
        <w:rPr>
          <w:bCs/>
        </w:rPr>
        <w:t>The successful Tenderer shall act as the principal contractor and single point of responsibility for the coordination and delivery of all works necessary to achieve a complete and operational installation. This shall include the management of all associated service modifications required for the equipment installation, including the repositioning or alteration of electrical connections, power outlets, stainless steel service spines and any other related services. While specialist elements may be subcontracted, overall responsibility for coordination, management, testing, certification, commissioning and delivery shall remain with the successful Tenderer.</w:t>
      </w:r>
    </w:p>
    <w:p w14:paraId="16CF469F" w14:textId="77777777" w:rsidR="00B30436" w:rsidRPr="00156830" w:rsidRDefault="00B30436" w:rsidP="00156830">
      <w:pPr>
        <w:jc w:val="both"/>
        <w:rPr>
          <w:bCs/>
        </w:rPr>
      </w:pPr>
      <w:r w:rsidRPr="00156830">
        <w:rPr>
          <w:bCs/>
        </w:rPr>
        <w:t>Tenderers shall include in their tendered price all labour, materials, plant, subcontractors, testing, certification, commissioning, user training and ancillary works required to deliver a fully operational facility. Tenderers shall be deemed to have included all works reasonably necessary to facilitate the installation, commissioning and operation of the proposed equipment.</w:t>
      </w:r>
    </w:p>
    <w:p w14:paraId="28D50712" w14:textId="28E866B0" w:rsidR="00B30436" w:rsidRPr="00156830" w:rsidRDefault="00B30436" w:rsidP="00156830">
      <w:pPr>
        <w:jc w:val="both"/>
        <w:rPr>
          <w:bCs/>
        </w:rPr>
      </w:pPr>
      <w:r w:rsidRPr="00156830">
        <w:rPr>
          <w:bCs/>
        </w:rPr>
        <w:t xml:space="preserve">The installation programme shall be coordinated with TU Dublin, the School of Culinary Art and Food Technology, and any relevant building contractors or service providers, and shall align with the overall North House Building project programme. The student kitchens and food laboratories must be fully installed, commissioned and operational, with all commissioning records and user training completed, no later than </w:t>
      </w:r>
      <w:r w:rsidRPr="00156830">
        <w:rPr>
          <w:b/>
        </w:rPr>
        <w:t>18</w:t>
      </w:r>
      <w:r w:rsidR="00156830" w:rsidRPr="000771CE">
        <w:rPr>
          <w:b/>
          <w:vertAlign w:val="superscript"/>
        </w:rPr>
        <w:t>th</w:t>
      </w:r>
      <w:r w:rsidR="000771CE">
        <w:rPr>
          <w:b/>
        </w:rPr>
        <w:t xml:space="preserve"> </w:t>
      </w:r>
      <w:r w:rsidRPr="00156830">
        <w:rPr>
          <w:b/>
        </w:rPr>
        <w:t>January 2027</w:t>
      </w:r>
      <w:r w:rsidRPr="00156830">
        <w:rPr>
          <w:bCs/>
        </w:rPr>
        <w:t>.</w:t>
      </w:r>
    </w:p>
    <w:p w14:paraId="2468BCB7" w14:textId="56FC0ECF" w:rsidR="005925C9" w:rsidRDefault="005925C9" w:rsidP="005925C9">
      <w:pPr>
        <w:jc w:val="both"/>
      </w:pPr>
      <w:r>
        <w:t>As student teaching activities are scheduled to recommence on 25</w:t>
      </w:r>
      <w:r w:rsidR="007310B9" w:rsidRPr="007310B9">
        <w:rPr>
          <w:vertAlign w:val="superscript"/>
        </w:rPr>
        <w:t>th</w:t>
      </w:r>
      <w:r w:rsidR="007310B9">
        <w:t xml:space="preserve"> </w:t>
      </w:r>
      <w:r>
        <w:t>January 2027, tenderers should note that all installation works, service modifications, testing, certification, commissioning, user training and snagging activities must be substantially completed during the Christmas and early January period when the facility is not in use.</w:t>
      </w:r>
    </w:p>
    <w:p w14:paraId="11CF86B5" w14:textId="77777777" w:rsidR="000771CE" w:rsidRDefault="000771CE" w:rsidP="005925C9">
      <w:pPr>
        <w:jc w:val="both"/>
      </w:pPr>
    </w:p>
    <w:p w14:paraId="5A299EA4" w14:textId="326B67D8" w:rsidR="005925C9" w:rsidRDefault="005925C9" w:rsidP="30118CDF">
      <w:pPr>
        <w:jc w:val="both"/>
      </w:pPr>
      <w:r>
        <w:lastRenderedPageBreak/>
        <w:t xml:space="preserve">Tenderers shall provide a detailed implementation programme demonstrating how the proposed works will be completed during the Christmas shutdown period. Particular consideration should be given to the coordination of equipment installation, relocation of electrical sockets, repositioning </w:t>
      </w:r>
      <w:r w:rsidR="00A32FC1">
        <w:t xml:space="preserve">or alteration </w:t>
      </w:r>
      <w:r>
        <w:t>of stainless-steel service spines, commissioning activities and any specialist subcontractor works.</w:t>
      </w:r>
    </w:p>
    <w:p w14:paraId="68A66344" w14:textId="15AF9F3A" w:rsidR="004D4A1D" w:rsidRDefault="00BD5C45" w:rsidP="30118CDF">
      <w:pPr>
        <w:jc w:val="both"/>
        <w:rPr>
          <w:b/>
          <w:bCs/>
        </w:rPr>
      </w:pPr>
      <w:r w:rsidRPr="00BD5C45">
        <w:rPr>
          <w:b/>
          <w:bCs/>
        </w:rPr>
        <w:t>Please note that the successful tenderer must be able to supply and install all required equipment, in addition to facilitating the relocation of existing equipment and supplies. Failure to provide all required equipment and complete the relocation will result in the tender being deemed non-compliant.</w:t>
      </w:r>
    </w:p>
    <w:p w14:paraId="63BA20B8" w14:textId="77777777" w:rsidR="00156830" w:rsidRDefault="00156830" w:rsidP="00B662C8">
      <w:pPr>
        <w:pStyle w:val="Heading1"/>
      </w:pPr>
      <w:bookmarkStart w:id="14" w:name="_Toc242970043"/>
    </w:p>
    <w:p w14:paraId="47DE8076" w14:textId="7919896D" w:rsidR="003E57DD" w:rsidRPr="004D4A1D" w:rsidRDefault="003E57DD" w:rsidP="00B662C8">
      <w:pPr>
        <w:pStyle w:val="Heading1"/>
      </w:pPr>
      <w:r w:rsidRPr="004D4A1D">
        <w:t>Funding Acknowledgment</w:t>
      </w:r>
      <w:bookmarkEnd w:id="14"/>
      <w:r w:rsidRPr="004D4A1D">
        <w:t xml:space="preserve"> </w:t>
      </w:r>
    </w:p>
    <w:p w14:paraId="6CAED384" w14:textId="24DB50FA" w:rsidR="00BF09E6" w:rsidRDefault="00E940F1" w:rsidP="00C9277D">
      <w:pPr>
        <w:jc w:val="both"/>
        <w:rPr>
          <w:rFonts w:asciiTheme="minorHAnsi" w:hAnsiTheme="minorHAnsi" w:cstheme="minorBidi"/>
          <w:b/>
        </w:rPr>
      </w:pPr>
      <w:r w:rsidRPr="00D7596A">
        <w:rPr>
          <w:bCs/>
        </w:rPr>
        <w:t>The development of the student kitchens and food laboratories in the North House Building at the Tallaght Campus of Technological University Dublin has been made possible through the generous support of the TU Dublin Foundation</w:t>
      </w:r>
      <w:r w:rsidR="009A27CB" w:rsidRPr="00D7596A">
        <w:rPr>
          <w:bCs/>
        </w:rPr>
        <w:t>.</w:t>
      </w:r>
      <w:r w:rsidR="004F2B57" w:rsidRPr="00D7596A">
        <w:rPr>
          <w:bCs/>
        </w:rPr>
        <w:t xml:space="preserve">  </w:t>
      </w:r>
      <w:r w:rsidR="004F2B57" w:rsidRPr="00D7596A">
        <w:rPr>
          <w:rFonts w:asciiTheme="minorHAnsi" w:hAnsiTheme="minorHAnsi" w:cstheme="minorBidi"/>
          <w:b/>
        </w:rPr>
        <w:t>The maximum budget available for this procurement is €130,000, exclusive of VAT.</w:t>
      </w:r>
      <w:r w:rsidR="003F6046" w:rsidRPr="00D7596A">
        <w:rPr>
          <w:rFonts w:asciiTheme="minorHAnsi" w:hAnsiTheme="minorHAnsi" w:cstheme="minorBidi"/>
          <w:b/>
        </w:rPr>
        <w:t xml:space="preserve"> Tenders exceeding budget may be excluded or may be considered subject to available funding.</w:t>
      </w:r>
    </w:p>
    <w:p w14:paraId="369EF006" w14:textId="77777777" w:rsidR="008D0209" w:rsidRDefault="008D0209" w:rsidP="00C9277D">
      <w:pPr>
        <w:jc w:val="both"/>
        <w:rPr>
          <w:bCs/>
        </w:rPr>
      </w:pPr>
    </w:p>
    <w:p w14:paraId="456FF2C2" w14:textId="410CB81B" w:rsidR="001E12CF" w:rsidRDefault="003A17D3" w:rsidP="003A17D3">
      <w:pPr>
        <w:pStyle w:val="Heading1"/>
      </w:pPr>
      <w:bookmarkStart w:id="15" w:name="_Toc242970044"/>
      <w:r>
        <w:t>Layout Details and Floor Plans</w:t>
      </w:r>
      <w:bookmarkEnd w:id="15"/>
    </w:p>
    <w:p w14:paraId="5EAF3832" w14:textId="77777777" w:rsidR="004F4F13" w:rsidRDefault="007B3456" w:rsidP="00C9277D">
      <w:pPr>
        <w:jc w:val="both"/>
        <w:rPr>
          <w:bCs/>
        </w:rPr>
      </w:pPr>
      <w:r w:rsidRPr="007B3456">
        <w:rPr>
          <w:bCs/>
        </w:rPr>
        <w:t xml:space="preserve">The </w:t>
      </w:r>
      <w:r>
        <w:rPr>
          <w:bCs/>
        </w:rPr>
        <w:t xml:space="preserve">following </w:t>
      </w:r>
      <w:r w:rsidRPr="007B3456">
        <w:rPr>
          <w:bCs/>
        </w:rPr>
        <w:t xml:space="preserve">documents </w:t>
      </w:r>
      <w:r>
        <w:rPr>
          <w:bCs/>
        </w:rPr>
        <w:t xml:space="preserve">are </w:t>
      </w:r>
      <w:r w:rsidRPr="007B3456">
        <w:rPr>
          <w:bCs/>
        </w:rPr>
        <w:t>provided as part of this tender package to assist Tenderers in developing and designing their proposed teaching kitchen solution.</w:t>
      </w:r>
    </w:p>
    <w:p w14:paraId="1ABA22C1" w14:textId="739E40EB" w:rsidR="00176025" w:rsidRPr="005D0A90" w:rsidRDefault="00176025" w:rsidP="005D0A90">
      <w:pPr>
        <w:pStyle w:val="ListParagraph"/>
        <w:numPr>
          <w:ilvl w:val="0"/>
          <w:numId w:val="35"/>
        </w:numPr>
        <w:jc w:val="both"/>
        <w:rPr>
          <w:rFonts w:asciiTheme="minorHAnsi" w:hAnsiTheme="minorHAnsi" w:cstheme="minorHAnsi"/>
          <w:bCs/>
          <w:sz w:val="22"/>
          <w:szCs w:val="22"/>
        </w:rPr>
      </w:pPr>
      <w:r w:rsidRPr="005D0A90">
        <w:rPr>
          <w:rFonts w:asciiTheme="minorHAnsi" w:hAnsiTheme="minorHAnsi" w:cstheme="minorHAnsi"/>
          <w:bCs/>
          <w:sz w:val="22"/>
          <w:szCs w:val="22"/>
        </w:rPr>
        <w:t xml:space="preserve">Appendix 1A – </w:t>
      </w:r>
      <w:r w:rsidR="008E061A">
        <w:rPr>
          <w:rFonts w:asciiTheme="minorHAnsi" w:hAnsiTheme="minorHAnsi" w:cstheme="minorHAnsi"/>
          <w:bCs/>
          <w:sz w:val="22"/>
          <w:szCs w:val="22"/>
        </w:rPr>
        <w:t>Teaching</w:t>
      </w:r>
      <w:r w:rsidR="009D7775" w:rsidRPr="005D0A90">
        <w:rPr>
          <w:rFonts w:asciiTheme="minorHAnsi" w:hAnsiTheme="minorHAnsi" w:cstheme="minorHAnsi"/>
          <w:bCs/>
          <w:sz w:val="22"/>
          <w:szCs w:val="22"/>
        </w:rPr>
        <w:t xml:space="preserve"> Kitchen Elevation Map</w:t>
      </w:r>
    </w:p>
    <w:p w14:paraId="45B1CCDF" w14:textId="0C9B0426" w:rsidR="00176025" w:rsidRPr="005D0A90" w:rsidRDefault="00176025" w:rsidP="005D0A90">
      <w:pPr>
        <w:pStyle w:val="ListParagraph"/>
        <w:numPr>
          <w:ilvl w:val="0"/>
          <w:numId w:val="35"/>
        </w:numPr>
        <w:jc w:val="both"/>
        <w:rPr>
          <w:rFonts w:asciiTheme="minorHAnsi" w:hAnsiTheme="minorHAnsi" w:cstheme="minorHAnsi"/>
          <w:bCs/>
          <w:sz w:val="22"/>
          <w:szCs w:val="22"/>
        </w:rPr>
      </w:pPr>
      <w:r w:rsidRPr="005D0A90">
        <w:rPr>
          <w:rFonts w:asciiTheme="minorHAnsi" w:hAnsiTheme="minorHAnsi" w:cstheme="minorHAnsi"/>
          <w:bCs/>
          <w:sz w:val="22"/>
          <w:szCs w:val="22"/>
        </w:rPr>
        <w:t>A</w:t>
      </w:r>
      <w:r w:rsidR="009D7775" w:rsidRPr="005D0A90">
        <w:rPr>
          <w:rFonts w:asciiTheme="minorHAnsi" w:hAnsiTheme="minorHAnsi" w:cstheme="minorHAnsi"/>
          <w:bCs/>
          <w:sz w:val="22"/>
          <w:szCs w:val="22"/>
        </w:rPr>
        <w:t xml:space="preserve">ppendix 1B – </w:t>
      </w:r>
      <w:r w:rsidR="008E061A">
        <w:rPr>
          <w:rFonts w:asciiTheme="minorHAnsi" w:hAnsiTheme="minorHAnsi" w:cstheme="minorHAnsi"/>
          <w:bCs/>
          <w:sz w:val="22"/>
          <w:szCs w:val="22"/>
        </w:rPr>
        <w:t>Teaching</w:t>
      </w:r>
      <w:r w:rsidR="00004658" w:rsidRPr="005D0A90">
        <w:rPr>
          <w:rFonts w:asciiTheme="minorHAnsi" w:hAnsiTheme="minorHAnsi" w:cstheme="minorHAnsi"/>
          <w:bCs/>
          <w:sz w:val="22"/>
          <w:szCs w:val="22"/>
        </w:rPr>
        <w:t xml:space="preserve"> Kitchen Floor Plan</w:t>
      </w:r>
    </w:p>
    <w:p w14:paraId="0AB76BC1" w14:textId="381D462A" w:rsidR="009D7775" w:rsidRDefault="009D7775" w:rsidP="005D0A90">
      <w:pPr>
        <w:pStyle w:val="ListParagraph"/>
        <w:numPr>
          <w:ilvl w:val="0"/>
          <w:numId w:val="35"/>
        </w:numPr>
        <w:jc w:val="both"/>
        <w:rPr>
          <w:rFonts w:asciiTheme="minorHAnsi" w:hAnsiTheme="minorHAnsi" w:cstheme="minorHAnsi"/>
          <w:bCs/>
          <w:sz w:val="22"/>
          <w:szCs w:val="22"/>
        </w:rPr>
      </w:pPr>
      <w:r w:rsidRPr="005D0A90">
        <w:rPr>
          <w:rFonts w:asciiTheme="minorHAnsi" w:hAnsiTheme="minorHAnsi" w:cstheme="minorHAnsi"/>
          <w:bCs/>
          <w:sz w:val="22"/>
          <w:szCs w:val="22"/>
        </w:rPr>
        <w:t xml:space="preserve">Appendix 1C </w:t>
      </w:r>
      <w:r w:rsidR="00D62B68" w:rsidRPr="005D0A90">
        <w:rPr>
          <w:rFonts w:asciiTheme="minorHAnsi" w:hAnsiTheme="minorHAnsi" w:cstheme="minorHAnsi"/>
          <w:bCs/>
          <w:sz w:val="22"/>
          <w:szCs w:val="22"/>
        </w:rPr>
        <w:t>–</w:t>
      </w:r>
      <w:r w:rsidRPr="005D0A90">
        <w:rPr>
          <w:rFonts w:asciiTheme="minorHAnsi" w:hAnsiTheme="minorHAnsi" w:cstheme="minorHAnsi"/>
          <w:bCs/>
          <w:sz w:val="22"/>
          <w:szCs w:val="22"/>
        </w:rPr>
        <w:t xml:space="preserve"> </w:t>
      </w:r>
      <w:r w:rsidR="008E061A">
        <w:rPr>
          <w:rFonts w:asciiTheme="minorHAnsi" w:hAnsiTheme="minorHAnsi" w:cstheme="minorHAnsi"/>
          <w:bCs/>
          <w:sz w:val="22"/>
          <w:szCs w:val="22"/>
        </w:rPr>
        <w:t>Teaching</w:t>
      </w:r>
      <w:r w:rsidR="00D62B68" w:rsidRPr="005D0A90">
        <w:rPr>
          <w:rFonts w:asciiTheme="minorHAnsi" w:hAnsiTheme="minorHAnsi" w:cstheme="minorHAnsi"/>
          <w:bCs/>
          <w:sz w:val="22"/>
          <w:szCs w:val="22"/>
        </w:rPr>
        <w:t xml:space="preserve"> Kitchen</w:t>
      </w:r>
      <w:r w:rsidR="000522EE" w:rsidRPr="005D0A90">
        <w:rPr>
          <w:rFonts w:asciiTheme="minorHAnsi" w:hAnsiTheme="minorHAnsi" w:cstheme="minorHAnsi"/>
          <w:bCs/>
          <w:sz w:val="22"/>
          <w:szCs w:val="22"/>
        </w:rPr>
        <w:t xml:space="preserve"> </w:t>
      </w:r>
      <w:r w:rsidR="00DA51DF">
        <w:rPr>
          <w:rFonts w:asciiTheme="minorHAnsi" w:hAnsiTheme="minorHAnsi" w:cstheme="minorHAnsi"/>
          <w:bCs/>
          <w:sz w:val="22"/>
          <w:szCs w:val="22"/>
        </w:rPr>
        <w:t>Student Work Area</w:t>
      </w:r>
    </w:p>
    <w:p w14:paraId="2DF1E36A" w14:textId="087F4779" w:rsidR="008E061A" w:rsidRDefault="008E061A" w:rsidP="005D0A90">
      <w:pPr>
        <w:pStyle w:val="ListParagraph"/>
        <w:numPr>
          <w:ilvl w:val="0"/>
          <w:numId w:val="35"/>
        </w:numPr>
        <w:jc w:val="both"/>
        <w:rPr>
          <w:rFonts w:asciiTheme="minorHAnsi" w:hAnsiTheme="minorHAnsi" w:cstheme="minorHAnsi"/>
          <w:bCs/>
          <w:sz w:val="22"/>
          <w:szCs w:val="22"/>
        </w:rPr>
      </w:pPr>
      <w:r w:rsidRPr="00FD415E">
        <w:rPr>
          <w:rFonts w:asciiTheme="minorHAnsi" w:hAnsiTheme="minorHAnsi" w:cstheme="minorHAnsi"/>
          <w:bCs/>
          <w:sz w:val="22"/>
          <w:szCs w:val="22"/>
        </w:rPr>
        <w:t>Appendix 1D -  Existing Equipment for Relocation</w:t>
      </w:r>
      <w:r w:rsidR="00FD415E" w:rsidRPr="00FD415E">
        <w:rPr>
          <w:rFonts w:asciiTheme="minorHAnsi" w:hAnsiTheme="minorHAnsi" w:cstheme="minorHAnsi"/>
          <w:bCs/>
          <w:sz w:val="22"/>
          <w:szCs w:val="22"/>
        </w:rPr>
        <w:t xml:space="preserve"> </w:t>
      </w:r>
    </w:p>
    <w:p w14:paraId="40B0521F" w14:textId="77777777" w:rsidR="00FD415E" w:rsidRPr="00FD415E" w:rsidRDefault="00FD415E" w:rsidP="00FD415E">
      <w:pPr>
        <w:pStyle w:val="ListParagraph"/>
        <w:jc w:val="both"/>
        <w:rPr>
          <w:rFonts w:asciiTheme="minorHAnsi" w:hAnsiTheme="minorHAnsi" w:cstheme="minorHAnsi"/>
          <w:bCs/>
          <w:sz w:val="22"/>
          <w:szCs w:val="22"/>
        </w:rPr>
      </w:pPr>
    </w:p>
    <w:p w14:paraId="0B1AFA4E" w14:textId="77777777" w:rsidR="005D0A90" w:rsidRPr="005D0A90" w:rsidRDefault="005D0A90" w:rsidP="005D0A90">
      <w:pPr>
        <w:pStyle w:val="ListParagraph"/>
        <w:jc w:val="both"/>
        <w:rPr>
          <w:bCs/>
        </w:rPr>
      </w:pPr>
    </w:p>
    <w:p w14:paraId="543B2BC2" w14:textId="5577EB57" w:rsidR="003A17D3" w:rsidRDefault="007B3456" w:rsidP="007B3456">
      <w:pPr>
        <w:jc w:val="both"/>
        <w:rPr>
          <w:bCs/>
        </w:rPr>
      </w:pPr>
      <w:r w:rsidRPr="007B3456">
        <w:rPr>
          <w:bCs/>
        </w:rPr>
        <w:t xml:space="preserve">Tenderers should use these documents to inform the design, specification, configuration and installation of the proposed kitchen equipment and associated services. Tenderers remain responsible for satisfying themselves as to the suitability of their proposed solution and for identifying any additional requirements necessary to deliver a fully operational teaching kitchen in accordance with </w:t>
      </w:r>
      <w:r w:rsidR="009F413C">
        <w:rPr>
          <w:bCs/>
        </w:rPr>
        <w:t>the School of Culinary Arts and Food Technology</w:t>
      </w:r>
      <w:r w:rsidRPr="007B3456">
        <w:rPr>
          <w:bCs/>
        </w:rPr>
        <w:t>'s requirements.</w:t>
      </w:r>
    </w:p>
    <w:p w14:paraId="185C8919" w14:textId="69F86D45" w:rsidR="00963207" w:rsidRDefault="00963207" w:rsidP="007B3456">
      <w:pPr>
        <w:jc w:val="both"/>
        <w:rPr>
          <w:bCs/>
        </w:rPr>
      </w:pPr>
      <w:r w:rsidRPr="00963207">
        <w:rPr>
          <w:bCs/>
        </w:rPr>
        <w:t>Tenderers may propose amendments to the concept layout where this provides demonstrable operational or educational benefits. Any proposed deviations must be clearly identified and justified.</w:t>
      </w:r>
    </w:p>
    <w:p w14:paraId="08F404B6" w14:textId="77777777" w:rsidR="00963207" w:rsidRDefault="00963207" w:rsidP="007B3456">
      <w:pPr>
        <w:jc w:val="both"/>
        <w:rPr>
          <w:bCs/>
        </w:rPr>
      </w:pPr>
    </w:p>
    <w:p w14:paraId="6845B01E" w14:textId="77777777" w:rsidR="00982DA5" w:rsidRDefault="00982DA5" w:rsidP="007B3456">
      <w:pPr>
        <w:jc w:val="both"/>
        <w:rPr>
          <w:bCs/>
        </w:rPr>
      </w:pPr>
    </w:p>
    <w:p w14:paraId="261341FD" w14:textId="77777777" w:rsidR="00982DA5" w:rsidRDefault="00982DA5" w:rsidP="007B3456">
      <w:pPr>
        <w:jc w:val="both"/>
        <w:rPr>
          <w:bCs/>
        </w:rPr>
      </w:pPr>
    </w:p>
    <w:p w14:paraId="4CF016BF" w14:textId="77777777" w:rsidR="00982DA5" w:rsidRDefault="00982DA5" w:rsidP="007B3456">
      <w:pPr>
        <w:jc w:val="both"/>
        <w:rPr>
          <w:bCs/>
        </w:rPr>
      </w:pPr>
    </w:p>
    <w:p w14:paraId="04FB67EE" w14:textId="2563804F" w:rsidR="002A58AC" w:rsidRPr="00221AF6" w:rsidRDefault="002B610F" w:rsidP="001E12CF">
      <w:pPr>
        <w:pStyle w:val="Heading1"/>
      </w:pPr>
      <w:bookmarkStart w:id="16" w:name="_Toc242970045"/>
      <w:r w:rsidRPr="00221AF6">
        <w:lastRenderedPageBreak/>
        <w:t>Site Visit</w:t>
      </w:r>
      <w:bookmarkEnd w:id="16"/>
    </w:p>
    <w:p w14:paraId="1386A81C" w14:textId="13221D34" w:rsidR="00AA60D3" w:rsidRDefault="002B610F" w:rsidP="00AA60D3">
      <w:pPr>
        <w:jc w:val="both"/>
      </w:pPr>
      <w:r w:rsidRPr="00F10A28">
        <w:t xml:space="preserve">As part of the tender process, a </w:t>
      </w:r>
      <w:r w:rsidR="00AA60D3" w:rsidRPr="00F85BBB">
        <w:rPr>
          <w:b/>
          <w:bCs/>
        </w:rPr>
        <w:t xml:space="preserve">mandatory </w:t>
      </w:r>
      <w:r w:rsidRPr="00F85BBB">
        <w:rPr>
          <w:rStyle w:val="Strong"/>
          <w:b w:val="0"/>
          <w:bCs w:val="0"/>
        </w:rPr>
        <w:t>site visit</w:t>
      </w:r>
      <w:r w:rsidRPr="00F10A28">
        <w:rPr>
          <w:rStyle w:val="Strong"/>
          <w:b w:val="0"/>
          <w:bCs w:val="0"/>
        </w:rPr>
        <w:t xml:space="preserve"> will be facilitated for prospective tenderers</w:t>
      </w:r>
      <w:r w:rsidRPr="00F10A28">
        <w:rPr>
          <w:b/>
          <w:bCs/>
        </w:rPr>
        <w:t xml:space="preserve"> </w:t>
      </w:r>
      <w:r w:rsidRPr="00F10A28">
        <w:t xml:space="preserve">to allow </w:t>
      </w:r>
      <w:r w:rsidR="000B7603">
        <w:t>tenderer</w:t>
      </w:r>
      <w:r w:rsidRPr="00F10A28">
        <w:t xml:space="preserve">s to view the areas where the equipment will be installed within the North House Building at the Tallaght Campus of </w:t>
      </w:r>
      <w:r w:rsidRPr="00F10A28">
        <w:rPr>
          <w:rStyle w:val="whitespace-normal"/>
        </w:rPr>
        <w:t>Technological University Dublin</w:t>
      </w:r>
      <w:r w:rsidRPr="00F10A28">
        <w:t xml:space="preserve">. </w:t>
      </w:r>
    </w:p>
    <w:p w14:paraId="14B9E497" w14:textId="77777777" w:rsidR="00AA60D3" w:rsidRDefault="002B610F" w:rsidP="00AA60D3">
      <w:pPr>
        <w:jc w:val="both"/>
      </w:pPr>
      <w:r w:rsidRPr="00F10A28">
        <w:t xml:space="preserve">The purpose of the visit is to provide tenderers with an opportunity to familiarise themselves with the layout, access routes, service connections, and spatial constraints associated with the proposed class training kitchen and related service areas. </w:t>
      </w:r>
    </w:p>
    <w:p w14:paraId="5863B760" w14:textId="1D0D1992" w:rsidR="00AA60D3" w:rsidRDefault="002B610F" w:rsidP="00AA60D3">
      <w:pPr>
        <w:jc w:val="both"/>
      </w:pPr>
      <w:r w:rsidRPr="00F10A28">
        <w:t xml:space="preserve">Attendance at the site visit will enable </w:t>
      </w:r>
      <w:r w:rsidR="000B7603">
        <w:t>tenderer</w:t>
      </w:r>
      <w:r w:rsidRPr="00F10A28">
        <w:t xml:space="preserve">s to better understand the installation requirements and logistical considerations associated with the project, including the delivery and positioning of equipment and </w:t>
      </w:r>
      <w:r w:rsidRPr="00916051">
        <w:t xml:space="preserve">the relocation of existing </w:t>
      </w:r>
      <w:r w:rsidR="00916051">
        <w:t>equipment</w:t>
      </w:r>
      <w:r w:rsidR="008E061A">
        <w:t>, as detailed in Appendix 1D</w:t>
      </w:r>
      <w:r w:rsidRPr="00916051">
        <w:t>.</w:t>
      </w:r>
      <w:r w:rsidRPr="00221AF6">
        <w:rPr>
          <w:b/>
          <w:bCs/>
        </w:rPr>
        <w:t xml:space="preserve"> </w:t>
      </w:r>
      <w:r w:rsidR="00DC03D0" w:rsidRPr="00DC03D0">
        <w:t>Tenderers will be deemed to have satisfied themselves as to the conditions, access arrangements, installation requirements, service connections and relocation requirements associated with the project.</w:t>
      </w:r>
    </w:p>
    <w:p w14:paraId="6D465666" w14:textId="189F4CAF" w:rsidR="002B610F" w:rsidRDefault="00221AF6" w:rsidP="00AA60D3">
      <w:pPr>
        <w:jc w:val="both"/>
        <w:rPr>
          <w:b/>
          <w:bCs/>
        </w:rPr>
      </w:pPr>
      <w:r w:rsidRPr="00221AF6">
        <w:rPr>
          <w:b/>
          <w:bCs/>
        </w:rPr>
        <w:t xml:space="preserve">To register for the site visit, tenderers must submit their request via the </w:t>
      </w:r>
      <w:r w:rsidR="00727F5A">
        <w:rPr>
          <w:b/>
          <w:bCs/>
        </w:rPr>
        <w:t>eT</w:t>
      </w:r>
      <w:r w:rsidRPr="00221AF6">
        <w:rPr>
          <w:b/>
          <w:bCs/>
        </w:rPr>
        <w:t xml:space="preserve">enders messaging facility no later than </w:t>
      </w:r>
      <w:r w:rsidR="007428D6" w:rsidRPr="004421F5">
        <w:rPr>
          <w:b/>
          <w:bCs/>
        </w:rPr>
        <w:t>2</w:t>
      </w:r>
      <w:r w:rsidRPr="004421F5">
        <w:rPr>
          <w:b/>
          <w:bCs/>
        </w:rPr>
        <w:t>:</w:t>
      </w:r>
      <w:r w:rsidR="002F14BD">
        <w:rPr>
          <w:b/>
          <w:bCs/>
        </w:rPr>
        <w:t>0</w:t>
      </w:r>
      <w:r w:rsidRPr="004421F5">
        <w:rPr>
          <w:b/>
          <w:bCs/>
        </w:rPr>
        <w:t xml:space="preserve">0 pm on </w:t>
      </w:r>
      <w:r w:rsidR="00CE79D0">
        <w:rPr>
          <w:b/>
          <w:bCs/>
        </w:rPr>
        <w:t>Monday 2</w:t>
      </w:r>
      <w:r w:rsidR="00CE79D0" w:rsidRPr="00CE79D0">
        <w:rPr>
          <w:b/>
          <w:bCs/>
          <w:vertAlign w:val="superscript"/>
        </w:rPr>
        <w:t>nd</w:t>
      </w:r>
      <w:r w:rsidR="00CE79D0">
        <w:rPr>
          <w:b/>
          <w:bCs/>
        </w:rPr>
        <w:t xml:space="preserve"> November</w:t>
      </w:r>
      <w:r w:rsidRPr="004421F5">
        <w:rPr>
          <w:b/>
          <w:bCs/>
        </w:rPr>
        <w:t xml:space="preserve"> 2026. Site visit</w:t>
      </w:r>
      <w:r w:rsidR="00E1617B" w:rsidRPr="004421F5">
        <w:rPr>
          <w:b/>
          <w:bCs/>
        </w:rPr>
        <w:t>s</w:t>
      </w:r>
      <w:r w:rsidRPr="004421F5">
        <w:rPr>
          <w:b/>
          <w:bCs/>
        </w:rPr>
        <w:t xml:space="preserve"> will take place </w:t>
      </w:r>
      <w:r w:rsidR="00CE79D0">
        <w:rPr>
          <w:b/>
          <w:bCs/>
        </w:rPr>
        <w:t>from</w:t>
      </w:r>
      <w:r w:rsidR="00727F5A" w:rsidRPr="004421F5">
        <w:rPr>
          <w:b/>
          <w:bCs/>
        </w:rPr>
        <w:t xml:space="preserve"> </w:t>
      </w:r>
      <w:r w:rsidR="00E1617B" w:rsidRPr="004421F5">
        <w:rPr>
          <w:b/>
          <w:bCs/>
        </w:rPr>
        <w:t>Tuesday 3</w:t>
      </w:r>
      <w:r w:rsidR="00E1617B" w:rsidRPr="004421F5">
        <w:rPr>
          <w:b/>
          <w:bCs/>
          <w:vertAlign w:val="superscript"/>
        </w:rPr>
        <w:t>rd</w:t>
      </w:r>
      <w:r w:rsidR="00E1617B" w:rsidRPr="004421F5">
        <w:rPr>
          <w:b/>
          <w:bCs/>
        </w:rPr>
        <w:t xml:space="preserve"> </w:t>
      </w:r>
      <w:r w:rsidR="00CE79D0">
        <w:rPr>
          <w:b/>
          <w:bCs/>
        </w:rPr>
        <w:t xml:space="preserve">to Friday </w:t>
      </w:r>
      <w:r w:rsidR="00F05C3C">
        <w:rPr>
          <w:b/>
          <w:bCs/>
        </w:rPr>
        <w:t>6</w:t>
      </w:r>
      <w:r w:rsidR="00F05C3C" w:rsidRPr="00F05C3C">
        <w:rPr>
          <w:b/>
          <w:bCs/>
          <w:vertAlign w:val="superscript"/>
        </w:rPr>
        <w:t>th</w:t>
      </w:r>
      <w:r w:rsidR="00F05C3C">
        <w:rPr>
          <w:b/>
          <w:bCs/>
        </w:rPr>
        <w:t xml:space="preserve"> </w:t>
      </w:r>
      <w:r w:rsidR="00E1617B" w:rsidRPr="004421F5">
        <w:rPr>
          <w:b/>
          <w:bCs/>
        </w:rPr>
        <w:t>November</w:t>
      </w:r>
      <w:r w:rsidR="00727F5A" w:rsidRPr="004421F5">
        <w:rPr>
          <w:b/>
          <w:bCs/>
        </w:rPr>
        <w:t xml:space="preserve"> </w:t>
      </w:r>
      <w:r w:rsidRPr="004421F5">
        <w:rPr>
          <w:b/>
          <w:bCs/>
        </w:rPr>
        <w:t>2026</w:t>
      </w:r>
      <w:r w:rsidR="00F05C3C">
        <w:rPr>
          <w:b/>
          <w:bCs/>
        </w:rPr>
        <w:t xml:space="preserve"> as required</w:t>
      </w:r>
      <w:r w:rsidRPr="004421F5">
        <w:rPr>
          <w:b/>
          <w:bCs/>
        </w:rPr>
        <w:t>.</w:t>
      </w:r>
      <w:r w:rsidRPr="00221AF6">
        <w:rPr>
          <w:b/>
          <w:bCs/>
        </w:rPr>
        <w:t xml:space="preserve"> Upon registration, tenderers will be provided with </w:t>
      </w:r>
      <w:r w:rsidR="004D414F">
        <w:rPr>
          <w:b/>
          <w:bCs/>
        </w:rPr>
        <w:t xml:space="preserve">the day and time of their site visit and </w:t>
      </w:r>
      <w:r w:rsidRPr="00221AF6">
        <w:rPr>
          <w:b/>
          <w:bCs/>
        </w:rPr>
        <w:t xml:space="preserve">further details regarding attendance at </w:t>
      </w:r>
      <w:r w:rsidR="004421F5">
        <w:rPr>
          <w:b/>
          <w:bCs/>
        </w:rPr>
        <w:t>TU Dublin</w:t>
      </w:r>
      <w:r w:rsidRPr="00221AF6">
        <w:rPr>
          <w:b/>
          <w:bCs/>
        </w:rPr>
        <w:t>.</w:t>
      </w:r>
    </w:p>
    <w:p w14:paraId="2E66CCBD" w14:textId="77777777" w:rsidR="007428D6" w:rsidRDefault="001E55A0" w:rsidP="00AA60D3">
      <w:pPr>
        <w:jc w:val="both"/>
      </w:pPr>
      <w:r w:rsidRPr="00034A6E">
        <w:t xml:space="preserve">This competition is being conducted as a Single Stage Competitive Procedure with Negotiation. Following evaluation of tenders, TU Dublin reserves the right to seek clarification from tenderers and to negotiate elements of the proposed solution, including project programme, installation methodology, equipment proposals, associated electrical and service modification works, commercial arrangements and overall value for money. </w:t>
      </w:r>
    </w:p>
    <w:p w14:paraId="70C4FB00" w14:textId="6DCEB79C" w:rsidR="001E55A0" w:rsidRPr="00034A6E" w:rsidRDefault="001E55A0" w:rsidP="00AA60D3">
      <w:pPr>
        <w:jc w:val="both"/>
      </w:pPr>
      <w:r w:rsidRPr="00034A6E">
        <w:t>TU Dublin reserves the right to request revised submissions or Best and Final Offers (BAFOs), or alternatively to award the contract on the basis of the initial tenders received without negotiation.</w:t>
      </w:r>
    </w:p>
    <w:p w14:paraId="108FBE68" w14:textId="77777777" w:rsidR="001D7BFE" w:rsidRDefault="001D7BFE" w:rsidP="00AA60D3">
      <w:pPr>
        <w:jc w:val="both"/>
        <w:rPr>
          <w:b/>
          <w:bCs/>
        </w:rPr>
      </w:pPr>
    </w:p>
    <w:p w14:paraId="0A13201E" w14:textId="77777777" w:rsidR="001D7BFE" w:rsidRPr="00221AF6" w:rsidRDefault="001D7BFE" w:rsidP="00AA60D3">
      <w:pPr>
        <w:jc w:val="both"/>
        <w:rPr>
          <w:b/>
          <w:bCs/>
        </w:rPr>
      </w:pPr>
    </w:p>
    <w:p w14:paraId="10938748" w14:textId="77777777" w:rsidR="00B43D62" w:rsidRDefault="00B43D62" w:rsidP="00C9277D">
      <w:pPr>
        <w:jc w:val="both"/>
        <w:rPr>
          <w:bCs/>
        </w:rPr>
      </w:pPr>
    </w:p>
    <w:p w14:paraId="2155AF72" w14:textId="77777777" w:rsidR="004D4A1D" w:rsidRDefault="004D4A1D" w:rsidP="00C9277D">
      <w:pPr>
        <w:jc w:val="both"/>
        <w:rPr>
          <w:bCs/>
        </w:rPr>
      </w:pPr>
    </w:p>
    <w:p w14:paraId="60272BA1" w14:textId="77777777" w:rsidR="004D4A1D" w:rsidRDefault="004D4A1D" w:rsidP="00C9277D">
      <w:pPr>
        <w:jc w:val="both"/>
        <w:rPr>
          <w:bCs/>
        </w:rPr>
      </w:pPr>
    </w:p>
    <w:p w14:paraId="73B3B6B8" w14:textId="77777777" w:rsidR="004D4A1D" w:rsidRDefault="004D4A1D" w:rsidP="00C9277D">
      <w:pPr>
        <w:jc w:val="both"/>
        <w:rPr>
          <w:bCs/>
        </w:rPr>
      </w:pPr>
    </w:p>
    <w:p w14:paraId="3B585477" w14:textId="77777777" w:rsidR="00906197" w:rsidRDefault="00906197" w:rsidP="00C9277D">
      <w:pPr>
        <w:jc w:val="both"/>
        <w:rPr>
          <w:bCs/>
        </w:rPr>
      </w:pPr>
    </w:p>
    <w:p w14:paraId="2414505B" w14:textId="77777777" w:rsidR="00BC648F" w:rsidRDefault="00BC648F" w:rsidP="00C9277D">
      <w:pPr>
        <w:jc w:val="both"/>
        <w:rPr>
          <w:bCs/>
        </w:rPr>
      </w:pPr>
    </w:p>
    <w:p w14:paraId="60BB58F5" w14:textId="77777777" w:rsidR="00BC648F" w:rsidRDefault="00BC648F" w:rsidP="00C9277D">
      <w:pPr>
        <w:jc w:val="both"/>
        <w:rPr>
          <w:bCs/>
        </w:rPr>
      </w:pPr>
    </w:p>
    <w:p w14:paraId="425F5AFC" w14:textId="77777777" w:rsidR="00BC648F" w:rsidRDefault="00BC648F" w:rsidP="00C9277D">
      <w:pPr>
        <w:jc w:val="both"/>
        <w:rPr>
          <w:bCs/>
        </w:rPr>
      </w:pPr>
    </w:p>
    <w:p w14:paraId="2A21C35C" w14:textId="77777777" w:rsidR="00BC648F" w:rsidRDefault="00BC648F" w:rsidP="00C9277D">
      <w:pPr>
        <w:jc w:val="both"/>
        <w:rPr>
          <w:bCs/>
        </w:rPr>
      </w:pPr>
    </w:p>
    <w:p w14:paraId="4C66DD10" w14:textId="6A206391" w:rsidR="004D4A1D" w:rsidRDefault="00B4258B" w:rsidP="00B4258B">
      <w:pPr>
        <w:pStyle w:val="Heading1"/>
        <w:rPr>
          <w:bCs/>
        </w:rPr>
      </w:pPr>
      <w:bookmarkStart w:id="17" w:name="_Toc230270341"/>
      <w:bookmarkStart w:id="18" w:name="_Toc242970046"/>
      <w:r w:rsidRPr="0072139C">
        <w:lastRenderedPageBreak/>
        <w:t>Section A</w:t>
      </w:r>
      <w:r>
        <w:t xml:space="preserve"> </w:t>
      </w:r>
      <w:r w:rsidRPr="0072139C">
        <w:t>: Selection Criteria – Mandatory</w:t>
      </w:r>
      <w:r>
        <w:t xml:space="preserve"> </w:t>
      </w:r>
      <w:r w:rsidRPr="00C9277D">
        <w:t>Requirements</w:t>
      </w:r>
      <w:bookmarkEnd w:id="17"/>
      <w:bookmarkEnd w:id="18"/>
    </w:p>
    <w:p w14:paraId="5C7CBB8E" w14:textId="77777777" w:rsidR="007D7D04" w:rsidRPr="00F10A28" w:rsidRDefault="007D7D04" w:rsidP="00C9277D">
      <w:pPr>
        <w:spacing w:after="160" w:line="259" w:lineRule="auto"/>
      </w:pPr>
    </w:p>
    <w:tbl>
      <w:tblPr>
        <w:tblStyle w:val="TableGrid"/>
        <w:tblW w:w="9226" w:type="dxa"/>
        <w:jc w:val="center"/>
        <w:tblLook w:val="04A0" w:firstRow="1" w:lastRow="0" w:firstColumn="1" w:lastColumn="0" w:noHBand="0" w:noVBand="1"/>
      </w:tblPr>
      <w:tblGrid>
        <w:gridCol w:w="549"/>
        <w:gridCol w:w="2084"/>
        <w:gridCol w:w="6593"/>
      </w:tblGrid>
      <w:tr w:rsidR="007D7D04" w:rsidRPr="00F10A28" w14:paraId="4EE3BDE0" w14:textId="77777777" w:rsidTr="0018725B">
        <w:trPr>
          <w:jc w:val="center"/>
        </w:trPr>
        <w:tc>
          <w:tcPr>
            <w:tcW w:w="549" w:type="dxa"/>
            <w:tcBorders>
              <w:bottom w:val="single" w:sz="4" w:space="0" w:color="auto"/>
            </w:tcBorders>
            <w:shd w:val="clear" w:color="auto" w:fill="9CC2E5"/>
          </w:tcPr>
          <w:p w14:paraId="38341F43" w14:textId="77777777" w:rsidR="007D7D04" w:rsidRPr="00F10A28" w:rsidRDefault="007D7D04" w:rsidP="00C9277D">
            <w:pPr>
              <w:spacing w:before="100" w:beforeAutospacing="1" w:after="0"/>
              <w:jc w:val="both"/>
              <w:rPr>
                <w:b/>
              </w:rPr>
            </w:pPr>
            <w:r w:rsidRPr="00F10A28">
              <w:rPr>
                <w:b/>
              </w:rPr>
              <w:t>REF</w:t>
            </w:r>
          </w:p>
        </w:tc>
        <w:tc>
          <w:tcPr>
            <w:tcW w:w="2084" w:type="dxa"/>
            <w:tcBorders>
              <w:bottom w:val="single" w:sz="4" w:space="0" w:color="auto"/>
            </w:tcBorders>
            <w:shd w:val="clear" w:color="auto" w:fill="9CC2E5"/>
          </w:tcPr>
          <w:p w14:paraId="42A01DAA" w14:textId="77777777" w:rsidR="007D7D04" w:rsidRPr="00F10A28" w:rsidRDefault="007D7D04" w:rsidP="00C9277D">
            <w:pPr>
              <w:spacing w:before="100" w:beforeAutospacing="1" w:after="0"/>
              <w:jc w:val="both"/>
              <w:rPr>
                <w:b/>
              </w:rPr>
            </w:pPr>
            <w:r w:rsidRPr="00F10A28">
              <w:rPr>
                <w:b/>
              </w:rPr>
              <w:t>PASS/FAIL CRITERIA</w:t>
            </w:r>
          </w:p>
        </w:tc>
        <w:tc>
          <w:tcPr>
            <w:tcW w:w="6593" w:type="dxa"/>
            <w:shd w:val="clear" w:color="auto" w:fill="9CC2E5"/>
          </w:tcPr>
          <w:p w14:paraId="139ED1CF" w14:textId="77777777" w:rsidR="007D7D04" w:rsidRPr="00F10A28" w:rsidRDefault="007D7D04" w:rsidP="00C9277D">
            <w:pPr>
              <w:spacing w:before="100" w:beforeAutospacing="1" w:after="0"/>
              <w:jc w:val="both"/>
              <w:rPr>
                <w:b/>
              </w:rPr>
            </w:pPr>
            <w:r w:rsidRPr="00F10A28">
              <w:rPr>
                <w:b/>
              </w:rPr>
              <w:t>PASS REQUIREMENT</w:t>
            </w:r>
          </w:p>
        </w:tc>
      </w:tr>
      <w:tr w:rsidR="007D7D04" w:rsidRPr="00F10A28" w14:paraId="40E6E832" w14:textId="77777777" w:rsidTr="0018725B">
        <w:trPr>
          <w:jc w:val="center"/>
        </w:trPr>
        <w:tc>
          <w:tcPr>
            <w:tcW w:w="549" w:type="dxa"/>
            <w:shd w:val="clear" w:color="auto" w:fill="9CC2E5"/>
            <w:vAlign w:val="center"/>
          </w:tcPr>
          <w:p w14:paraId="11F825C0" w14:textId="77777777" w:rsidR="007D7D04" w:rsidRPr="00F10A28" w:rsidRDefault="007D7D04" w:rsidP="00C9277D">
            <w:pPr>
              <w:spacing w:before="100" w:beforeAutospacing="1" w:after="0"/>
              <w:jc w:val="both"/>
              <w:rPr>
                <w:b/>
              </w:rPr>
            </w:pPr>
            <w:r w:rsidRPr="00F10A28">
              <w:rPr>
                <w:b/>
              </w:rPr>
              <w:t>A1</w:t>
            </w:r>
          </w:p>
        </w:tc>
        <w:tc>
          <w:tcPr>
            <w:tcW w:w="2084" w:type="dxa"/>
            <w:shd w:val="clear" w:color="auto" w:fill="9CC2E5"/>
            <w:vAlign w:val="center"/>
          </w:tcPr>
          <w:p w14:paraId="77CCF563" w14:textId="46D20899" w:rsidR="007D7D04" w:rsidRPr="00F10A28" w:rsidRDefault="00134521" w:rsidP="00C9277D">
            <w:pPr>
              <w:spacing w:before="100" w:beforeAutospacing="1" w:after="0"/>
              <w:jc w:val="both"/>
              <w:rPr>
                <w:b/>
              </w:rPr>
            </w:pPr>
            <w:r>
              <w:rPr>
                <w:b/>
              </w:rPr>
              <w:t>Tenderer</w:t>
            </w:r>
            <w:r w:rsidR="007D7D04" w:rsidRPr="00F10A28">
              <w:rPr>
                <w:b/>
              </w:rPr>
              <w:t xml:space="preserve"> Summary</w:t>
            </w:r>
          </w:p>
        </w:tc>
        <w:tc>
          <w:tcPr>
            <w:tcW w:w="6593" w:type="dxa"/>
          </w:tcPr>
          <w:p w14:paraId="0CEED17A" w14:textId="685720D6" w:rsidR="007D7D04" w:rsidRPr="00F10A28" w:rsidRDefault="00134521" w:rsidP="00C9277D">
            <w:pPr>
              <w:spacing w:before="100" w:beforeAutospacing="1" w:after="0"/>
            </w:pPr>
            <w:r>
              <w:t>Tenderers</w:t>
            </w:r>
            <w:r w:rsidR="007D7D04" w:rsidRPr="00F10A28">
              <w:t xml:space="preserve"> must complete this section. If the </w:t>
            </w:r>
            <w:r>
              <w:t>Tenderer</w:t>
            </w:r>
            <w:r w:rsidR="007D7D04" w:rsidRPr="00F10A28">
              <w:t xml:space="preserve"> is a grouping, then a separate questionnaire must be completed for each group member.</w:t>
            </w:r>
          </w:p>
        </w:tc>
      </w:tr>
      <w:tr w:rsidR="007D7D04" w:rsidRPr="00F10A28" w14:paraId="6EFE963C" w14:textId="77777777" w:rsidTr="0018725B">
        <w:trPr>
          <w:trHeight w:val="219"/>
          <w:jc w:val="center"/>
        </w:trPr>
        <w:tc>
          <w:tcPr>
            <w:tcW w:w="549" w:type="dxa"/>
            <w:shd w:val="clear" w:color="auto" w:fill="9CC2E5"/>
            <w:vAlign w:val="center"/>
          </w:tcPr>
          <w:p w14:paraId="7566ACD0" w14:textId="77777777" w:rsidR="007D7D04" w:rsidRPr="00F10A28" w:rsidRDefault="007D7D04" w:rsidP="00C9277D">
            <w:pPr>
              <w:spacing w:before="100" w:beforeAutospacing="1" w:after="0"/>
              <w:rPr>
                <w:b/>
              </w:rPr>
            </w:pPr>
            <w:r w:rsidRPr="00F10A28">
              <w:rPr>
                <w:b/>
              </w:rPr>
              <w:t>A2</w:t>
            </w:r>
          </w:p>
        </w:tc>
        <w:tc>
          <w:tcPr>
            <w:tcW w:w="2084" w:type="dxa"/>
            <w:shd w:val="clear" w:color="auto" w:fill="9CC2E5"/>
            <w:vAlign w:val="center"/>
          </w:tcPr>
          <w:p w14:paraId="7F00A1EB" w14:textId="77777777" w:rsidR="007D7D04" w:rsidRPr="00F10A28" w:rsidRDefault="007D7D04" w:rsidP="00C9277D">
            <w:pPr>
              <w:spacing w:before="100" w:beforeAutospacing="1" w:after="0"/>
              <w:jc w:val="both"/>
              <w:rPr>
                <w:b/>
              </w:rPr>
            </w:pPr>
            <w:r w:rsidRPr="00F10A28">
              <w:rPr>
                <w:b/>
              </w:rPr>
              <w:t>Financial</w:t>
            </w:r>
          </w:p>
        </w:tc>
        <w:tc>
          <w:tcPr>
            <w:tcW w:w="6593" w:type="dxa"/>
            <w:vMerge w:val="restart"/>
          </w:tcPr>
          <w:p w14:paraId="5650A609" w14:textId="2BD5BE7A" w:rsidR="007D7D04" w:rsidRPr="00F10A28" w:rsidRDefault="00134521" w:rsidP="00C9277D">
            <w:pPr>
              <w:spacing w:before="100" w:beforeAutospacing="1" w:after="0"/>
            </w:pPr>
            <w:r>
              <w:t>Tenderers</w:t>
            </w:r>
            <w:r w:rsidR="007D7D04" w:rsidRPr="00F10A28">
              <w:t xml:space="preserve"> are required to self-declare compliance with the requirements.  </w:t>
            </w:r>
            <w:r>
              <w:t>Tenderers</w:t>
            </w:r>
            <w:r w:rsidR="007D7D04" w:rsidRPr="00F10A28">
              <w:t xml:space="preserve"> should note that if deemed the most economically advantageous tender, they will be required to provide the evidence self-declared prior to contract award. </w:t>
            </w:r>
          </w:p>
        </w:tc>
      </w:tr>
      <w:tr w:rsidR="007D7D04" w:rsidRPr="00F10A28" w14:paraId="42BB389D" w14:textId="77777777" w:rsidTr="0018725B">
        <w:trPr>
          <w:trHeight w:val="266"/>
          <w:jc w:val="center"/>
        </w:trPr>
        <w:tc>
          <w:tcPr>
            <w:tcW w:w="549" w:type="dxa"/>
            <w:shd w:val="clear" w:color="auto" w:fill="9CC2E5"/>
            <w:vAlign w:val="center"/>
          </w:tcPr>
          <w:p w14:paraId="37D67C60" w14:textId="77777777" w:rsidR="007D7D04" w:rsidRPr="00F10A28" w:rsidRDefault="007D7D04" w:rsidP="00C9277D">
            <w:pPr>
              <w:spacing w:before="100" w:beforeAutospacing="1" w:after="0"/>
              <w:jc w:val="both"/>
              <w:rPr>
                <w:b/>
              </w:rPr>
            </w:pPr>
            <w:r w:rsidRPr="00F10A28">
              <w:rPr>
                <w:b/>
              </w:rPr>
              <w:t>A3</w:t>
            </w:r>
          </w:p>
        </w:tc>
        <w:tc>
          <w:tcPr>
            <w:tcW w:w="2084" w:type="dxa"/>
            <w:shd w:val="clear" w:color="auto" w:fill="9CC2E5"/>
            <w:vAlign w:val="center"/>
          </w:tcPr>
          <w:p w14:paraId="3A6E3D07" w14:textId="77777777" w:rsidR="007D7D04" w:rsidRPr="00F10A28" w:rsidRDefault="007D7D04" w:rsidP="00C9277D">
            <w:pPr>
              <w:spacing w:before="100" w:beforeAutospacing="1" w:after="0"/>
              <w:jc w:val="both"/>
              <w:rPr>
                <w:b/>
              </w:rPr>
            </w:pPr>
            <w:r w:rsidRPr="00F10A28">
              <w:rPr>
                <w:b/>
              </w:rPr>
              <w:t>Tax Compliance</w:t>
            </w:r>
          </w:p>
        </w:tc>
        <w:tc>
          <w:tcPr>
            <w:tcW w:w="6593" w:type="dxa"/>
            <w:vMerge/>
          </w:tcPr>
          <w:p w14:paraId="3227FA54" w14:textId="77777777" w:rsidR="007D7D04" w:rsidRPr="00F10A28" w:rsidRDefault="007D7D04" w:rsidP="00C9277D">
            <w:pPr>
              <w:spacing w:before="100" w:beforeAutospacing="1" w:after="0"/>
            </w:pPr>
          </w:p>
        </w:tc>
      </w:tr>
      <w:tr w:rsidR="007D7D04" w:rsidRPr="00F10A28" w14:paraId="161ABA06" w14:textId="77777777" w:rsidTr="0018725B">
        <w:trPr>
          <w:jc w:val="center"/>
        </w:trPr>
        <w:tc>
          <w:tcPr>
            <w:tcW w:w="549" w:type="dxa"/>
            <w:shd w:val="clear" w:color="auto" w:fill="9CC2E5"/>
            <w:vAlign w:val="center"/>
          </w:tcPr>
          <w:p w14:paraId="2377BF8B" w14:textId="77777777" w:rsidR="007D7D04" w:rsidRPr="00F10A28" w:rsidRDefault="007D7D04" w:rsidP="00C9277D">
            <w:pPr>
              <w:spacing w:before="100" w:beforeAutospacing="1" w:after="0"/>
              <w:jc w:val="both"/>
              <w:rPr>
                <w:b/>
              </w:rPr>
            </w:pPr>
            <w:r w:rsidRPr="00F10A28">
              <w:rPr>
                <w:b/>
              </w:rPr>
              <w:t>A4</w:t>
            </w:r>
          </w:p>
        </w:tc>
        <w:tc>
          <w:tcPr>
            <w:tcW w:w="2084" w:type="dxa"/>
            <w:shd w:val="clear" w:color="auto" w:fill="9CC2E5"/>
            <w:vAlign w:val="center"/>
          </w:tcPr>
          <w:p w14:paraId="43FC0F89" w14:textId="77777777" w:rsidR="007D7D04" w:rsidRPr="00F10A28" w:rsidRDefault="007D7D04" w:rsidP="00C9277D">
            <w:pPr>
              <w:spacing w:before="100" w:beforeAutospacing="1" w:after="0"/>
              <w:jc w:val="both"/>
              <w:rPr>
                <w:b/>
              </w:rPr>
            </w:pPr>
            <w:r w:rsidRPr="00F10A28">
              <w:rPr>
                <w:b/>
              </w:rPr>
              <w:t>Insurance</w:t>
            </w:r>
          </w:p>
        </w:tc>
        <w:tc>
          <w:tcPr>
            <w:tcW w:w="6593" w:type="dxa"/>
            <w:vMerge/>
          </w:tcPr>
          <w:p w14:paraId="37ECE505" w14:textId="77777777" w:rsidR="007D7D04" w:rsidRPr="00F10A28" w:rsidRDefault="007D7D04" w:rsidP="00C9277D">
            <w:pPr>
              <w:spacing w:before="100" w:beforeAutospacing="1" w:after="0"/>
            </w:pPr>
          </w:p>
        </w:tc>
      </w:tr>
      <w:tr w:rsidR="007D7D04" w:rsidRPr="00F10A28" w14:paraId="1D4295F1" w14:textId="77777777" w:rsidTr="0018725B">
        <w:trPr>
          <w:jc w:val="center"/>
        </w:trPr>
        <w:tc>
          <w:tcPr>
            <w:tcW w:w="549" w:type="dxa"/>
            <w:shd w:val="clear" w:color="auto" w:fill="9CC2E5"/>
            <w:vAlign w:val="center"/>
          </w:tcPr>
          <w:p w14:paraId="1A5F3D6B" w14:textId="77777777" w:rsidR="007D7D04" w:rsidRPr="00F10A28" w:rsidRDefault="007D7D04" w:rsidP="00C9277D">
            <w:pPr>
              <w:spacing w:before="100" w:beforeAutospacing="1" w:after="0"/>
              <w:jc w:val="both"/>
              <w:rPr>
                <w:b/>
              </w:rPr>
            </w:pPr>
            <w:r w:rsidRPr="00F10A28">
              <w:rPr>
                <w:b/>
              </w:rPr>
              <w:t>A5</w:t>
            </w:r>
          </w:p>
        </w:tc>
        <w:tc>
          <w:tcPr>
            <w:tcW w:w="2084" w:type="dxa"/>
            <w:shd w:val="clear" w:color="auto" w:fill="9CC2E5"/>
            <w:vAlign w:val="center"/>
          </w:tcPr>
          <w:p w14:paraId="52C3DF0D" w14:textId="77777777" w:rsidR="007D7D04" w:rsidRPr="00F10A28" w:rsidRDefault="007D7D04" w:rsidP="00C9277D">
            <w:pPr>
              <w:spacing w:before="100" w:beforeAutospacing="1" w:after="0"/>
              <w:jc w:val="both"/>
              <w:rPr>
                <w:b/>
              </w:rPr>
            </w:pPr>
            <w:r w:rsidRPr="00F10A28">
              <w:rPr>
                <w:b/>
              </w:rPr>
              <w:t xml:space="preserve">Previous Experience </w:t>
            </w:r>
          </w:p>
        </w:tc>
        <w:tc>
          <w:tcPr>
            <w:tcW w:w="6593" w:type="dxa"/>
          </w:tcPr>
          <w:p w14:paraId="3F50E3DE" w14:textId="07BAA327" w:rsidR="007D7D04" w:rsidRPr="00F10A28" w:rsidRDefault="00134521" w:rsidP="00C9277D">
            <w:pPr>
              <w:spacing w:before="100" w:beforeAutospacing="1" w:after="0"/>
            </w:pPr>
            <w:r>
              <w:t>Tenderers</w:t>
            </w:r>
            <w:r w:rsidR="007D7D04" w:rsidRPr="00F10A28">
              <w:t xml:space="preserve"> must supply contact details and information on services provided for three </w:t>
            </w:r>
            <w:r w:rsidR="002E7965">
              <w:t xml:space="preserve">(3) </w:t>
            </w:r>
            <w:r w:rsidR="007D7D04" w:rsidRPr="00F10A28">
              <w:t>referees to whom you have provided similar services to the requirements of this RFT.</w:t>
            </w:r>
          </w:p>
        </w:tc>
      </w:tr>
      <w:tr w:rsidR="007D7D04" w:rsidRPr="00F10A28" w14:paraId="1BBAB0F7" w14:textId="77777777" w:rsidTr="0018725B">
        <w:trPr>
          <w:jc w:val="center"/>
        </w:trPr>
        <w:tc>
          <w:tcPr>
            <w:tcW w:w="549" w:type="dxa"/>
            <w:shd w:val="clear" w:color="auto" w:fill="9CC2E5"/>
            <w:vAlign w:val="center"/>
          </w:tcPr>
          <w:p w14:paraId="1E7EED4F" w14:textId="77777777" w:rsidR="007D7D04" w:rsidRPr="00F10A28" w:rsidRDefault="007D7D04" w:rsidP="00C9277D">
            <w:pPr>
              <w:spacing w:before="100" w:beforeAutospacing="1" w:after="0"/>
              <w:jc w:val="both"/>
              <w:rPr>
                <w:b/>
              </w:rPr>
            </w:pPr>
            <w:r w:rsidRPr="00F10A28">
              <w:rPr>
                <w:b/>
              </w:rPr>
              <w:t>A6</w:t>
            </w:r>
          </w:p>
        </w:tc>
        <w:tc>
          <w:tcPr>
            <w:tcW w:w="2084" w:type="dxa"/>
            <w:shd w:val="clear" w:color="auto" w:fill="9CC2E5"/>
            <w:vAlign w:val="center"/>
          </w:tcPr>
          <w:p w14:paraId="0662B05E" w14:textId="77777777" w:rsidR="007D7D04" w:rsidRPr="00F10A28" w:rsidRDefault="007D7D04" w:rsidP="00C9277D">
            <w:pPr>
              <w:spacing w:before="100" w:beforeAutospacing="1" w:after="0"/>
              <w:jc w:val="both"/>
              <w:rPr>
                <w:b/>
              </w:rPr>
            </w:pPr>
            <w:r w:rsidRPr="00F10A28">
              <w:rPr>
                <w:b/>
              </w:rPr>
              <w:t>Health &amp; Safety</w:t>
            </w:r>
          </w:p>
        </w:tc>
        <w:tc>
          <w:tcPr>
            <w:tcW w:w="6593" w:type="dxa"/>
          </w:tcPr>
          <w:p w14:paraId="1314B043" w14:textId="48091479" w:rsidR="007D7D04" w:rsidRPr="00F10A28" w:rsidRDefault="00134521" w:rsidP="00C9277D">
            <w:pPr>
              <w:spacing w:before="100" w:beforeAutospacing="1" w:after="0"/>
            </w:pPr>
            <w:r>
              <w:t>Tenderers</w:t>
            </w:r>
            <w:r w:rsidR="007D7D04" w:rsidRPr="00F10A28">
              <w:t xml:space="preserve"> must demonstrate that they comply with the relevant legislation with reference to Environmental, Health and Safety.</w:t>
            </w:r>
          </w:p>
        </w:tc>
      </w:tr>
      <w:tr w:rsidR="007D7D04" w:rsidRPr="00F10A28" w14:paraId="7D71A6C5" w14:textId="77777777" w:rsidTr="0018725B">
        <w:trPr>
          <w:trHeight w:val="1921"/>
          <w:jc w:val="center"/>
        </w:trPr>
        <w:tc>
          <w:tcPr>
            <w:tcW w:w="549" w:type="dxa"/>
            <w:shd w:val="clear" w:color="auto" w:fill="9CC2E5"/>
            <w:vAlign w:val="center"/>
          </w:tcPr>
          <w:p w14:paraId="6423B72A" w14:textId="77777777" w:rsidR="007D7D04" w:rsidRPr="00F10A28" w:rsidRDefault="007D7D04" w:rsidP="00C9277D">
            <w:pPr>
              <w:spacing w:before="100" w:beforeAutospacing="1" w:after="0"/>
              <w:jc w:val="both"/>
              <w:rPr>
                <w:b/>
              </w:rPr>
            </w:pPr>
            <w:r w:rsidRPr="00F10A28">
              <w:rPr>
                <w:b/>
              </w:rPr>
              <w:t>A7</w:t>
            </w:r>
          </w:p>
        </w:tc>
        <w:tc>
          <w:tcPr>
            <w:tcW w:w="2084" w:type="dxa"/>
            <w:shd w:val="clear" w:color="auto" w:fill="9CC2E5"/>
            <w:vAlign w:val="center"/>
          </w:tcPr>
          <w:p w14:paraId="4936B261" w14:textId="7AB756B4" w:rsidR="00C82937" w:rsidRPr="00F10A28" w:rsidRDefault="007D7D04" w:rsidP="009918FD">
            <w:pPr>
              <w:spacing w:before="100" w:beforeAutospacing="1" w:after="0"/>
              <w:rPr>
                <w:b/>
              </w:rPr>
            </w:pPr>
            <w:r w:rsidRPr="00F10A28">
              <w:rPr>
                <w:b/>
              </w:rPr>
              <w:t xml:space="preserve">Data Protection Compliance </w:t>
            </w:r>
          </w:p>
        </w:tc>
        <w:tc>
          <w:tcPr>
            <w:tcW w:w="6593" w:type="dxa"/>
          </w:tcPr>
          <w:p w14:paraId="78B972AF" w14:textId="5E34E10A" w:rsidR="007D7D04" w:rsidRPr="00F10A28" w:rsidRDefault="00A95CD9" w:rsidP="009918FD">
            <w:r w:rsidRPr="00A95CD9">
              <w:t>The Tenderer must ensure the security of Personal Data at all times is in line with the Data Protection Acts 1998 and 2003 and are required to be compliant under the Data Protection Act 2018, the General Data Protection Regulation (EU) 2016/679 (GDPR), and guidance issued by the Data Protection Commission. Please confirm compliance.</w:t>
            </w:r>
          </w:p>
        </w:tc>
      </w:tr>
    </w:tbl>
    <w:tbl>
      <w:tblPr>
        <w:tblStyle w:val="TableGrid"/>
        <w:tblpPr w:leftFromText="180" w:rightFromText="180" w:vertAnchor="text" w:horzAnchor="margin" w:tblpX="-15" w:tblpY="272"/>
        <w:tblW w:w="9209" w:type="dxa"/>
        <w:shd w:val="clear" w:color="auto" w:fill="7B7B7B"/>
        <w:tblLayout w:type="fixed"/>
        <w:tblLook w:val="04A0" w:firstRow="1" w:lastRow="0" w:firstColumn="1" w:lastColumn="0" w:noHBand="0" w:noVBand="1"/>
      </w:tblPr>
      <w:tblGrid>
        <w:gridCol w:w="9209"/>
      </w:tblGrid>
      <w:tr w:rsidR="0018725B" w:rsidRPr="00F10A28" w14:paraId="189B46E7" w14:textId="77777777" w:rsidTr="00F37503">
        <w:trPr>
          <w:trHeight w:hRule="exact" w:val="340"/>
        </w:trPr>
        <w:tc>
          <w:tcPr>
            <w:tcW w:w="9209" w:type="dxa"/>
            <w:tcBorders>
              <w:top w:val="single" w:sz="4" w:space="0" w:color="auto"/>
              <w:left w:val="single" w:sz="4" w:space="0" w:color="auto"/>
              <w:bottom w:val="single" w:sz="4" w:space="0" w:color="auto"/>
              <w:right w:val="single" w:sz="4" w:space="0" w:color="auto"/>
            </w:tcBorders>
            <w:shd w:val="clear" w:color="auto" w:fill="9CC2E5"/>
            <w:hideMark/>
          </w:tcPr>
          <w:p w14:paraId="5E08F491" w14:textId="77777777" w:rsidR="0018725B" w:rsidRPr="00EF0195" w:rsidRDefault="0018725B" w:rsidP="00F37503">
            <w:pPr>
              <w:tabs>
                <w:tab w:val="left" w:pos="7725"/>
              </w:tabs>
              <w:jc w:val="both"/>
              <w:rPr>
                <w:b/>
                <w:sz w:val="28"/>
                <w:szCs w:val="28"/>
              </w:rPr>
            </w:pPr>
            <w:r w:rsidRPr="00EF0195">
              <w:rPr>
                <w:b/>
                <w:sz w:val="28"/>
                <w:szCs w:val="28"/>
              </w:rPr>
              <w:t>SECTION A: PASS/FAIL CRITERIA</w:t>
            </w:r>
            <w:r w:rsidRPr="00EF0195">
              <w:rPr>
                <w:b/>
                <w:sz w:val="28"/>
                <w:szCs w:val="28"/>
              </w:rPr>
              <w:tab/>
            </w:r>
          </w:p>
        </w:tc>
      </w:tr>
      <w:tr w:rsidR="0018725B" w:rsidRPr="00F10A28" w14:paraId="39C2620F" w14:textId="77777777" w:rsidTr="00F37503">
        <w:trPr>
          <w:trHeight w:hRule="exact" w:val="340"/>
        </w:trPr>
        <w:tc>
          <w:tcPr>
            <w:tcW w:w="9209" w:type="dxa"/>
            <w:tcBorders>
              <w:top w:val="single" w:sz="4" w:space="0" w:color="auto"/>
              <w:left w:val="nil"/>
              <w:bottom w:val="nil"/>
              <w:right w:val="nil"/>
            </w:tcBorders>
          </w:tcPr>
          <w:p w14:paraId="25DA10C7" w14:textId="77777777" w:rsidR="0018725B" w:rsidRPr="00F10A28" w:rsidRDefault="0018725B" w:rsidP="00F37503">
            <w:pPr>
              <w:tabs>
                <w:tab w:val="left" w:pos="7725"/>
              </w:tabs>
              <w:jc w:val="both"/>
              <w:rPr>
                <w:b/>
              </w:rPr>
            </w:pPr>
          </w:p>
        </w:tc>
      </w:tr>
    </w:tbl>
    <w:tbl>
      <w:tblPr>
        <w:tblStyle w:val="TableGrid"/>
        <w:tblW w:w="9209" w:type="dxa"/>
        <w:jc w:val="center"/>
        <w:tblLook w:val="04A0" w:firstRow="1" w:lastRow="0" w:firstColumn="1" w:lastColumn="0" w:noHBand="0" w:noVBand="1"/>
      </w:tblPr>
      <w:tblGrid>
        <w:gridCol w:w="2932"/>
        <w:gridCol w:w="6277"/>
      </w:tblGrid>
      <w:tr w:rsidR="0018725B" w:rsidRPr="00F10A28" w14:paraId="373BAE51" w14:textId="77777777" w:rsidTr="0018725B">
        <w:trPr>
          <w:trHeight w:val="838"/>
          <w:jc w:val="center"/>
        </w:trPr>
        <w:tc>
          <w:tcPr>
            <w:tcW w:w="9209" w:type="dxa"/>
            <w:gridSpan w:val="2"/>
            <w:tcBorders>
              <w:bottom w:val="single" w:sz="4" w:space="0" w:color="auto"/>
            </w:tcBorders>
            <w:shd w:val="clear" w:color="auto" w:fill="9CC2E5"/>
          </w:tcPr>
          <w:p w14:paraId="6A28B885" w14:textId="7B5990BD" w:rsidR="0018725B" w:rsidRPr="00F10A28" w:rsidRDefault="0018725B" w:rsidP="00AB1007">
            <w:pPr>
              <w:spacing w:before="100" w:beforeAutospacing="1" w:after="0"/>
              <w:rPr>
                <w:b/>
              </w:rPr>
            </w:pPr>
            <w:r w:rsidRPr="00F10A28">
              <w:rPr>
                <w:b/>
              </w:rPr>
              <w:t xml:space="preserve">A1. </w:t>
            </w:r>
            <w:r>
              <w:rPr>
                <w:b/>
              </w:rPr>
              <w:t>TENDERER</w:t>
            </w:r>
            <w:r w:rsidRPr="00F10A28">
              <w:rPr>
                <w:b/>
              </w:rPr>
              <w:t xml:space="preserve"> SUMMARY                                                                                                                                       Weighting: Pass/Fail only                                                                                                                                          Pass requirement: </w:t>
            </w:r>
            <w:r>
              <w:rPr>
                <w:b/>
              </w:rPr>
              <w:t>Tenderers</w:t>
            </w:r>
            <w:r w:rsidRPr="00F10A28">
              <w:rPr>
                <w:b/>
              </w:rPr>
              <w:t xml:space="preserve"> must complete this section</w:t>
            </w:r>
            <w:r w:rsidR="00EF0195">
              <w:rPr>
                <w:b/>
              </w:rPr>
              <w:t>.</w:t>
            </w:r>
          </w:p>
        </w:tc>
      </w:tr>
      <w:tr w:rsidR="0018725B" w:rsidRPr="00F10A28" w14:paraId="4FC5D2B4" w14:textId="77777777" w:rsidTr="0018725B">
        <w:trPr>
          <w:trHeight w:val="469"/>
          <w:jc w:val="center"/>
        </w:trPr>
        <w:tc>
          <w:tcPr>
            <w:tcW w:w="2932" w:type="dxa"/>
            <w:shd w:val="clear" w:color="auto" w:fill="9CC2E5"/>
            <w:vAlign w:val="center"/>
          </w:tcPr>
          <w:p w14:paraId="079B37C4" w14:textId="77777777" w:rsidR="0018725B" w:rsidRPr="00F10A28" w:rsidRDefault="0018725B" w:rsidP="00AB1007">
            <w:pPr>
              <w:spacing w:before="100" w:beforeAutospacing="1" w:after="0"/>
              <w:jc w:val="both"/>
              <w:rPr>
                <w:b/>
              </w:rPr>
            </w:pPr>
            <w:r w:rsidRPr="00F10A28">
              <w:rPr>
                <w:b/>
              </w:rPr>
              <w:t>Organisation Name</w:t>
            </w:r>
          </w:p>
        </w:tc>
        <w:tc>
          <w:tcPr>
            <w:tcW w:w="6277" w:type="dxa"/>
            <w:vAlign w:val="center"/>
          </w:tcPr>
          <w:p w14:paraId="68B7019D" w14:textId="77777777" w:rsidR="0018725B" w:rsidRPr="00F10A28" w:rsidRDefault="0018725B" w:rsidP="00AB1007">
            <w:pPr>
              <w:spacing w:before="100" w:beforeAutospacing="1" w:after="0"/>
              <w:jc w:val="both"/>
            </w:pPr>
            <w:r w:rsidRPr="00F10A28">
              <w:rPr>
                <w:b/>
              </w:rPr>
              <w:fldChar w:fldCharType="begin">
                <w:ffData>
                  <w:name w:val=""/>
                  <w:enabled/>
                  <w:calcOnExit w:val="0"/>
                  <w:textInput>
                    <w:default w:val="Insert Response"/>
                  </w:textInput>
                </w:ffData>
              </w:fldChar>
            </w:r>
            <w:r w:rsidRPr="00F10A28">
              <w:rPr>
                <w:b/>
              </w:rPr>
              <w:instrText xml:space="preserve"> FORMTEXT </w:instrText>
            </w:r>
            <w:r w:rsidRPr="00F10A28">
              <w:rPr>
                <w:b/>
              </w:rPr>
            </w:r>
            <w:r w:rsidRPr="00F10A28">
              <w:rPr>
                <w:b/>
              </w:rPr>
              <w:fldChar w:fldCharType="separate"/>
            </w:r>
            <w:r w:rsidRPr="00F10A28">
              <w:rPr>
                <w:b/>
              </w:rPr>
              <w:t>Insert Response</w:t>
            </w:r>
            <w:r w:rsidRPr="00F10A28">
              <w:rPr>
                <w:b/>
              </w:rPr>
              <w:fldChar w:fldCharType="end"/>
            </w:r>
          </w:p>
        </w:tc>
      </w:tr>
      <w:tr w:rsidR="0018725B" w:rsidRPr="00F10A28" w14:paraId="75E0096B" w14:textId="77777777" w:rsidTr="0018725B">
        <w:trPr>
          <w:trHeight w:val="405"/>
          <w:jc w:val="center"/>
        </w:trPr>
        <w:tc>
          <w:tcPr>
            <w:tcW w:w="2932" w:type="dxa"/>
            <w:shd w:val="clear" w:color="auto" w:fill="9CC2E5"/>
            <w:vAlign w:val="center"/>
          </w:tcPr>
          <w:p w14:paraId="73312817" w14:textId="77777777" w:rsidR="0018725B" w:rsidRPr="00F10A28" w:rsidRDefault="0018725B" w:rsidP="00AB1007">
            <w:pPr>
              <w:spacing w:before="100" w:beforeAutospacing="1" w:after="0"/>
              <w:jc w:val="both"/>
              <w:rPr>
                <w:b/>
              </w:rPr>
            </w:pPr>
            <w:r w:rsidRPr="00F10A28">
              <w:rPr>
                <w:b/>
              </w:rPr>
              <w:t>Contact Name</w:t>
            </w:r>
          </w:p>
        </w:tc>
        <w:tc>
          <w:tcPr>
            <w:tcW w:w="6277" w:type="dxa"/>
            <w:vAlign w:val="center"/>
          </w:tcPr>
          <w:p w14:paraId="3FDBFF5B" w14:textId="77777777" w:rsidR="0018725B" w:rsidRPr="00F10A28" w:rsidRDefault="0018725B" w:rsidP="00AB1007">
            <w:pPr>
              <w:spacing w:before="100" w:beforeAutospacing="1" w:after="0"/>
              <w:jc w:val="both"/>
            </w:pPr>
            <w:r w:rsidRPr="00F10A28">
              <w:rPr>
                <w:b/>
              </w:rPr>
              <w:fldChar w:fldCharType="begin">
                <w:ffData>
                  <w:name w:val=""/>
                  <w:enabled/>
                  <w:calcOnExit w:val="0"/>
                  <w:textInput>
                    <w:default w:val="Insert Response"/>
                  </w:textInput>
                </w:ffData>
              </w:fldChar>
            </w:r>
            <w:r w:rsidRPr="00F10A28">
              <w:rPr>
                <w:b/>
              </w:rPr>
              <w:instrText xml:space="preserve"> FORMTEXT </w:instrText>
            </w:r>
            <w:r w:rsidRPr="00F10A28">
              <w:rPr>
                <w:b/>
              </w:rPr>
            </w:r>
            <w:r w:rsidRPr="00F10A28">
              <w:rPr>
                <w:b/>
              </w:rPr>
              <w:fldChar w:fldCharType="separate"/>
            </w:r>
            <w:r w:rsidRPr="00F10A28">
              <w:rPr>
                <w:b/>
              </w:rPr>
              <w:t>Insert Response</w:t>
            </w:r>
            <w:r w:rsidRPr="00F10A28">
              <w:rPr>
                <w:b/>
              </w:rPr>
              <w:fldChar w:fldCharType="end"/>
            </w:r>
          </w:p>
        </w:tc>
      </w:tr>
      <w:tr w:rsidR="0018725B" w:rsidRPr="00F10A28" w14:paraId="20F4548E" w14:textId="77777777" w:rsidTr="0018725B">
        <w:trPr>
          <w:trHeight w:val="405"/>
          <w:jc w:val="center"/>
        </w:trPr>
        <w:tc>
          <w:tcPr>
            <w:tcW w:w="2932" w:type="dxa"/>
            <w:shd w:val="clear" w:color="auto" w:fill="9CC2E5"/>
            <w:vAlign w:val="center"/>
          </w:tcPr>
          <w:p w14:paraId="2ED63307" w14:textId="77777777" w:rsidR="0018725B" w:rsidRPr="00F10A28" w:rsidRDefault="0018725B" w:rsidP="00AB1007">
            <w:pPr>
              <w:spacing w:before="100" w:beforeAutospacing="1" w:after="0"/>
              <w:jc w:val="both"/>
              <w:rPr>
                <w:b/>
              </w:rPr>
            </w:pPr>
            <w:r w:rsidRPr="00F10A28">
              <w:rPr>
                <w:b/>
              </w:rPr>
              <w:t>Address</w:t>
            </w:r>
          </w:p>
          <w:p w14:paraId="6A704F69" w14:textId="77777777" w:rsidR="0018725B" w:rsidRPr="00F10A28" w:rsidRDefault="0018725B" w:rsidP="00AB1007">
            <w:pPr>
              <w:spacing w:before="100" w:beforeAutospacing="1" w:after="0"/>
              <w:jc w:val="both"/>
              <w:rPr>
                <w:b/>
              </w:rPr>
            </w:pPr>
          </w:p>
        </w:tc>
        <w:tc>
          <w:tcPr>
            <w:tcW w:w="6277" w:type="dxa"/>
            <w:vAlign w:val="center"/>
          </w:tcPr>
          <w:p w14:paraId="71A34E00" w14:textId="77777777" w:rsidR="0018725B" w:rsidRPr="00F10A28" w:rsidRDefault="0018725B" w:rsidP="00AB1007">
            <w:pPr>
              <w:spacing w:before="100" w:beforeAutospacing="1" w:after="0"/>
              <w:jc w:val="both"/>
            </w:pPr>
            <w:r w:rsidRPr="00F10A28">
              <w:rPr>
                <w:b/>
              </w:rPr>
              <w:fldChar w:fldCharType="begin">
                <w:ffData>
                  <w:name w:val=""/>
                  <w:enabled/>
                  <w:calcOnExit w:val="0"/>
                  <w:textInput>
                    <w:default w:val="Insert Response"/>
                  </w:textInput>
                </w:ffData>
              </w:fldChar>
            </w:r>
            <w:r w:rsidRPr="00F10A28">
              <w:rPr>
                <w:b/>
              </w:rPr>
              <w:instrText xml:space="preserve"> FORMTEXT </w:instrText>
            </w:r>
            <w:r w:rsidRPr="00F10A28">
              <w:rPr>
                <w:b/>
              </w:rPr>
            </w:r>
            <w:r w:rsidRPr="00F10A28">
              <w:rPr>
                <w:b/>
              </w:rPr>
              <w:fldChar w:fldCharType="separate"/>
            </w:r>
            <w:r w:rsidRPr="00F10A28">
              <w:rPr>
                <w:b/>
              </w:rPr>
              <w:t>Insert Response</w:t>
            </w:r>
            <w:r w:rsidRPr="00F10A28">
              <w:rPr>
                <w:b/>
              </w:rPr>
              <w:fldChar w:fldCharType="end"/>
            </w:r>
          </w:p>
        </w:tc>
      </w:tr>
      <w:tr w:rsidR="0018725B" w:rsidRPr="00F10A28" w14:paraId="00DF100D" w14:textId="77777777" w:rsidTr="0018725B">
        <w:trPr>
          <w:trHeight w:val="405"/>
          <w:jc w:val="center"/>
        </w:trPr>
        <w:tc>
          <w:tcPr>
            <w:tcW w:w="2932" w:type="dxa"/>
            <w:shd w:val="clear" w:color="auto" w:fill="9CC2E5"/>
            <w:vAlign w:val="center"/>
          </w:tcPr>
          <w:p w14:paraId="585C9D7B" w14:textId="77777777" w:rsidR="0018725B" w:rsidRPr="00F10A28" w:rsidRDefault="0018725B" w:rsidP="00AB1007">
            <w:pPr>
              <w:spacing w:before="100" w:beforeAutospacing="1" w:after="0"/>
              <w:jc w:val="both"/>
              <w:rPr>
                <w:b/>
              </w:rPr>
            </w:pPr>
            <w:r w:rsidRPr="00F10A28">
              <w:rPr>
                <w:b/>
              </w:rPr>
              <w:t>Telephone</w:t>
            </w:r>
          </w:p>
        </w:tc>
        <w:tc>
          <w:tcPr>
            <w:tcW w:w="6277" w:type="dxa"/>
            <w:vAlign w:val="center"/>
          </w:tcPr>
          <w:p w14:paraId="741265FA" w14:textId="77777777" w:rsidR="0018725B" w:rsidRPr="00F10A28" w:rsidRDefault="0018725B" w:rsidP="00AB1007">
            <w:pPr>
              <w:spacing w:before="100" w:beforeAutospacing="1" w:after="0"/>
              <w:jc w:val="both"/>
            </w:pPr>
            <w:r w:rsidRPr="00F10A28">
              <w:rPr>
                <w:b/>
              </w:rPr>
              <w:fldChar w:fldCharType="begin">
                <w:ffData>
                  <w:name w:val=""/>
                  <w:enabled/>
                  <w:calcOnExit w:val="0"/>
                  <w:textInput>
                    <w:default w:val="Insert Response"/>
                  </w:textInput>
                </w:ffData>
              </w:fldChar>
            </w:r>
            <w:r w:rsidRPr="00F10A28">
              <w:rPr>
                <w:b/>
              </w:rPr>
              <w:instrText xml:space="preserve"> FORMTEXT </w:instrText>
            </w:r>
            <w:r w:rsidRPr="00F10A28">
              <w:rPr>
                <w:b/>
              </w:rPr>
            </w:r>
            <w:r w:rsidRPr="00F10A28">
              <w:rPr>
                <w:b/>
              </w:rPr>
              <w:fldChar w:fldCharType="separate"/>
            </w:r>
            <w:r w:rsidRPr="00F10A28">
              <w:rPr>
                <w:b/>
              </w:rPr>
              <w:t>Insert Response</w:t>
            </w:r>
            <w:r w:rsidRPr="00F10A28">
              <w:rPr>
                <w:b/>
              </w:rPr>
              <w:fldChar w:fldCharType="end"/>
            </w:r>
          </w:p>
        </w:tc>
      </w:tr>
      <w:tr w:rsidR="0018725B" w:rsidRPr="00F10A28" w14:paraId="45A1E839" w14:textId="77777777" w:rsidTr="0018725B">
        <w:trPr>
          <w:trHeight w:val="405"/>
          <w:jc w:val="center"/>
        </w:trPr>
        <w:tc>
          <w:tcPr>
            <w:tcW w:w="2932" w:type="dxa"/>
            <w:shd w:val="clear" w:color="auto" w:fill="9CC2E5"/>
            <w:vAlign w:val="center"/>
          </w:tcPr>
          <w:p w14:paraId="08776950" w14:textId="77777777" w:rsidR="0018725B" w:rsidRPr="00F10A28" w:rsidRDefault="0018725B" w:rsidP="00AB1007">
            <w:pPr>
              <w:spacing w:before="100" w:beforeAutospacing="1" w:after="0"/>
              <w:jc w:val="both"/>
              <w:rPr>
                <w:b/>
              </w:rPr>
            </w:pPr>
            <w:r w:rsidRPr="00F10A28">
              <w:rPr>
                <w:b/>
              </w:rPr>
              <w:t>Email</w:t>
            </w:r>
          </w:p>
        </w:tc>
        <w:tc>
          <w:tcPr>
            <w:tcW w:w="6277" w:type="dxa"/>
            <w:vAlign w:val="center"/>
          </w:tcPr>
          <w:p w14:paraId="680FEA71" w14:textId="77777777" w:rsidR="0018725B" w:rsidRPr="00F10A28" w:rsidRDefault="0018725B" w:rsidP="00AB1007">
            <w:pPr>
              <w:spacing w:before="100" w:beforeAutospacing="1" w:after="0"/>
              <w:jc w:val="both"/>
            </w:pPr>
            <w:r w:rsidRPr="00F10A28">
              <w:rPr>
                <w:b/>
              </w:rPr>
              <w:fldChar w:fldCharType="begin">
                <w:ffData>
                  <w:name w:val=""/>
                  <w:enabled/>
                  <w:calcOnExit w:val="0"/>
                  <w:textInput>
                    <w:default w:val="Insert Response"/>
                  </w:textInput>
                </w:ffData>
              </w:fldChar>
            </w:r>
            <w:r w:rsidRPr="00F10A28">
              <w:rPr>
                <w:b/>
              </w:rPr>
              <w:instrText xml:space="preserve"> FORMTEXT </w:instrText>
            </w:r>
            <w:r w:rsidRPr="00F10A28">
              <w:rPr>
                <w:b/>
              </w:rPr>
            </w:r>
            <w:r w:rsidRPr="00F10A28">
              <w:rPr>
                <w:b/>
              </w:rPr>
              <w:fldChar w:fldCharType="separate"/>
            </w:r>
            <w:r w:rsidRPr="00F10A28">
              <w:rPr>
                <w:b/>
              </w:rPr>
              <w:t>Insert Response</w:t>
            </w:r>
            <w:r w:rsidRPr="00F10A28">
              <w:rPr>
                <w:b/>
              </w:rPr>
              <w:fldChar w:fldCharType="end"/>
            </w:r>
          </w:p>
        </w:tc>
      </w:tr>
      <w:tr w:rsidR="0018725B" w:rsidRPr="00F10A28" w14:paraId="051C2E76" w14:textId="77777777" w:rsidTr="0018725B">
        <w:trPr>
          <w:trHeight w:val="405"/>
          <w:jc w:val="center"/>
        </w:trPr>
        <w:tc>
          <w:tcPr>
            <w:tcW w:w="2932" w:type="dxa"/>
            <w:shd w:val="clear" w:color="auto" w:fill="9CC2E5"/>
            <w:vAlign w:val="center"/>
          </w:tcPr>
          <w:p w14:paraId="6F56BBE7" w14:textId="77777777" w:rsidR="0018725B" w:rsidRPr="00F10A28" w:rsidRDefault="0018725B" w:rsidP="00AB1007">
            <w:pPr>
              <w:spacing w:before="100" w:beforeAutospacing="1" w:after="0"/>
              <w:jc w:val="both"/>
              <w:rPr>
                <w:b/>
              </w:rPr>
            </w:pPr>
            <w:r w:rsidRPr="00F10A28">
              <w:rPr>
                <w:b/>
                <w:bCs/>
              </w:rPr>
              <w:t>Legal Status (if any) (e.g., Company, Partnership, Sole Trader, etc.)</w:t>
            </w:r>
          </w:p>
        </w:tc>
        <w:tc>
          <w:tcPr>
            <w:tcW w:w="6277" w:type="dxa"/>
            <w:vAlign w:val="center"/>
          </w:tcPr>
          <w:p w14:paraId="6D738E04" w14:textId="77777777" w:rsidR="0018725B" w:rsidRPr="00F10A28" w:rsidRDefault="0018725B" w:rsidP="00AB1007">
            <w:pPr>
              <w:spacing w:before="100" w:beforeAutospacing="1" w:after="0"/>
              <w:jc w:val="both"/>
            </w:pPr>
            <w:r w:rsidRPr="00F10A28">
              <w:rPr>
                <w:b/>
              </w:rPr>
              <w:fldChar w:fldCharType="begin">
                <w:ffData>
                  <w:name w:val=""/>
                  <w:enabled/>
                  <w:calcOnExit w:val="0"/>
                  <w:textInput>
                    <w:default w:val="Insert Response"/>
                  </w:textInput>
                </w:ffData>
              </w:fldChar>
            </w:r>
            <w:r w:rsidRPr="00F10A28">
              <w:rPr>
                <w:b/>
              </w:rPr>
              <w:instrText xml:space="preserve"> FORMTEXT </w:instrText>
            </w:r>
            <w:r w:rsidRPr="00F10A28">
              <w:rPr>
                <w:b/>
              </w:rPr>
            </w:r>
            <w:r w:rsidRPr="00F10A28">
              <w:rPr>
                <w:b/>
              </w:rPr>
              <w:fldChar w:fldCharType="separate"/>
            </w:r>
            <w:r w:rsidRPr="00F10A28">
              <w:rPr>
                <w:b/>
              </w:rPr>
              <w:t>Insert Response</w:t>
            </w:r>
            <w:r w:rsidRPr="00F10A28">
              <w:rPr>
                <w:b/>
              </w:rPr>
              <w:fldChar w:fldCharType="end"/>
            </w:r>
          </w:p>
        </w:tc>
      </w:tr>
    </w:tbl>
    <w:p w14:paraId="0C17D5DF" w14:textId="77777777" w:rsidR="007D7D04" w:rsidRPr="00F10A28" w:rsidRDefault="007D7D04" w:rsidP="00C9277D">
      <w:pPr>
        <w:spacing w:after="160" w:line="259" w:lineRule="auto"/>
        <w:rPr>
          <w:b/>
        </w:rPr>
        <w:sectPr w:rsidR="007D7D04" w:rsidRPr="00F10A28" w:rsidSect="00772EDF">
          <w:footerReference w:type="default" r:id="rId12"/>
          <w:pgSz w:w="11907" w:h="16840" w:code="9"/>
          <w:pgMar w:top="1134" w:right="1418" w:bottom="851" w:left="1418" w:header="709" w:footer="709" w:gutter="0"/>
          <w:cols w:space="708"/>
          <w:titlePg/>
          <w:docGrid w:linePitch="360"/>
        </w:sectPr>
      </w:pPr>
    </w:p>
    <w:tbl>
      <w:tblPr>
        <w:tblStyle w:val="TableGrid"/>
        <w:tblW w:w="9498" w:type="dxa"/>
        <w:tblInd w:w="-147" w:type="dxa"/>
        <w:shd w:val="clear" w:color="auto" w:fill="7B7B7B"/>
        <w:tblLook w:val="04A0" w:firstRow="1" w:lastRow="0" w:firstColumn="1" w:lastColumn="0" w:noHBand="0" w:noVBand="1"/>
      </w:tblPr>
      <w:tblGrid>
        <w:gridCol w:w="9498"/>
      </w:tblGrid>
      <w:tr w:rsidR="007D7D04" w:rsidRPr="00F10A28" w14:paraId="1DA1A556" w14:textId="77777777" w:rsidTr="00CD2A66">
        <w:trPr>
          <w:trHeight w:val="841"/>
        </w:trPr>
        <w:tc>
          <w:tcPr>
            <w:tcW w:w="9498" w:type="dxa"/>
            <w:tcBorders>
              <w:top w:val="single" w:sz="4" w:space="0" w:color="auto"/>
              <w:left w:val="single" w:sz="4" w:space="0" w:color="auto"/>
              <w:bottom w:val="single" w:sz="4" w:space="0" w:color="auto"/>
              <w:right w:val="single" w:sz="4" w:space="0" w:color="auto"/>
            </w:tcBorders>
            <w:shd w:val="clear" w:color="auto" w:fill="9CC2E5"/>
          </w:tcPr>
          <w:p w14:paraId="32DF46FB" w14:textId="77777777" w:rsidR="00EF0195" w:rsidRDefault="007D7D04" w:rsidP="00C9277D">
            <w:pPr>
              <w:spacing w:after="0" w:line="240" w:lineRule="auto"/>
              <w:rPr>
                <w:b/>
              </w:rPr>
            </w:pPr>
            <w:r w:rsidRPr="00F10A28">
              <w:rPr>
                <w:b/>
              </w:rPr>
              <w:lastRenderedPageBreak/>
              <w:t xml:space="preserve">A2/A3/A4. FINANCIAL/ TAX COMPLIANCE / INSURANCE                                                            </w:t>
            </w:r>
          </w:p>
          <w:p w14:paraId="7820CE92" w14:textId="3AB2E074" w:rsidR="007D7D04" w:rsidRPr="00F10A28" w:rsidRDefault="007D7D04" w:rsidP="00C9277D">
            <w:pPr>
              <w:spacing w:after="0" w:line="240" w:lineRule="auto"/>
              <w:rPr>
                <w:color w:val="FFFFFF"/>
              </w:rPr>
            </w:pPr>
            <w:r w:rsidRPr="00F10A28">
              <w:rPr>
                <w:b/>
              </w:rPr>
              <w:t xml:space="preserve">Weighting: Pass/Fail </w:t>
            </w:r>
            <w:r w:rsidRPr="00F10A28">
              <w:rPr>
                <w:b/>
                <w:shd w:val="clear" w:color="auto" w:fill="9CC2E5"/>
              </w:rPr>
              <w:t xml:space="preserve">only                              </w:t>
            </w:r>
            <w:r w:rsidRPr="00F10A28">
              <w:rPr>
                <w:b/>
              </w:rPr>
              <w:t xml:space="preserve">                                                                                                            Pass requirement: </w:t>
            </w:r>
            <w:r w:rsidR="00134521">
              <w:rPr>
                <w:b/>
              </w:rPr>
              <w:t>Tenderers</w:t>
            </w:r>
            <w:r w:rsidRPr="00F10A28">
              <w:rPr>
                <w:b/>
              </w:rPr>
              <w:t xml:space="preserve"> must confirm that the meet the following minimum rules</w:t>
            </w:r>
            <w:r w:rsidR="00EF0195">
              <w:rPr>
                <w:b/>
              </w:rPr>
              <w:t>.</w:t>
            </w:r>
          </w:p>
        </w:tc>
      </w:tr>
    </w:tbl>
    <w:p w14:paraId="5D50A47D" w14:textId="77777777" w:rsidR="007D7D04" w:rsidRPr="00F10A28" w:rsidRDefault="007D7D04" w:rsidP="00C9277D">
      <w:pPr>
        <w:spacing w:after="160" w:line="259" w:lineRule="auto"/>
      </w:pPr>
    </w:p>
    <w:tbl>
      <w:tblPr>
        <w:tblStyle w:val="TableGrid"/>
        <w:tblW w:w="9498" w:type="dxa"/>
        <w:tblInd w:w="-147" w:type="dxa"/>
        <w:shd w:val="clear" w:color="auto" w:fill="7B7B7B"/>
        <w:tblLook w:val="04A0" w:firstRow="1" w:lastRow="0" w:firstColumn="1" w:lastColumn="0" w:noHBand="0" w:noVBand="1"/>
      </w:tblPr>
      <w:tblGrid>
        <w:gridCol w:w="6946"/>
        <w:gridCol w:w="2552"/>
      </w:tblGrid>
      <w:tr w:rsidR="007D7D04" w:rsidRPr="00F10A28" w14:paraId="5228CA5B" w14:textId="77777777" w:rsidTr="00CD2A66">
        <w:trPr>
          <w:trHeight w:val="360"/>
        </w:trPr>
        <w:tc>
          <w:tcPr>
            <w:tcW w:w="9498" w:type="dxa"/>
            <w:gridSpan w:val="2"/>
            <w:shd w:val="clear" w:color="auto" w:fill="9CC2E5" w:themeFill="accent5" w:themeFillTint="99"/>
          </w:tcPr>
          <w:p w14:paraId="79C33DDA" w14:textId="77777777" w:rsidR="007D7D04" w:rsidRPr="00F10A28" w:rsidRDefault="007D7D04" w:rsidP="00C9277D">
            <w:pPr>
              <w:spacing w:after="0" w:line="240" w:lineRule="auto"/>
              <w:jc w:val="center"/>
              <w:rPr>
                <w:color w:val="FFFFFF"/>
              </w:rPr>
            </w:pPr>
            <w:r w:rsidRPr="00F10A28">
              <w:rPr>
                <w:b/>
              </w:rPr>
              <w:t>A2. Financial Summary</w:t>
            </w:r>
          </w:p>
        </w:tc>
      </w:tr>
      <w:tr w:rsidR="007D7D04" w:rsidRPr="00F10A28" w14:paraId="634F8050" w14:textId="77777777" w:rsidTr="00586390">
        <w:trPr>
          <w:trHeight w:val="359"/>
        </w:trPr>
        <w:tc>
          <w:tcPr>
            <w:tcW w:w="6946" w:type="dxa"/>
            <w:shd w:val="clear" w:color="auto" w:fill="9CC2E5" w:themeFill="accent5" w:themeFillTint="99"/>
          </w:tcPr>
          <w:p w14:paraId="01E7F023" w14:textId="77777777" w:rsidR="007D7D04" w:rsidRPr="00F10A28" w:rsidRDefault="007D7D04" w:rsidP="00C9277D">
            <w:pPr>
              <w:spacing w:after="0" w:line="240" w:lineRule="auto"/>
              <w:rPr>
                <w:b/>
              </w:rPr>
            </w:pPr>
            <w:r w:rsidRPr="00F10A28">
              <w:rPr>
                <w:b/>
              </w:rPr>
              <w:t>Requirement</w:t>
            </w:r>
          </w:p>
        </w:tc>
        <w:tc>
          <w:tcPr>
            <w:tcW w:w="2552" w:type="dxa"/>
            <w:shd w:val="clear" w:color="auto" w:fill="9CC2E5" w:themeFill="accent5" w:themeFillTint="99"/>
          </w:tcPr>
          <w:p w14:paraId="39F4117B" w14:textId="77777777" w:rsidR="007D7D04" w:rsidRPr="00F10A28" w:rsidRDefault="007D7D04" w:rsidP="00C9277D">
            <w:pPr>
              <w:spacing w:after="0" w:line="240" w:lineRule="auto"/>
              <w:ind w:left="1080"/>
              <w:contextualSpacing/>
              <w:rPr>
                <w:b/>
              </w:rPr>
            </w:pPr>
            <w:r w:rsidRPr="00F10A28">
              <w:rPr>
                <w:b/>
              </w:rPr>
              <w:t>Yes / No</w:t>
            </w:r>
          </w:p>
        </w:tc>
      </w:tr>
      <w:tr w:rsidR="007D7D04" w:rsidRPr="00F10A28" w14:paraId="5F397E7B" w14:textId="77777777" w:rsidTr="00586390">
        <w:trPr>
          <w:trHeight w:val="70"/>
        </w:trPr>
        <w:tc>
          <w:tcPr>
            <w:tcW w:w="6946" w:type="dxa"/>
            <w:shd w:val="clear" w:color="auto" w:fill="9CC2E5" w:themeFill="accent5" w:themeFillTint="99"/>
          </w:tcPr>
          <w:p w14:paraId="7BFA6BBA" w14:textId="67EF61B1" w:rsidR="007D7D04" w:rsidRPr="00F10A28" w:rsidRDefault="007D7D04" w:rsidP="00C9277D">
            <w:pPr>
              <w:spacing w:after="0" w:line="240" w:lineRule="auto"/>
            </w:pPr>
            <w:r w:rsidRPr="00F10A28">
              <w:t>The company is solvent and of good economic standing and can if requested supply an accountant’s/ auditor’s statement for the last t</w:t>
            </w:r>
            <w:r w:rsidR="00CB519C" w:rsidRPr="00F10A28">
              <w:t>hree</w:t>
            </w:r>
            <w:r w:rsidRPr="00F10A28">
              <w:t xml:space="preserve"> financial years. </w:t>
            </w:r>
          </w:p>
          <w:p w14:paraId="5103C9A3" w14:textId="5EAB23E5" w:rsidR="007D7D04" w:rsidRPr="00F10A28" w:rsidRDefault="007D7D04" w:rsidP="00C9277D">
            <w:pPr>
              <w:spacing w:after="0" w:line="240" w:lineRule="auto"/>
            </w:pPr>
            <w:r w:rsidRPr="00F10A28">
              <w:rPr>
                <w:color w:val="000000" w:themeColor="text1"/>
              </w:rPr>
              <w:t xml:space="preserve">Availability of a signed statement from accountant/auditor confirming an annual company turnover </w:t>
            </w:r>
            <w:r w:rsidRPr="00F10A28">
              <w:t xml:space="preserve">of </w:t>
            </w:r>
            <w:r w:rsidRPr="00F10A28">
              <w:rPr>
                <w:b/>
                <w:bCs/>
              </w:rPr>
              <w:t>€</w:t>
            </w:r>
            <w:r w:rsidR="00CD2A66">
              <w:rPr>
                <w:b/>
                <w:bCs/>
              </w:rPr>
              <w:t>195</w:t>
            </w:r>
            <w:r w:rsidR="002A7896" w:rsidRPr="00F10A28">
              <w:rPr>
                <w:b/>
                <w:bCs/>
              </w:rPr>
              <w:t>,000</w:t>
            </w:r>
            <w:r w:rsidRPr="00F10A28">
              <w:rPr>
                <w:b/>
                <w:bCs/>
              </w:rPr>
              <w:t xml:space="preserve">  </w:t>
            </w:r>
            <w:r w:rsidRPr="00F10A28">
              <w:t xml:space="preserve">for </w:t>
            </w:r>
            <w:r w:rsidRPr="00F10A28">
              <w:rPr>
                <w:color w:val="000000" w:themeColor="text1"/>
              </w:rPr>
              <w:t>each of the last 3 years</w:t>
            </w:r>
            <w:r w:rsidR="00A6223B">
              <w:rPr>
                <w:color w:val="000000" w:themeColor="text1"/>
              </w:rPr>
              <w:t>.</w:t>
            </w:r>
          </w:p>
        </w:tc>
        <w:sdt>
          <w:sdtPr>
            <w:rPr>
              <w:b/>
              <w:bCs/>
            </w:rPr>
            <w:id w:val="-1101485131"/>
            <w:placeholder>
              <w:docPart w:val="3B8C010180FC432B9337AA789E7D0A30"/>
            </w:placeholder>
            <w:showingPlcHdr/>
            <w:comboBox>
              <w:listItem w:value="Choose an item."/>
              <w:listItem w:displayText="Yes" w:value="Yes"/>
              <w:listItem w:displayText="No" w:value="No"/>
            </w:comboBox>
          </w:sdtPr>
          <w:sdtEndPr/>
          <w:sdtContent>
            <w:tc>
              <w:tcPr>
                <w:tcW w:w="2552" w:type="dxa"/>
                <w:vAlign w:val="center"/>
              </w:tcPr>
              <w:p w14:paraId="195B50DA" w14:textId="77777777" w:rsidR="007D7D04" w:rsidRPr="00F10A28" w:rsidRDefault="007D7D04" w:rsidP="00C9277D">
                <w:pPr>
                  <w:spacing w:after="0" w:line="240" w:lineRule="auto"/>
                  <w:rPr>
                    <w:b/>
                  </w:rPr>
                </w:pPr>
                <w:r w:rsidRPr="00F10A28">
                  <w:rPr>
                    <w:color w:val="808080"/>
                  </w:rPr>
                  <w:t>Choose an item.</w:t>
                </w:r>
              </w:p>
            </w:tc>
          </w:sdtContent>
        </w:sdt>
      </w:tr>
    </w:tbl>
    <w:p w14:paraId="3BB612DE" w14:textId="77777777" w:rsidR="007D7D04" w:rsidRPr="00F10A28" w:rsidRDefault="007D7D04" w:rsidP="00C9277D">
      <w:pPr>
        <w:spacing w:after="160" w:line="259" w:lineRule="auto"/>
      </w:pPr>
    </w:p>
    <w:tbl>
      <w:tblPr>
        <w:tblStyle w:val="TableGrid"/>
        <w:tblW w:w="9498" w:type="dxa"/>
        <w:tblInd w:w="-147" w:type="dxa"/>
        <w:shd w:val="clear" w:color="auto" w:fill="7B7B7B"/>
        <w:tblLook w:val="04A0" w:firstRow="1" w:lastRow="0" w:firstColumn="1" w:lastColumn="0" w:noHBand="0" w:noVBand="1"/>
      </w:tblPr>
      <w:tblGrid>
        <w:gridCol w:w="6946"/>
        <w:gridCol w:w="2552"/>
      </w:tblGrid>
      <w:tr w:rsidR="007D7D04" w:rsidRPr="00F10A28" w14:paraId="43FEDF80" w14:textId="77777777" w:rsidTr="00710DB4">
        <w:trPr>
          <w:trHeight w:val="340"/>
        </w:trPr>
        <w:tc>
          <w:tcPr>
            <w:tcW w:w="9498" w:type="dxa"/>
            <w:gridSpan w:val="2"/>
            <w:shd w:val="clear" w:color="auto" w:fill="9CC2E5"/>
          </w:tcPr>
          <w:p w14:paraId="3BD05FFA" w14:textId="77777777" w:rsidR="007D7D04" w:rsidRPr="00F10A28" w:rsidRDefault="007D7D04" w:rsidP="00C9277D">
            <w:pPr>
              <w:spacing w:after="0" w:line="240" w:lineRule="auto"/>
              <w:jc w:val="center"/>
              <w:rPr>
                <w:color w:val="FFFFFF"/>
              </w:rPr>
            </w:pPr>
            <w:r w:rsidRPr="00F10A28">
              <w:rPr>
                <w:b/>
              </w:rPr>
              <w:t>A3. Tax Compliance</w:t>
            </w:r>
          </w:p>
        </w:tc>
      </w:tr>
      <w:tr w:rsidR="007D7D04" w:rsidRPr="00F10A28" w14:paraId="28E7E5F1" w14:textId="77777777" w:rsidTr="00586390">
        <w:trPr>
          <w:trHeight w:val="339"/>
        </w:trPr>
        <w:tc>
          <w:tcPr>
            <w:tcW w:w="6946" w:type="dxa"/>
            <w:shd w:val="clear" w:color="auto" w:fill="9CC2E5"/>
          </w:tcPr>
          <w:p w14:paraId="23D0F7A3" w14:textId="77777777" w:rsidR="007D7D04" w:rsidRPr="00F10A28" w:rsidRDefault="007D7D04" w:rsidP="00C9277D">
            <w:pPr>
              <w:spacing w:after="0" w:line="240" w:lineRule="auto"/>
              <w:rPr>
                <w:b/>
              </w:rPr>
            </w:pPr>
            <w:r w:rsidRPr="00F10A28">
              <w:rPr>
                <w:b/>
              </w:rPr>
              <w:t>Requirement</w:t>
            </w:r>
          </w:p>
        </w:tc>
        <w:tc>
          <w:tcPr>
            <w:tcW w:w="2552" w:type="dxa"/>
            <w:shd w:val="clear" w:color="auto" w:fill="9CC2E5"/>
          </w:tcPr>
          <w:p w14:paraId="22B8DC4B" w14:textId="77777777" w:rsidR="007D7D04" w:rsidRPr="00F10A28" w:rsidRDefault="007D7D04" w:rsidP="00C9277D">
            <w:pPr>
              <w:spacing w:after="0" w:line="240" w:lineRule="auto"/>
              <w:ind w:left="1080"/>
              <w:contextualSpacing/>
              <w:rPr>
                <w:b/>
              </w:rPr>
            </w:pPr>
            <w:r w:rsidRPr="00F10A28">
              <w:rPr>
                <w:b/>
              </w:rPr>
              <w:t>Yes / No</w:t>
            </w:r>
          </w:p>
        </w:tc>
      </w:tr>
      <w:tr w:rsidR="007D7D04" w:rsidRPr="00F10A28" w14:paraId="4A556B1F" w14:textId="77777777" w:rsidTr="00586390">
        <w:trPr>
          <w:trHeight w:val="339"/>
        </w:trPr>
        <w:tc>
          <w:tcPr>
            <w:tcW w:w="6946" w:type="dxa"/>
            <w:shd w:val="clear" w:color="auto" w:fill="9CC2E5"/>
          </w:tcPr>
          <w:p w14:paraId="636D06F8" w14:textId="1DEAE615" w:rsidR="007D7D04" w:rsidRPr="00F10A28" w:rsidRDefault="00CC3172" w:rsidP="00C9277D">
            <w:pPr>
              <w:spacing w:after="0" w:line="240" w:lineRule="auto"/>
            </w:pPr>
            <w:r>
              <w:t>Tenderers must</w:t>
            </w:r>
            <w:r w:rsidR="007D7D04" w:rsidRPr="00F10A28">
              <w:t xml:space="preserve"> hold a current and valid Tax Clearance Certificate(s) from the Revenue Commissioners or in the case of a Candidate outside of the Republic of Ireland hold or can provide an equivalent statement from the relevant taxation authority.</w:t>
            </w:r>
          </w:p>
        </w:tc>
        <w:tc>
          <w:tcPr>
            <w:tcW w:w="2552" w:type="dxa"/>
          </w:tcPr>
          <w:p w14:paraId="68B14FAD" w14:textId="77777777" w:rsidR="007D7D04" w:rsidRPr="00F10A28" w:rsidRDefault="007D7D04" w:rsidP="00C9277D">
            <w:pPr>
              <w:spacing w:after="0" w:line="240" w:lineRule="auto"/>
              <w:ind w:left="1080"/>
              <w:contextualSpacing/>
              <w:rPr>
                <w:b/>
              </w:rPr>
            </w:pPr>
          </w:p>
          <w:p w14:paraId="754A9C27" w14:textId="77777777" w:rsidR="007D7D04" w:rsidRPr="00F10A28" w:rsidRDefault="00A62AFA" w:rsidP="00C9277D">
            <w:pPr>
              <w:spacing w:after="0" w:line="240" w:lineRule="auto"/>
              <w:rPr>
                <w:b/>
              </w:rPr>
            </w:pPr>
            <w:sdt>
              <w:sdtPr>
                <w:rPr>
                  <w:b/>
                </w:rPr>
                <w:id w:val="1357781953"/>
                <w:placeholder>
                  <w:docPart w:val="AD0B03CF294E4C18A37B7E59A9FF4B14"/>
                </w:placeholder>
                <w:showingPlcHdr/>
                <w:comboBox>
                  <w:listItem w:value="Choose an item."/>
                  <w:listItem w:displayText="Yes" w:value="Yes"/>
                  <w:listItem w:displayText="No" w:value="No"/>
                </w:comboBox>
              </w:sdtPr>
              <w:sdtEndPr/>
              <w:sdtContent>
                <w:r w:rsidR="007D7D04" w:rsidRPr="00F10A28">
                  <w:rPr>
                    <w:color w:val="808080"/>
                  </w:rPr>
                  <w:t>Choose an item.</w:t>
                </w:r>
              </w:sdtContent>
            </w:sdt>
          </w:p>
        </w:tc>
      </w:tr>
    </w:tbl>
    <w:p w14:paraId="6DF75756" w14:textId="77777777" w:rsidR="00710DB4" w:rsidRPr="00F10A28" w:rsidRDefault="00710DB4" w:rsidP="00C9277D">
      <w:pPr>
        <w:spacing w:after="160" w:line="259" w:lineRule="auto"/>
      </w:pPr>
    </w:p>
    <w:tbl>
      <w:tblPr>
        <w:tblStyle w:val="TableGrid"/>
        <w:tblW w:w="9498" w:type="dxa"/>
        <w:tblInd w:w="-147" w:type="dxa"/>
        <w:shd w:val="clear" w:color="auto" w:fill="7B7B7B"/>
        <w:tblLook w:val="04A0" w:firstRow="1" w:lastRow="0" w:firstColumn="1" w:lastColumn="0" w:noHBand="0" w:noVBand="1"/>
      </w:tblPr>
      <w:tblGrid>
        <w:gridCol w:w="6946"/>
        <w:gridCol w:w="2552"/>
      </w:tblGrid>
      <w:tr w:rsidR="007D7D04" w:rsidRPr="00F10A28" w14:paraId="2CA748E8" w14:textId="77777777" w:rsidTr="00710DB4">
        <w:trPr>
          <w:trHeight w:val="305"/>
        </w:trPr>
        <w:tc>
          <w:tcPr>
            <w:tcW w:w="949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48E8F90D" w14:textId="77777777" w:rsidR="007D7D04" w:rsidRPr="00F10A28" w:rsidRDefault="007D7D04" w:rsidP="00C9277D">
            <w:pPr>
              <w:spacing w:after="0" w:line="240" w:lineRule="auto"/>
              <w:jc w:val="center"/>
              <w:rPr>
                <w:color w:val="FFFFFF"/>
              </w:rPr>
            </w:pPr>
            <w:r w:rsidRPr="00F10A28">
              <w:rPr>
                <w:b/>
              </w:rPr>
              <w:t>A4. Insurances</w:t>
            </w:r>
          </w:p>
        </w:tc>
      </w:tr>
      <w:tr w:rsidR="007D7D04" w:rsidRPr="00F10A28" w14:paraId="6D90B748" w14:textId="77777777" w:rsidTr="00586390">
        <w:trPr>
          <w:trHeight w:val="304"/>
        </w:trPr>
        <w:tc>
          <w:tcPr>
            <w:tcW w:w="6946" w:type="dxa"/>
            <w:tcBorders>
              <w:top w:val="single" w:sz="4" w:space="0" w:color="auto"/>
              <w:left w:val="single" w:sz="4" w:space="0" w:color="auto"/>
              <w:bottom w:val="single" w:sz="4" w:space="0" w:color="auto"/>
              <w:right w:val="single" w:sz="4" w:space="0" w:color="auto"/>
            </w:tcBorders>
            <w:shd w:val="clear" w:color="auto" w:fill="9CC2E5"/>
            <w:hideMark/>
          </w:tcPr>
          <w:p w14:paraId="28A4B650" w14:textId="77777777" w:rsidR="007D7D04" w:rsidRPr="00F10A28" w:rsidRDefault="007D7D04" w:rsidP="00C9277D">
            <w:pPr>
              <w:spacing w:after="0" w:line="240" w:lineRule="auto"/>
              <w:rPr>
                <w:b/>
              </w:rPr>
            </w:pPr>
            <w:r w:rsidRPr="00F10A28">
              <w:rPr>
                <w:b/>
              </w:rPr>
              <w:t>Requirement</w:t>
            </w:r>
          </w:p>
        </w:tc>
        <w:tc>
          <w:tcPr>
            <w:tcW w:w="2552" w:type="dxa"/>
            <w:tcBorders>
              <w:top w:val="single" w:sz="4" w:space="0" w:color="auto"/>
              <w:left w:val="single" w:sz="4" w:space="0" w:color="auto"/>
              <w:bottom w:val="single" w:sz="4" w:space="0" w:color="auto"/>
              <w:right w:val="single" w:sz="4" w:space="0" w:color="auto"/>
            </w:tcBorders>
            <w:shd w:val="clear" w:color="auto" w:fill="BDD6EE"/>
          </w:tcPr>
          <w:p w14:paraId="51F2E038" w14:textId="77777777" w:rsidR="007D7D04" w:rsidRPr="00F10A28" w:rsidRDefault="007D7D04" w:rsidP="00C9277D">
            <w:pPr>
              <w:spacing w:after="0" w:line="240" w:lineRule="auto"/>
              <w:ind w:left="1080"/>
              <w:contextualSpacing/>
              <w:rPr>
                <w:b/>
              </w:rPr>
            </w:pPr>
            <w:r w:rsidRPr="00F10A28">
              <w:rPr>
                <w:b/>
              </w:rPr>
              <w:t>Yes / No</w:t>
            </w:r>
          </w:p>
        </w:tc>
      </w:tr>
      <w:tr w:rsidR="007D7D04" w:rsidRPr="00F10A28" w14:paraId="5B31DE50" w14:textId="77777777" w:rsidTr="00586390">
        <w:trPr>
          <w:trHeight w:val="304"/>
        </w:trPr>
        <w:tc>
          <w:tcPr>
            <w:tcW w:w="6946" w:type="dxa"/>
            <w:tcBorders>
              <w:top w:val="single" w:sz="4" w:space="0" w:color="auto"/>
              <w:left w:val="single" w:sz="4" w:space="0" w:color="auto"/>
              <w:bottom w:val="single" w:sz="4" w:space="0" w:color="auto"/>
              <w:right w:val="single" w:sz="4" w:space="0" w:color="auto"/>
            </w:tcBorders>
            <w:shd w:val="clear" w:color="auto" w:fill="9CC2E5"/>
            <w:hideMark/>
          </w:tcPr>
          <w:p w14:paraId="63D4376C" w14:textId="77777777" w:rsidR="007D7D04" w:rsidRPr="00F10A28" w:rsidRDefault="007D7D04" w:rsidP="00C9277D">
            <w:pPr>
              <w:spacing w:after="0" w:line="240" w:lineRule="auto"/>
            </w:pPr>
            <w:r w:rsidRPr="00F10A28">
              <w:t>That the Candidate holds, or will hold should they be successful, the following insurances. TU Dublin reserves the right to amend the requirements before a Purchase Order is issued.</w:t>
            </w:r>
          </w:p>
        </w:tc>
        <w:tc>
          <w:tcPr>
            <w:tcW w:w="2552" w:type="dxa"/>
            <w:tcBorders>
              <w:top w:val="single" w:sz="4" w:space="0" w:color="auto"/>
              <w:left w:val="single" w:sz="4" w:space="0" w:color="auto"/>
              <w:bottom w:val="single" w:sz="4" w:space="0" w:color="auto"/>
              <w:right w:val="single" w:sz="4" w:space="0" w:color="auto"/>
            </w:tcBorders>
            <w:shd w:val="clear" w:color="auto" w:fill="BDD6EE"/>
          </w:tcPr>
          <w:p w14:paraId="5F5F0439" w14:textId="77777777" w:rsidR="007D7D04" w:rsidRPr="00F10A28" w:rsidRDefault="007D7D04" w:rsidP="00C9277D">
            <w:pPr>
              <w:spacing w:after="0" w:line="240" w:lineRule="auto"/>
              <w:rPr>
                <w:b/>
              </w:rPr>
            </w:pPr>
          </w:p>
        </w:tc>
      </w:tr>
      <w:tr w:rsidR="007D7D04" w:rsidRPr="00F10A28" w14:paraId="18ABF5F3" w14:textId="77777777" w:rsidTr="00586390">
        <w:trPr>
          <w:trHeight w:val="304"/>
        </w:trPr>
        <w:tc>
          <w:tcPr>
            <w:tcW w:w="6946" w:type="dxa"/>
            <w:tcBorders>
              <w:top w:val="single" w:sz="4" w:space="0" w:color="auto"/>
              <w:left w:val="single" w:sz="4" w:space="0" w:color="auto"/>
              <w:bottom w:val="single" w:sz="4" w:space="0" w:color="auto"/>
              <w:right w:val="single" w:sz="4" w:space="0" w:color="auto"/>
            </w:tcBorders>
            <w:shd w:val="clear" w:color="auto" w:fill="9CC2E5"/>
            <w:hideMark/>
          </w:tcPr>
          <w:p w14:paraId="232A9A93" w14:textId="77777777" w:rsidR="007D7D04" w:rsidRPr="00F10A28" w:rsidRDefault="007D7D04" w:rsidP="00C9277D">
            <w:pPr>
              <w:spacing w:after="0" w:line="240" w:lineRule="auto"/>
            </w:pPr>
            <w:r w:rsidRPr="00F10A28">
              <w:t>Employer’s Liability - €13 million limit for any one claim or series of claims arising out of a single occurrence</w:t>
            </w:r>
          </w:p>
        </w:tc>
        <w:sdt>
          <w:sdtPr>
            <w:rPr>
              <w:b/>
            </w:rPr>
            <w:id w:val="2107221474"/>
            <w:placeholder>
              <w:docPart w:val="5AC450E148AB458A823CED84DA2DEED8"/>
            </w:placeholder>
            <w:showingPlcHdr/>
            <w:comboBox>
              <w:listItem w:value="Choose an item."/>
              <w:listItem w:displayText="Yes" w:value="Yes"/>
              <w:listItem w:displayText="No" w:value="No"/>
            </w:comboBox>
          </w:sdtPr>
          <w:sdtEndPr/>
          <w:sdtContent>
            <w:tc>
              <w:tcPr>
                <w:tcW w:w="2552" w:type="dxa"/>
                <w:tcBorders>
                  <w:top w:val="single" w:sz="4" w:space="0" w:color="auto"/>
                  <w:left w:val="single" w:sz="4" w:space="0" w:color="auto"/>
                  <w:bottom w:val="single" w:sz="4" w:space="0" w:color="auto"/>
                  <w:right w:val="single" w:sz="4" w:space="0" w:color="auto"/>
                </w:tcBorders>
                <w:hideMark/>
              </w:tcPr>
              <w:p w14:paraId="3478C861" w14:textId="77777777" w:rsidR="007D7D04" w:rsidRPr="00F10A28" w:rsidRDefault="007D7D04" w:rsidP="00C9277D">
                <w:pPr>
                  <w:spacing w:after="0" w:line="240" w:lineRule="auto"/>
                  <w:rPr>
                    <w:b/>
                  </w:rPr>
                </w:pPr>
                <w:r w:rsidRPr="00F10A28">
                  <w:rPr>
                    <w:color w:val="808080"/>
                  </w:rPr>
                  <w:t>Choose an item.</w:t>
                </w:r>
              </w:p>
            </w:tc>
          </w:sdtContent>
        </w:sdt>
      </w:tr>
      <w:tr w:rsidR="007D7D04" w:rsidRPr="00F10A28" w14:paraId="299CB9D0" w14:textId="77777777" w:rsidTr="00586390">
        <w:trPr>
          <w:trHeight w:val="304"/>
        </w:trPr>
        <w:tc>
          <w:tcPr>
            <w:tcW w:w="6946" w:type="dxa"/>
            <w:tcBorders>
              <w:top w:val="single" w:sz="4" w:space="0" w:color="auto"/>
              <w:left w:val="single" w:sz="4" w:space="0" w:color="auto"/>
              <w:bottom w:val="single" w:sz="4" w:space="0" w:color="auto"/>
              <w:right w:val="single" w:sz="4" w:space="0" w:color="auto"/>
            </w:tcBorders>
            <w:shd w:val="clear" w:color="auto" w:fill="9CC2E5"/>
            <w:hideMark/>
          </w:tcPr>
          <w:p w14:paraId="18073469" w14:textId="77777777" w:rsidR="007D7D04" w:rsidRPr="00F10A28" w:rsidRDefault="007D7D04" w:rsidP="00C9277D">
            <w:pPr>
              <w:spacing w:after="0" w:line="240" w:lineRule="auto"/>
            </w:pPr>
            <w:r w:rsidRPr="00F10A28">
              <w:t>Public Liability - €6.5 million limit for any one claim or series of claims arising out of a single occurrence</w:t>
            </w:r>
          </w:p>
        </w:tc>
        <w:sdt>
          <w:sdtPr>
            <w:rPr>
              <w:b/>
            </w:rPr>
            <w:id w:val="1207916261"/>
            <w:placeholder>
              <w:docPart w:val="7B4D405DB70B4E898A3CCB50DBDEEAE4"/>
            </w:placeholder>
            <w:showingPlcHdr/>
            <w:comboBox>
              <w:listItem w:value="Choose an item."/>
              <w:listItem w:displayText="Yes" w:value="Yes"/>
              <w:listItem w:displayText="No" w:value="No"/>
            </w:comboBox>
          </w:sdtPr>
          <w:sdtEndPr/>
          <w:sdtContent>
            <w:tc>
              <w:tcPr>
                <w:tcW w:w="2552" w:type="dxa"/>
                <w:tcBorders>
                  <w:top w:val="single" w:sz="4" w:space="0" w:color="auto"/>
                  <w:left w:val="single" w:sz="4" w:space="0" w:color="auto"/>
                  <w:bottom w:val="single" w:sz="4" w:space="0" w:color="auto"/>
                  <w:right w:val="single" w:sz="4" w:space="0" w:color="auto"/>
                </w:tcBorders>
                <w:hideMark/>
              </w:tcPr>
              <w:p w14:paraId="67725E68" w14:textId="77777777" w:rsidR="007D7D04" w:rsidRPr="00F10A28" w:rsidRDefault="007D7D04" w:rsidP="00C9277D">
                <w:pPr>
                  <w:spacing w:after="0" w:line="240" w:lineRule="auto"/>
                  <w:jc w:val="both"/>
                  <w:rPr>
                    <w:b/>
                  </w:rPr>
                </w:pPr>
                <w:r w:rsidRPr="00F10A28">
                  <w:rPr>
                    <w:color w:val="808080"/>
                  </w:rPr>
                  <w:t>Choose an item.</w:t>
                </w:r>
              </w:p>
            </w:tc>
          </w:sdtContent>
        </w:sdt>
      </w:tr>
      <w:tr w:rsidR="007D7D04" w:rsidRPr="00F10A28" w14:paraId="7A28B1A3" w14:textId="77777777" w:rsidTr="00586390">
        <w:trPr>
          <w:trHeight w:val="304"/>
        </w:trPr>
        <w:tc>
          <w:tcPr>
            <w:tcW w:w="6946" w:type="dxa"/>
            <w:tcBorders>
              <w:top w:val="single" w:sz="4" w:space="0" w:color="auto"/>
              <w:left w:val="single" w:sz="4" w:space="0" w:color="auto"/>
              <w:bottom w:val="single" w:sz="4" w:space="0" w:color="auto"/>
              <w:right w:val="single" w:sz="4" w:space="0" w:color="auto"/>
            </w:tcBorders>
            <w:shd w:val="clear" w:color="auto" w:fill="9CC2E5"/>
          </w:tcPr>
          <w:p w14:paraId="7C9127F7" w14:textId="77777777" w:rsidR="007D7D04" w:rsidRPr="00F10A28" w:rsidRDefault="007D7D04" w:rsidP="00C9277D">
            <w:pPr>
              <w:spacing w:after="0" w:line="240" w:lineRule="auto"/>
            </w:pPr>
            <w:r w:rsidRPr="00F10A28">
              <w:t>Product Liability - €6.5 million limit for any one claim or series of claims arising out of a single occurrence</w:t>
            </w:r>
          </w:p>
        </w:tc>
        <w:sdt>
          <w:sdtPr>
            <w:rPr>
              <w:b/>
            </w:rPr>
            <w:id w:val="482658531"/>
            <w:placeholder>
              <w:docPart w:val="1609C0A07E434C389DB92996B407EC4D"/>
            </w:placeholder>
            <w:showingPlcHdr/>
            <w:comboBox>
              <w:listItem w:value="Choose an item."/>
              <w:listItem w:displayText="Yes" w:value="Yes"/>
              <w:listItem w:displayText="No" w:value="No"/>
            </w:comboBox>
          </w:sdtPr>
          <w:sdtEndPr/>
          <w:sdtContent>
            <w:tc>
              <w:tcPr>
                <w:tcW w:w="2552" w:type="dxa"/>
                <w:tcBorders>
                  <w:top w:val="single" w:sz="4" w:space="0" w:color="auto"/>
                  <w:left w:val="single" w:sz="4" w:space="0" w:color="auto"/>
                  <w:bottom w:val="single" w:sz="4" w:space="0" w:color="auto"/>
                  <w:right w:val="single" w:sz="4" w:space="0" w:color="auto"/>
                </w:tcBorders>
              </w:tcPr>
              <w:p w14:paraId="67B732E7" w14:textId="77777777" w:rsidR="007D7D04" w:rsidRPr="00F10A28" w:rsidRDefault="007D7D04" w:rsidP="00C9277D">
                <w:pPr>
                  <w:spacing w:after="0" w:line="240" w:lineRule="auto"/>
                  <w:jc w:val="both"/>
                  <w:rPr>
                    <w:b/>
                  </w:rPr>
                </w:pPr>
                <w:r w:rsidRPr="00F10A28">
                  <w:rPr>
                    <w:color w:val="808080"/>
                  </w:rPr>
                  <w:t>Choose an item.</w:t>
                </w:r>
              </w:p>
            </w:tc>
          </w:sdtContent>
        </w:sdt>
      </w:tr>
    </w:tbl>
    <w:p w14:paraId="0633C5BC" w14:textId="77777777" w:rsidR="007D7D04" w:rsidRPr="00F10A28" w:rsidRDefault="007D7D04" w:rsidP="00C9277D">
      <w:pPr>
        <w:spacing w:after="160" w:line="259" w:lineRule="auto"/>
      </w:pPr>
    </w:p>
    <w:p w14:paraId="0B35792B" w14:textId="77777777" w:rsidR="007D7D04" w:rsidRDefault="007D7D04" w:rsidP="00C9277D">
      <w:pPr>
        <w:jc w:val="both"/>
        <w:rPr>
          <w:i/>
        </w:rPr>
      </w:pPr>
      <w:r w:rsidRPr="00F10A28">
        <w:rPr>
          <w:i/>
        </w:rPr>
        <w:t>Documentary evidence of economic and financial standing is not required at this stage of the Competition. Instead, Candidates are asked to declare that they meet the minimum standards required by the Contracting Authority and will be in a position to produce the necessary documentation (e.g., bank statements, audited accounts, proof of insurance, etc.) if prior to any award of contract.</w:t>
      </w:r>
    </w:p>
    <w:tbl>
      <w:tblPr>
        <w:tblStyle w:val="TableGrid"/>
        <w:tblW w:w="9550" w:type="dxa"/>
        <w:jc w:val="center"/>
        <w:shd w:val="clear" w:color="auto" w:fill="7B7B7B"/>
        <w:tblLook w:val="04A0" w:firstRow="1" w:lastRow="0" w:firstColumn="1" w:lastColumn="0" w:noHBand="0" w:noVBand="1"/>
      </w:tblPr>
      <w:tblGrid>
        <w:gridCol w:w="6175"/>
        <w:gridCol w:w="3375"/>
      </w:tblGrid>
      <w:tr w:rsidR="00D666B9" w:rsidRPr="00F10A28" w14:paraId="5868D149" w14:textId="77777777" w:rsidTr="00AB1007">
        <w:trPr>
          <w:trHeight w:val="348"/>
          <w:jc w:val="center"/>
        </w:trPr>
        <w:tc>
          <w:tcPr>
            <w:tcW w:w="9550" w:type="dxa"/>
            <w:gridSpan w:val="2"/>
            <w:shd w:val="clear" w:color="auto" w:fill="9CC2E5"/>
          </w:tcPr>
          <w:p w14:paraId="2D7764F5" w14:textId="77777777" w:rsidR="00D666B9" w:rsidRPr="00F10A28" w:rsidRDefault="00D666B9" w:rsidP="00AB1007">
            <w:pPr>
              <w:spacing w:after="160" w:line="259" w:lineRule="auto"/>
            </w:pPr>
            <w:r w:rsidRPr="00F10A28">
              <w:br w:type="page"/>
            </w:r>
            <w:r w:rsidRPr="00F10A28">
              <w:rPr>
                <w:b/>
              </w:rPr>
              <w:t xml:space="preserve">The below is a requirement of each </w:t>
            </w:r>
            <w:r>
              <w:rPr>
                <w:b/>
              </w:rPr>
              <w:t>Tenderer</w:t>
            </w:r>
          </w:p>
        </w:tc>
      </w:tr>
      <w:tr w:rsidR="00D666B9" w:rsidRPr="00F10A28" w14:paraId="643CAEE5" w14:textId="77777777" w:rsidTr="00AB1007">
        <w:trPr>
          <w:trHeight w:val="392"/>
          <w:jc w:val="center"/>
        </w:trPr>
        <w:tc>
          <w:tcPr>
            <w:tcW w:w="6175" w:type="dxa"/>
            <w:shd w:val="clear" w:color="auto" w:fill="9CC2E5"/>
          </w:tcPr>
          <w:p w14:paraId="4831C5E5" w14:textId="77777777" w:rsidR="00D666B9" w:rsidRPr="00F10A28" w:rsidRDefault="00D666B9" w:rsidP="00AB1007">
            <w:pPr>
              <w:spacing w:after="160" w:line="259" w:lineRule="auto"/>
              <w:rPr>
                <w:b/>
              </w:rPr>
            </w:pPr>
            <w:r w:rsidRPr="00F10A28">
              <w:rPr>
                <w:b/>
              </w:rPr>
              <w:t>Requirement</w:t>
            </w:r>
          </w:p>
        </w:tc>
        <w:tc>
          <w:tcPr>
            <w:tcW w:w="3375" w:type="dxa"/>
            <w:shd w:val="clear" w:color="auto" w:fill="9CC2E5"/>
          </w:tcPr>
          <w:p w14:paraId="3881BD01" w14:textId="77777777" w:rsidR="00D666B9" w:rsidRPr="00F10A28" w:rsidRDefault="00D666B9" w:rsidP="00AB1007">
            <w:pPr>
              <w:spacing w:after="160" w:line="259" w:lineRule="auto"/>
              <w:rPr>
                <w:b/>
              </w:rPr>
            </w:pPr>
            <w:r w:rsidRPr="00F10A28">
              <w:rPr>
                <w:b/>
              </w:rPr>
              <w:t>Yes / No</w:t>
            </w:r>
          </w:p>
        </w:tc>
      </w:tr>
      <w:tr w:rsidR="00D666B9" w:rsidRPr="00F10A28" w14:paraId="1010F907" w14:textId="77777777" w:rsidTr="00AB1007">
        <w:trPr>
          <w:trHeight w:val="577"/>
          <w:jc w:val="center"/>
        </w:trPr>
        <w:tc>
          <w:tcPr>
            <w:tcW w:w="6175" w:type="dxa"/>
            <w:shd w:val="clear" w:color="auto" w:fill="9CC2E5"/>
          </w:tcPr>
          <w:p w14:paraId="070E77BD" w14:textId="1AF144C1" w:rsidR="00D666B9" w:rsidRPr="00F10A28" w:rsidRDefault="00D666B9" w:rsidP="00AB1007">
            <w:pPr>
              <w:spacing w:after="160" w:line="259" w:lineRule="auto"/>
            </w:pPr>
            <w:r w:rsidRPr="00F10A28">
              <w:t xml:space="preserve">The </w:t>
            </w:r>
            <w:r>
              <w:t>Tenderer</w:t>
            </w:r>
            <w:r w:rsidRPr="00F10A28">
              <w:t xml:space="preserve"> must submit a signed Tenderers statement</w:t>
            </w:r>
            <w:r w:rsidR="002F530D">
              <w:t xml:space="preserve"> </w:t>
            </w:r>
            <w:r w:rsidRPr="00F10A28">
              <w:t>as per Appendix 3 of the RFT</w:t>
            </w:r>
          </w:p>
        </w:tc>
        <w:sdt>
          <w:sdtPr>
            <w:rPr>
              <w:b/>
            </w:rPr>
            <w:id w:val="891997633"/>
            <w:placeholder>
              <w:docPart w:val="409DA4BA398247BD9BEAD9CFC4362A78"/>
            </w:placeholder>
            <w:showingPlcHdr/>
            <w:comboBox>
              <w:listItem w:value="Choose an item."/>
              <w:listItem w:displayText="Yes" w:value="Yes"/>
              <w:listItem w:displayText="No" w:value="No"/>
            </w:comboBox>
          </w:sdtPr>
          <w:sdtEndPr/>
          <w:sdtContent>
            <w:tc>
              <w:tcPr>
                <w:tcW w:w="3375" w:type="dxa"/>
                <w:vAlign w:val="center"/>
              </w:tcPr>
              <w:p w14:paraId="51143A64" w14:textId="77777777" w:rsidR="00D666B9" w:rsidRPr="00F10A28" w:rsidRDefault="00D666B9" w:rsidP="00AB1007">
                <w:pPr>
                  <w:spacing w:after="160" w:line="259" w:lineRule="auto"/>
                  <w:rPr>
                    <w:b/>
                  </w:rPr>
                </w:pPr>
                <w:r w:rsidRPr="00F10A28">
                  <w:t>Choose an item.</w:t>
                </w:r>
              </w:p>
            </w:tc>
          </w:sdtContent>
        </w:sdt>
      </w:tr>
      <w:tr w:rsidR="00D666B9" w:rsidRPr="00F10A28" w14:paraId="2166DA37" w14:textId="77777777" w:rsidTr="00AB1007">
        <w:trPr>
          <w:trHeight w:val="577"/>
          <w:jc w:val="center"/>
        </w:trPr>
        <w:tc>
          <w:tcPr>
            <w:tcW w:w="6175" w:type="dxa"/>
            <w:shd w:val="clear" w:color="auto" w:fill="9CC2E5"/>
          </w:tcPr>
          <w:p w14:paraId="762E4E31" w14:textId="30176B3B" w:rsidR="00D666B9" w:rsidRPr="00F10A28" w:rsidRDefault="00D666B9" w:rsidP="00AB1007">
            <w:pPr>
              <w:spacing w:after="160" w:line="259" w:lineRule="auto"/>
            </w:pPr>
            <w:r w:rsidRPr="00F10A28">
              <w:t xml:space="preserve">The </w:t>
            </w:r>
            <w:r>
              <w:t>Tenderer</w:t>
            </w:r>
            <w:r w:rsidRPr="00F10A28">
              <w:t xml:space="preserve"> must submit a Signed Declaration as to Personal Circumstances</w:t>
            </w:r>
            <w:r w:rsidR="002F530D">
              <w:t xml:space="preserve"> </w:t>
            </w:r>
            <w:r w:rsidRPr="00F10A28">
              <w:t xml:space="preserve"> </w:t>
            </w:r>
            <w:r w:rsidR="00C6235C">
              <w:t>i</w:t>
            </w:r>
            <w:r w:rsidR="003B61E5" w:rsidRPr="003B61E5">
              <w:t>n accordance with Directive 2014/24/EU and the European Union (Award of Public Authority Contracts) Regulations 2016 (S.I. No. 284 of 2016), as amended</w:t>
            </w:r>
            <w:r w:rsidRPr="00F10A28">
              <w:t>); Appendix 4</w:t>
            </w:r>
          </w:p>
        </w:tc>
        <w:tc>
          <w:tcPr>
            <w:tcW w:w="3375" w:type="dxa"/>
            <w:vAlign w:val="center"/>
          </w:tcPr>
          <w:p w14:paraId="697AA708" w14:textId="77777777" w:rsidR="00D666B9" w:rsidRPr="00F10A28" w:rsidRDefault="00A62AFA" w:rsidP="00AB1007">
            <w:pPr>
              <w:spacing w:after="160" w:line="259" w:lineRule="auto"/>
              <w:rPr>
                <w:b/>
              </w:rPr>
            </w:pPr>
            <w:sdt>
              <w:sdtPr>
                <w:rPr>
                  <w:b/>
                </w:rPr>
                <w:id w:val="-549691646"/>
                <w:placeholder>
                  <w:docPart w:val="6329A4CED9CF4F13A350CB916705D6F4"/>
                </w:placeholder>
                <w:showingPlcHdr/>
                <w:comboBox>
                  <w:listItem w:value="Choose an item."/>
                  <w:listItem w:displayText="Yes" w:value="Yes"/>
                  <w:listItem w:displayText="No" w:value="No"/>
                </w:comboBox>
              </w:sdtPr>
              <w:sdtEndPr/>
              <w:sdtContent>
                <w:r w:rsidR="00D666B9" w:rsidRPr="00F10A28">
                  <w:t>Choose an item.</w:t>
                </w:r>
              </w:sdtContent>
            </w:sdt>
          </w:p>
        </w:tc>
      </w:tr>
    </w:tbl>
    <w:tbl>
      <w:tblPr>
        <w:tblStyle w:val="TableGrid"/>
        <w:tblpPr w:leftFromText="180" w:rightFromText="180" w:vertAnchor="text" w:horzAnchor="margin" w:tblpX="-289" w:tblpY="195"/>
        <w:tblW w:w="9640" w:type="dxa"/>
        <w:shd w:val="clear" w:color="auto" w:fill="7B7B7B"/>
        <w:tblLayout w:type="fixed"/>
        <w:tblLook w:val="04A0" w:firstRow="1" w:lastRow="0" w:firstColumn="1" w:lastColumn="0" w:noHBand="0" w:noVBand="1"/>
      </w:tblPr>
      <w:tblGrid>
        <w:gridCol w:w="9640"/>
      </w:tblGrid>
      <w:tr w:rsidR="006C3886" w:rsidRPr="00F10A28" w14:paraId="063A72C1" w14:textId="77777777" w:rsidTr="006C3886">
        <w:trPr>
          <w:trHeight w:hRule="exact" w:val="340"/>
        </w:trPr>
        <w:tc>
          <w:tcPr>
            <w:tcW w:w="9640" w:type="dxa"/>
            <w:tcBorders>
              <w:top w:val="single" w:sz="4" w:space="0" w:color="auto"/>
              <w:left w:val="single" w:sz="4" w:space="0" w:color="auto"/>
              <w:bottom w:val="single" w:sz="4" w:space="0" w:color="auto"/>
              <w:right w:val="single" w:sz="4" w:space="0" w:color="auto"/>
            </w:tcBorders>
            <w:shd w:val="clear" w:color="auto" w:fill="9CC2E5"/>
            <w:hideMark/>
          </w:tcPr>
          <w:p w14:paraId="447CE3C2" w14:textId="77777777" w:rsidR="006C3886" w:rsidRPr="00F10A28" w:rsidRDefault="006C3886" w:rsidP="006C3886">
            <w:pPr>
              <w:jc w:val="both"/>
              <w:rPr>
                <w:b/>
              </w:rPr>
            </w:pPr>
            <w:r w:rsidRPr="00F10A28">
              <w:rPr>
                <w:b/>
              </w:rPr>
              <w:lastRenderedPageBreak/>
              <w:t>A5: PREVIOUS EXPERIENCE/REFERENCES</w:t>
            </w:r>
          </w:p>
        </w:tc>
      </w:tr>
    </w:tbl>
    <w:p w14:paraId="15F809E9" w14:textId="41387896" w:rsidR="007D7D04" w:rsidRPr="00F10A28" w:rsidRDefault="007D7D04" w:rsidP="006C3886">
      <w:pPr>
        <w:spacing w:after="160" w:line="259" w:lineRule="auto"/>
        <w:jc w:val="both"/>
      </w:pPr>
      <w:r w:rsidRPr="00F10A28">
        <w:t xml:space="preserve">The tenderer </w:t>
      </w:r>
      <w:r w:rsidR="006C3886">
        <w:t>must</w:t>
      </w:r>
      <w:r w:rsidRPr="00F10A28">
        <w:t xml:space="preserve"> have a track record of successful supply and installation of similar systems </w:t>
      </w:r>
      <w:r w:rsidR="002B610F" w:rsidRPr="00F10A28">
        <w:t xml:space="preserve">equipment </w:t>
      </w:r>
      <w:r w:rsidR="007B5C66" w:rsidRPr="00F10A28">
        <w:t>to</w:t>
      </w:r>
      <w:r w:rsidRPr="00F10A28">
        <w:t xml:space="preserve"> those being tendered for. The Tenderer </w:t>
      </w:r>
      <w:r w:rsidR="006C3886">
        <w:rPr>
          <w:b/>
        </w:rPr>
        <w:t>must</w:t>
      </w:r>
      <w:r w:rsidRPr="00F10A28">
        <w:t xml:space="preserve"> provide the relevant reference sites of where </w:t>
      </w:r>
      <w:r w:rsidR="00F37503">
        <w:t>three</w:t>
      </w:r>
      <w:r w:rsidRPr="00F10A28">
        <w:t xml:space="preserve"> (</w:t>
      </w:r>
      <w:r w:rsidR="00F37503">
        <w:t>3</w:t>
      </w:r>
      <w:r w:rsidRPr="00F10A28">
        <w:t xml:space="preserve">) </w:t>
      </w:r>
      <w:r w:rsidR="007B5C66" w:rsidRPr="00F10A28">
        <w:t>projects r</w:t>
      </w:r>
      <w:r w:rsidRPr="00F10A28">
        <w:t xml:space="preserve">elated to that being tendered for, have been successfully installed. </w:t>
      </w:r>
    </w:p>
    <w:p w14:paraId="67A0DCC0" w14:textId="24A59ACB" w:rsidR="007D7D04" w:rsidRPr="00F10A28" w:rsidRDefault="00D71628" w:rsidP="12C5A002">
      <w:pPr>
        <w:spacing w:after="160" w:line="259" w:lineRule="auto"/>
        <w:rPr>
          <w:rFonts w:eastAsia="Times New Roman"/>
          <w:b/>
          <w:bCs/>
          <w:u w:val="single"/>
        </w:rPr>
      </w:pPr>
      <w:bookmarkStart w:id="19" w:name="_Hlk106995898"/>
      <w:r w:rsidRPr="00C9277D">
        <w:rPr>
          <w:rFonts w:cs="Times New Roman"/>
        </w:rPr>
        <w:t xml:space="preserve">Please complete tables </w:t>
      </w:r>
      <w:r>
        <w:rPr>
          <w:rFonts w:cs="Times New Roman"/>
        </w:rPr>
        <w:t>below for each comparable example.</w:t>
      </w:r>
    </w:p>
    <w:tbl>
      <w:tblPr>
        <w:tblStyle w:val="TableGrid"/>
        <w:tblW w:w="9669" w:type="dxa"/>
        <w:tblInd w:w="-318" w:type="dxa"/>
        <w:tblLook w:val="04A0" w:firstRow="1" w:lastRow="0" w:firstColumn="1" w:lastColumn="0" w:noHBand="0" w:noVBand="1"/>
      </w:tblPr>
      <w:tblGrid>
        <w:gridCol w:w="5417"/>
        <w:gridCol w:w="1773"/>
        <w:gridCol w:w="1181"/>
        <w:gridCol w:w="1298"/>
      </w:tblGrid>
      <w:tr w:rsidR="007D7D04" w:rsidRPr="00F10A28" w14:paraId="6C949A81" w14:textId="77777777" w:rsidTr="00F37503">
        <w:trPr>
          <w:trHeight w:val="340"/>
        </w:trPr>
        <w:tc>
          <w:tcPr>
            <w:tcW w:w="9669" w:type="dxa"/>
            <w:gridSpan w:val="4"/>
            <w:shd w:val="clear" w:color="auto" w:fill="9CC2E5"/>
            <w:vAlign w:val="center"/>
          </w:tcPr>
          <w:p w14:paraId="214198EE" w14:textId="3456D965" w:rsidR="007D7D04" w:rsidRPr="00F10A28" w:rsidRDefault="007D7D04" w:rsidP="00C9277D">
            <w:pPr>
              <w:ind w:hanging="567"/>
              <w:jc w:val="center"/>
              <w:rPr>
                <w:b/>
              </w:rPr>
            </w:pPr>
            <w:bookmarkStart w:id="20" w:name="_Hlk103847356"/>
            <w:bookmarkStart w:id="21" w:name="_Hlk111472892"/>
            <w:r w:rsidRPr="00F10A28">
              <w:rPr>
                <w:b/>
              </w:rPr>
              <w:t>PREVIOUS EXPERIENCE (CONTRACT ONE)</w:t>
            </w:r>
            <w:r w:rsidR="00F37503">
              <w:rPr>
                <w:b/>
              </w:rPr>
              <w:t xml:space="preserve"> </w:t>
            </w:r>
            <w:r w:rsidRPr="00F10A28">
              <w:rPr>
                <w:b/>
              </w:rPr>
              <w:t xml:space="preserve"> </w:t>
            </w:r>
          </w:p>
        </w:tc>
      </w:tr>
      <w:tr w:rsidR="007D7D04" w:rsidRPr="00F10A28" w14:paraId="2839A587" w14:textId="77777777" w:rsidTr="00F37503">
        <w:trPr>
          <w:trHeight w:val="340"/>
        </w:trPr>
        <w:tc>
          <w:tcPr>
            <w:tcW w:w="5417" w:type="dxa"/>
            <w:shd w:val="clear" w:color="auto" w:fill="9CC2E5"/>
            <w:vAlign w:val="center"/>
          </w:tcPr>
          <w:p w14:paraId="1BF841F9" w14:textId="77777777" w:rsidR="007D7D04" w:rsidRPr="00F10A28" w:rsidRDefault="007D7D04" w:rsidP="00C9277D">
            <w:pPr>
              <w:jc w:val="center"/>
            </w:pPr>
            <w:r w:rsidRPr="00F10A28">
              <w:t xml:space="preserve">Title of Project </w:t>
            </w:r>
          </w:p>
        </w:tc>
        <w:tc>
          <w:tcPr>
            <w:tcW w:w="4252" w:type="dxa"/>
            <w:gridSpan w:val="3"/>
            <w:vAlign w:val="center"/>
          </w:tcPr>
          <w:p w14:paraId="1E07B1B8" w14:textId="77777777" w:rsidR="007D7D04" w:rsidRPr="00F10A28" w:rsidRDefault="007D7D04" w:rsidP="00C9277D">
            <w:pPr>
              <w:jc w:val="center"/>
            </w:pPr>
          </w:p>
        </w:tc>
      </w:tr>
      <w:tr w:rsidR="007D7D04" w:rsidRPr="00F10A28" w14:paraId="006B4D7A" w14:textId="77777777" w:rsidTr="00F37503">
        <w:trPr>
          <w:trHeight w:val="340"/>
        </w:trPr>
        <w:tc>
          <w:tcPr>
            <w:tcW w:w="5417" w:type="dxa"/>
            <w:shd w:val="clear" w:color="auto" w:fill="9CC2E5"/>
            <w:vAlign w:val="center"/>
          </w:tcPr>
          <w:p w14:paraId="46900309" w14:textId="77777777" w:rsidR="007D7D04" w:rsidRPr="00F10A28" w:rsidRDefault="007D7D04" w:rsidP="00C9277D">
            <w:pPr>
              <w:jc w:val="center"/>
            </w:pPr>
            <w:r w:rsidRPr="00F10A28">
              <w:t>Client Name</w:t>
            </w:r>
          </w:p>
        </w:tc>
        <w:tc>
          <w:tcPr>
            <w:tcW w:w="4252" w:type="dxa"/>
            <w:gridSpan w:val="3"/>
            <w:vAlign w:val="center"/>
          </w:tcPr>
          <w:p w14:paraId="1DD145B1" w14:textId="77777777" w:rsidR="007D7D04" w:rsidRPr="00F10A28" w:rsidRDefault="007D7D04" w:rsidP="00C9277D">
            <w:pPr>
              <w:ind w:hanging="567"/>
              <w:jc w:val="center"/>
            </w:pPr>
          </w:p>
        </w:tc>
      </w:tr>
      <w:tr w:rsidR="007D7D04" w:rsidRPr="00F10A28" w14:paraId="77B9F198" w14:textId="77777777" w:rsidTr="00F37503">
        <w:trPr>
          <w:trHeight w:val="340"/>
        </w:trPr>
        <w:tc>
          <w:tcPr>
            <w:tcW w:w="5417" w:type="dxa"/>
            <w:vMerge w:val="restart"/>
            <w:shd w:val="clear" w:color="auto" w:fill="9CC2E5"/>
            <w:vAlign w:val="center"/>
          </w:tcPr>
          <w:p w14:paraId="2F88014F" w14:textId="77777777" w:rsidR="007D7D04" w:rsidRPr="00F10A28" w:rsidRDefault="007D7D04" w:rsidP="00C9277D">
            <w:pPr>
              <w:jc w:val="center"/>
            </w:pPr>
            <w:r w:rsidRPr="00F10A28">
              <w:t>Client Contact Details</w:t>
            </w:r>
          </w:p>
        </w:tc>
        <w:tc>
          <w:tcPr>
            <w:tcW w:w="1773" w:type="dxa"/>
            <w:vAlign w:val="center"/>
          </w:tcPr>
          <w:p w14:paraId="0FA71230" w14:textId="77777777" w:rsidR="007D7D04" w:rsidRPr="00F10A28" w:rsidRDefault="007D7D04" w:rsidP="00C9277D">
            <w:pPr>
              <w:jc w:val="center"/>
            </w:pPr>
            <w:r w:rsidRPr="00F10A28">
              <w:t>Contact Name</w:t>
            </w:r>
          </w:p>
        </w:tc>
        <w:tc>
          <w:tcPr>
            <w:tcW w:w="2479" w:type="dxa"/>
            <w:gridSpan w:val="2"/>
            <w:vAlign w:val="center"/>
          </w:tcPr>
          <w:p w14:paraId="17717C4A" w14:textId="77777777" w:rsidR="007D7D04" w:rsidRPr="00F10A28" w:rsidRDefault="007D7D04" w:rsidP="00C9277D">
            <w:pPr>
              <w:ind w:hanging="567"/>
              <w:jc w:val="center"/>
            </w:pPr>
          </w:p>
        </w:tc>
      </w:tr>
      <w:tr w:rsidR="007D7D04" w:rsidRPr="00F10A28" w14:paraId="5E505762" w14:textId="77777777" w:rsidTr="00F37503">
        <w:trPr>
          <w:trHeight w:val="340"/>
        </w:trPr>
        <w:tc>
          <w:tcPr>
            <w:tcW w:w="5417" w:type="dxa"/>
            <w:vMerge/>
            <w:shd w:val="clear" w:color="auto" w:fill="9CC2E5"/>
            <w:vAlign w:val="center"/>
          </w:tcPr>
          <w:p w14:paraId="33763A16" w14:textId="77777777" w:rsidR="007D7D04" w:rsidRPr="00F10A28" w:rsidRDefault="007D7D04" w:rsidP="00C9277D">
            <w:pPr>
              <w:jc w:val="center"/>
            </w:pPr>
          </w:p>
        </w:tc>
        <w:tc>
          <w:tcPr>
            <w:tcW w:w="1773" w:type="dxa"/>
            <w:vAlign w:val="center"/>
          </w:tcPr>
          <w:p w14:paraId="599F2267" w14:textId="77777777" w:rsidR="007D7D04" w:rsidRPr="00F10A28" w:rsidRDefault="007D7D04" w:rsidP="00C9277D">
            <w:pPr>
              <w:jc w:val="center"/>
            </w:pPr>
            <w:r w:rsidRPr="00F10A28">
              <w:t>Contact E-mail Address</w:t>
            </w:r>
          </w:p>
        </w:tc>
        <w:tc>
          <w:tcPr>
            <w:tcW w:w="2479" w:type="dxa"/>
            <w:gridSpan w:val="2"/>
            <w:vAlign w:val="center"/>
          </w:tcPr>
          <w:p w14:paraId="48F79D0A" w14:textId="77777777" w:rsidR="007D7D04" w:rsidRPr="00F10A28" w:rsidRDefault="007D7D04" w:rsidP="00C9277D">
            <w:pPr>
              <w:ind w:hanging="567"/>
              <w:jc w:val="center"/>
            </w:pPr>
          </w:p>
        </w:tc>
      </w:tr>
      <w:tr w:rsidR="007D7D04" w:rsidRPr="00F10A28" w14:paraId="0636DFE0" w14:textId="77777777" w:rsidTr="00F37503">
        <w:trPr>
          <w:trHeight w:val="340"/>
        </w:trPr>
        <w:tc>
          <w:tcPr>
            <w:tcW w:w="5417" w:type="dxa"/>
            <w:vMerge/>
            <w:shd w:val="clear" w:color="auto" w:fill="9CC2E5"/>
            <w:vAlign w:val="center"/>
          </w:tcPr>
          <w:p w14:paraId="4B3520C5" w14:textId="77777777" w:rsidR="007D7D04" w:rsidRPr="00F10A28" w:rsidRDefault="007D7D04" w:rsidP="00C9277D">
            <w:pPr>
              <w:jc w:val="center"/>
            </w:pPr>
          </w:p>
        </w:tc>
        <w:tc>
          <w:tcPr>
            <w:tcW w:w="1773" w:type="dxa"/>
            <w:vAlign w:val="center"/>
          </w:tcPr>
          <w:p w14:paraId="5036FB0F" w14:textId="77777777" w:rsidR="007D7D04" w:rsidRPr="00F10A28" w:rsidRDefault="007D7D04" w:rsidP="00C9277D">
            <w:pPr>
              <w:jc w:val="center"/>
            </w:pPr>
            <w:r w:rsidRPr="00F10A28">
              <w:t>Contact Telephone Number</w:t>
            </w:r>
          </w:p>
        </w:tc>
        <w:tc>
          <w:tcPr>
            <w:tcW w:w="2479" w:type="dxa"/>
            <w:gridSpan w:val="2"/>
            <w:vAlign w:val="center"/>
          </w:tcPr>
          <w:p w14:paraId="684A51F4" w14:textId="77777777" w:rsidR="007D7D04" w:rsidRPr="00F10A28" w:rsidRDefault="007D7D04" w:rsidP="00C9277D">
            <w:pPr>
              <w:ind w:hanging="567"/>
              <w:jc w:val="center"/>
            </w:pPr>
          </w:p>
        </w:tc>
      </w:tr>
      <w:tr w:rsidR="007D7D04" w:rsidRPr="00F10A28" w14:paraId="1D5B9FB8" w14:textId="77777777" w:rsidTr="00F37503">
        <w:trPr>
          <w:trHeight w:val="340"/>
        </w:trPr>
        <w:tc>
          <w:tcPr>
            <w:tcW w:w="5417" w:type="dxa"/>
            <w:shd w:val="clear" w:color="auto" w:fill="9CC2E5"/>
            <w:vAlign w:val="center"/>
          </w:tcPr>
          <w:p w14:paraId="02374CE0" w14:textId="77777777" w:rsidR="007D7D04" w:rsidRPr="00F10A28" w:rsidRDefault="007D7D04" w:rsidP="00C9277D">
            <w:pPr>
              <w:jc w:val="center"/>
            </w:pPr>
            <w:r w:rsidRPr="00F10A28">
              <w:t>Annual Value</w:t>
            </w:r>
          </w:p>
        </w:tc>
        <w:tc>
          <w:tcPr>
            <w:tcW w:w="4252" w:type="dxa"/>
            <w:gridSpan w:val="3"/>
            <w:vAlign w:val="center"/>
          </w:tcPr>
          <w:p w14:paraId="1E8CDF34" w14:textId="77777777" w:rsidR="007D7D04" w:rsidRPr="00F10A28" w:rsidRDefault="007D7D04" w:rsidP="00C9277D">
            <w:pPr>
              <w:ind w:hanging="567"/>
              <w:jc w:val="center"/>
            </w:pPr>
          </w:p>
        </w:tc>
      </w:tr>
      <w:tr w:rsidR="007D7D04" w:rsidRPr="00F10A28" w14:paraId="06A1E06C" w14:textId="77777777" w:rsidTr="00F37503">
        <w:trPr>
          <w:trHeight w:val="340"/>
        </w:trPr>
        <w:tc>
          <w:tcPr>
            <w:tcW w:w="5417" w:type="dxa"/>
            <w:shd w:val="clear" w:color="auto" w:fill="9CC2E5"/>
            <w:vAlign w:val="center"/>
          </w:tcPr>
          <w:p w14:paraId="5F0B0772" w14:textId="77777777" w:rsidR="007D7D04" w:rsidRPr="00F10A28" w:rsidRDefault="007D7D04" w:rsidP="00C9277D">
            <w:pPr>
              <w:jc w:val="center"/>
            </w:pPr>
            <w:r w:rsidRPr="00F10A28">
              <w:t>Start Date</w:t>
            </w:r>
          </w:p>
        </w:tc>
        <w:tc>
          <w:tcPr>
            <w:tcW w:w="1773" w:type="dxa"/>
            <w:vAlign w:val="center"/>
          </w:tcPr>
          <w:p w14:paraId="452983B2" w14:textId="77777777" w:rsidR="007D7D04" w:rsidRPr="00F10A28" w:rsidRDefault="007D7D04" w:rsidP="00C9277D">
            <w:pPr>
              <w:ind w:hanging="567"/>
              <w:jc w:val="center"/>
            </w:pPr>
          </w:p>
        </w:tc>
        <w:tc>
          <w:tcPr>
            <w:tcW w:w="1181" w:type="dxa"/>
            <w:vAlign w:val="center"/>
          </w:tcPr>
          <w:p w14:paraId="64AE10FD" w14:textId="77777777" w:rsidR="007D7D04" w:rsidRPr="00F10A28" w:rsidRDefault="007D7D04" w:rsidP="00C9277D">
            <w:pPr>
              <w:jc w:val="center"/>
            </w:pPr>
            <w:r w:rsidRPr="00F10A28">
              <w:t>End Date</w:t>
            </w:r>
          </w:p>
        </w:tc>
        <w:tc>
          <w:tcPr>
            <w:tcW w:w="1298" w:type="dxa"/>
            <w:vAlign w:val="center"/>
          </w:tcPr>
          <w:p w14:paraId="04CEA523" w14:textId="77777777" w:rsidR="007D7D04" w:rsidRPr="00F10A28" w:rsidRDefault="007D7D04" w:rsidP="00C9277D">
            <w:pPr>
              <w:ind w:hanging="567"/>
              <w:jc w:val="center"/>
            </w:pPr>
          </w:p>
        </w:tc>
      </w:tr>
      <w:tr w:rsidR="007D7D04" w:rsidRPr="00F10A28" w14:paraId="160CCD65" w14:textId="77777777" w:rsidTr="00E7086F">
        <w:trPr>
          <w:trHeight w:val="340"/>
        </w:trPr>
        <w:tc>
          <w:tcPr>
            <w:tcW w:w="9669" w:type="dxa"/>
            <w:gridSpan w:val="4"/>
            <w:tcBorders>
              <w:bottom w:val="single" w:sz="4" w:space="0" w:color="auto"/>
            </w:tcBorders>
            <w:shd w:val="clear" w:color="auto" w:fill="9CC2E5"/>
            <w:vAlign w:val="center"/>
          </w:tcPr>
          <w:p w14:paraId="0B2B4543" w14:textId="52D244FB" w:rsidR="007D7D04" w:rsidRPr="00F10A28" w:rsidRDefault="007D7D04" w:rsidP="00C9277D">
            <w:r w:rsidRPr="00F10A28">
              <w:t xml:space="preserve">Please provide a summary of the service provided and indicate how it is similar to the </w:t>
            </w:r>
            <w:r w:rsidR="00B718C3" w:rsidRPr="00F10A28">
              <w:t>goods</w:t>
            </w:r>
            <w:r w:rsidRPr="00F10A28">
              <w:t xml:space="preserve"> being sought by TU Dublin.</w:t>
            </w:r>
          </w:p>
        </w:tc>
      </w:tr>
      <w:tr w:rsidR="007D7D04" w:rsidRPr="00F10A28" w14:paraId="4E48600C" w14:textId="77777777" w:rsidTr="00E7086F">
        <w:trPr>
          <w:trHeight w:val="340"/>
        </w:trPr>
        <w:tc>
          <w:tcPr>
            <w:tcW w:w="9669" w:type="dxa"/>
            <w:gridSpan w:val="4"/>
            <w:tcBorders>
              <w:bottom w:val="single" w:sz="4" w:space="0" w:color="auto"/>
            </w:tcBorders>
            <w:vAlign w:val="center"/>
          </w:tcPr>
          <w:p w14:paraId="1E55B884" w14:textId="77777777" w:rsidR="0039378E" w:rsidRDefault="0039378E" w:rsidP="00F37503">
            <w:pPr>
              <w:rPr>
                <w:i/>
                <w:iCs/>
                <w:shd w:val="clear" w:color="auto" w:fill="FFC000" w:themeFill="accent4"/>
              </w:rPr>
            </w:pPr>
            <w:r w:rsidRPr="00F10A28">
              <w:t xml:space="preserve"> </w:t>
            </w:r>
            <w:r w:rsidRPr="002F530D">
              <w:rPr>
                <w:i/>
                <w:iCs/>
                <w:shd w:val="clear" w:color="auto" w:fill="FFFFFF" w:themeFill="background1"/>
              </w:rPr>
              <w:t>Please insert details here</w:t>
            </w:r>
          </w:p>
          <w:p w14:paraId="4F29FF8B" w14:textId="77777777" w:rsidR="00F37503" w:rsidRDefault="00F37503" w:rsidP="00F37503">
            <w:pPr>
              <w:rPr>
                <w:i/>
                <w:iCs/>
                <w:shd w:val="clear" w:color="auto" w:fill="FFC000" w:themeFill="accent4"/>
              </w:rPr>
            </w:pPr>
          </w:p>
          <w:p w14:paraId="5F7D4C63" w14:textId="77777777" w:rsidR="00F37503" w:rsidRDefault="00F37503" w:rsidP="00F37503">
            <w:pPr>
              <w:rPr>
                <w:i/>
                <w:iCs/>
                <w:shd w:val="clear" w:color="auto" w:fill="FFC000" w:themeFill="accent4"/>
              </w:rPr>
            </w:pPr>
          </w:p>
          <w:p w14:paraId="42A7A1DB" w14:textId="77777777" w:rsidR="00F37503" w:rsidRDefault="00F37503" w:rsidP="00F37503">
            <w:pPr>
              <w:rPr>
                <w:i/>
                <w:iCs/>
                <w:shd w:val="clear" w:color="auto" w:fill="FFC000" w:themeFill="accent4"/>
              </w:rPr>
            </w:pPr>
          </w:p>
          <w:p w14:paraId="78F43E32" w14:textId="77777777" w:rsidR="00F37503" w:rsidRDefault="00F37503" w:rsidP="00F37503">
            <w:pPr>
              <w:rPr>
                <w:i/>
                <w:iCs/>
                <w:shd w:val="clear" w:color="auto" w:fill="FFC000" w:themeFill="accent4"/>
              </w:rPr>
            </w:pPr>
          </w:p>
          <w:p w14:paraId="091BACB1" w14:textId="77777777" w:rsidR="00F37503" w:rsidRDefault="00F37503" w:rsidP="00F37503">
            <w:pPr>
              <w:rPr>
                <w:i/>
                <w:iCs/>
                <w:shd w:val="clear" w:color="auto" w:fill="FFC000" w:themeFill="accent4"/>
              </w:rPr>
            </w:pPr>
          </w:p>
          <w:p w14:paraId="36006929" w14:textId="77777777" w:rsidR="00F37503" w:rsidRDefault="00F37503" w:rsidP="00F37503">
            <w:pPr>
              <w:rPr>
                <w:i/>
                <w:iCs/>
                <w:shd w:val="clear" w:color="auto" w:fill="FFC000" w:themeFill="accent4"/>
              </w:rPr>
            </w:pPr>
          </w:p>
          <w:p w14:paraId="4679B036" w14:textId="77777777" w:rsidR="00D71628" w:rsidRDefault="00D71628" w:rsidP="00F37503">
            <w:pPr>
              <w:rPr>
                <w:i/>
                <w:iCs/>
                <w:shd w:val="clear" w:color="auto" w:fill="FFC000" w:themeFill="accent4"/>
              </w:rPr>
            </w:pPr>
          </w:p>
          <w:p w14:paraId="0909A20B" w14:textId="77777777" w:rsidR="00D71628" w:rsidRDefault="00D71628" w:rsidP="00F37503">
            <w:pPr>
              <w:rPr>
                <w:i/>
                <w:iCs/>
                <w:shd w:val="clear" w:color="auto" w:fill="FFC000" w:themeFill="accent4"/>
              </w:rPr>
            </w:pPr>
          </w:p>
          <w:p w14:paraId="23C6B9DB" w14:textId="77777777" w:rsidR="00D71628" w:rsidRDefault="00D71628" w:rsidP="00F37503">
            <w:pPr>
              <w:rPr>
                <w:i/>
                <w:iCs/>
                <w:shd w:val="clear" w:color="auto" w:fill="FFC000" w:themeFill="accent4"/>
              </w:rPr>
            </w:pPr>
          </w:p>
          <w:p w14:paraId="04305C0F" w14:textId="731EDF24" w:rsidR="00F37503" w:rsidRPr="00F10A28" w:rsidRDefault="00F37503" w:rsidP="00F37503">
            <w:pPr>
              <w:rPr>
                <w:i/>
                <w:iCs/>
              </w:rPr>
            </w:pPr>
          </w:p>
        </w:tc>
      </w:tr>
      <w:tr w:rsidR="00F37503" w:rsidRPr="00F10A28" w14:paraId="4BCBAD26" w14:textId="77777777" w:rsidTr="00E7086F">
        <w:trPr>
          <w:trHeight w:val="66"/>
        </w:trPr>
        <w:tc>
          <w:tcPr>
            <w:tcW w:w="9669" w:type="dxa"/>
            <w:gridSpan w:val="4"/>
            <w:tcBorders>
              <w:top w:val="single" w:sz="4" w:space="0" w:color="auto"/>
              <w:left w:val="nil"/>
              <w:bottom w:val="nil"/>
              <w:right w:val="nil"/>
            </w:tcBorders>
            <w:vAlign w:val="center"/>
          </w:tcPr>
          <w:p w14:paraId="39D56D37" w14:textId="77777777" w:rsidR="00F37503" w:rsidRPr="00F10A28" w:rsidRDefault="00F37503" w:rsidP="00F37503"/>
        </w:tc>
      </w:tr>
      <w:tr w:rsidR="00F37503" w:rsidRPr="00F10A28" w14:paraId="2AB3287F" w14:textId="77777777" w:rsidTr="00F37503">
        <w:trPr>
          <w:trHeight w:val="340"/>
        </w:trPr>
        <w:tc>
          <w:tcPr>
            <w:tcW w:w="9669" w:type="dxa"/>
            <w:gridSpan w:val="4"/>
            <w:tcBorders>
              <w:top w:val="nil"/>
              <w:left w:val="nil"/>
              <w:bottom w:val="single" w:sz="4" w:space="0" w:color="auto"/>
              <w:right w:val="nil"/>
            </w:tcBorders>
            <w:vAlign w:val="center"/>
          </w:tcPr>
          <w:p w14:paraId="21D6060F" w14:textId="77777777" w:rsidR="00F37503" w:rsidRPr="00F10A28" w:rsidRDefault="00F37503" w:rsidP="00F37503"/>
        </w:tc>
      </w:tr>
      <w:tr w:rsidR="007D7D04" w:rsidRPr="00F10A28" w14:paraId="24AF4251" w14:textId="77777777" w:rsidTr="00F37503">
        <w:trPr>
          <w:trHeight w:val="340"/>
        </w:trPr>
        <w:tc>
          <w:tcPr>
            <w:tcW w:w="9669" w:type="dxa"/>
            <w:gridSpan w:val="4"/>
            <w:tcBorders>
              <w:top w:val="single" w:sz="4" w:space="0" w:color="auto"/>
            </w:tcBorders>
            <w:shd w:val="clear" w:color="auto" w:fill="9CC2E5"/>
            <w:vAlign w:val="center"/>
          </w:tcPr>
          <w:p w14:paraId="499999D4" w14:textId="4D862A85" w:rsidR="007D7D04" w:rsidRPr="00F10A28" w:rsidRDefault="007D7D04" w:rsidP="00C9277D">
            <w:pPr>
              <w:ind w:hanging="567"/>
              <w:jc w:val="center"/>
              <w:rPr>
                <w:b/>
              </w:rPr>
            </w:pPr>
            <w:bookmarkStart w:id="22" w:name="_Hlk111472798"/>
            <w:bookmarkEnd w:id="20"/>
            <w:r w:rsidRPr="00F10A28">
              <w:rPr>
                <w:b/>
              </w:rPr>
              <w:t>PREVIOUS EXPERIENCE (CONTRACT TWO)</w:t>
            </w:r>
            <w:r w:rsidR="00F37503">
              <w:rPr>
                <w:b/>
              </w:rPr>
              <w:t xml:space="preserve"> </w:t>
            </w:r>
          </w:p>
        </w:tc>
      </w:tr>
      <w:tr w:rsidR="007D7D04" w:rsidRPr="00F10A28" w14:paraId="6C25CE29" w14:textId="77777777" w:rsidTr="00F37503">
        <w:trPr>
          <w:trHeight w:val="340"/>
        </w:trPr>
        <w:tc>
          <w:tcPr>
            <w:tcW w:w="5417" w:type="dxa"/>
            <w:shd w:val="clear" w:color="auto" w:fill="9CC2E5"/>
            <w:vAlign w:val="center"/>
          </w:tcPr>
          <w:p w14:paraId="728FF145" w14:textId="77777777" w:rsidR="007D7D04" w:rsidRPr="00F10A28" w:rsidRDefault="007D7D04" w:rsidP="00C9277D">
            <w:pPr>
              <w:jc w:val="center"/>
            </w:pPr>
            <w:r w:rsidRPr="00F10A28">
              <w:t xml:space="preserve">Title of Project </w:t>
            </w:r>
          </w:p>
        </w:tc>
        <w:tc>
          <w:tcPr>
            <w:tcW w:w="4252" w:type="dxa"/>
            <w:gridSpan w:val="3"/>
            <w:vAlign w:val="center"/>
          </w:tcPr>
          <w:p w14:paraId="1727C7B9" w14:textId="77777777" w:rsidR="007D7D04" w:rsidRPr="00F10A28" w:rsidRDefault="007D7D04" w:rsidP="00C9277D">
            <w:pPr>
              <w:jc w:val="center"/>
            </w:pPr>
          </w:p>
        </w:tc>
      </w:tr>
      <w:tr w:rsidR="007D7D04" w:rsidRPr="00F10A28" w14:paraId="611B4697" w14:textId="77777777" w:rsidTr="00F37503">
        <w:trPr>
          <w:trHeight w:val="340"/>
        </w:trPr>
        <w:tc>
          <w:tcPr>
            <w:tcW w:w="5417" w:type="dxa"/>
            <w:shd w:val="clear" w:color="auto" w:fill="9CC2E5"/>
            <w:vAlign w:val="center"/>
          </w:tcPr>
          <w:p w14:paraId="0162DF74" w14:textId="77777777" w:rsidR="007D7D04" w:rsidRPr="00F10A28" w:rsidRDefault="007D7D04" w:rsidP="00C9277D">
            <w:pPr>
              <w:jc w:val="center"/>
            </w:pPr>
            <w:r w:rsidRPr="00F10A28">
              <w:t>Client Name</w:t>
            </w:r>
          </w:p>
        </w:tc>
        <w:tc>
          <w:tcPr>
            <w:tcW w:w="4252" w:type="dxa"/>
            <w:gridSpan w:val="3"/>
            <w:vAlign w:val="center"/>
          </w:tcPr>
          <w:p w14:paraId="49230FA0" w14:textId="77777777" w:rsidR="007D7D04" w:rsidRPr="00F10A28" w:rsidRDefault="007D7D04" w:rsidP="00C9277D">
            <w:pPr>
              <w:ind w:hanging="567"/>
              <w:jc w:val="center"/>
            </w:pPr>
          </w:p>
        </w:tc>
      </w:tr>
      <w:tr w:rsidR="007D7D04" w:rsidRPr="00F10A28" w14:paraId="3B013966" w14:textId="77777777" w:rsidTr="00F37503">
        <w:trPr>
          <w:trHeight w:val="340"/>
        </w:trPr>
        <w:tc>
          <w:tcPr>
            <w:tcW w:w="5417" w:type="dxa"/>
            <w:vMerge w:val="restart"/>
            <w:shd w:val="clear" w:color="auto" w:fill="9CC2E5"/>
            <w:vAlign w:val="center"/>
          </w:tcPr>
          <w:p w14:paraId="6E6FEF83" w14:textId="77777777" w:rsidR="007D7D04" w:rsidRPr="00F10A28" w:rsidRDefault="007D7D04" w:rsidP="00C9277D">
            <w:pPr>
              <w:jc w:val="center"/>
            </w:pPr>
            <w:r w:rsidRPr="00F10A28">
              <w:t>Client Contact Details</w:t>
            </w:r>
          </w:p>
        </w:tc>
        <w:tc>
          <w:tcPr>
            <w:tcW w:w="1773" w:type="dxa"/>
            <w:vAlign w:val="center"/>
          </w:tcPr>
          <w:p w14:paraId="57445A91" w14:textId="77777777" w:rsidR="007D7D04" w:rsidRPr="00F10A28" w:rsidRDefault="007D7D04" w:rsidP="00C9277D">
            <w:pPr>
              <w:jc w:val="center"/>
            </w:pPr>
            <w:r w:rsidRPr="00F10A28">
              <w:t>Contact Name</w:t>
            </w:r>
          </w:p>
        </w:tc>
        <w:tc>
          <w:tcPr>
            <w:tcW w:w="2479" w:type="dxa"/>
            <w:gridSpan w:val="2"/>
            <w:vAlign w:val="center"/>
          </w:tcPr>
          <w:p w14:paraId="74534EC1" w14:textId="77777777" w:rsidR="007D7D04" w:rsidRPr="00F10A28" w:rsidRDefault="007D7D04" w:rsidP="00C9277D">
            <w:pPr>
              <w:ind w:hanging="567"/>
              <w:jc w:val="center"/>
            </w:pPr>
          </w:p>
        </w:tc>
      </w:tr>
      <w:tr w:rsidR="007D7D04" w:rsidRPr="00F10A28" w14:paraId="43E5ECEB" w14:textId="77777777" w:rsidTr="00F37503">
        <w:trPr>
          <w:trHeight w:val="340"/>
        </w:trPr>
        <w:tc>
          <w:tcPr>
            <w:tcW w:w="5417" w:type="dxa"/>
            <w:vMerge/>
            <w:shd w:val="clear" w:color="auto" w:fill="9CC2E5"/>
            <w:vAlign w:val="center"/>
          </w:tcPr>
          <w:p w14:paraId="3903DE7D" w14:textId="77777777" w:rsidR="007D7D04" w:rsidRPr="00F10A28" w:rsidRDefault="007D7D04" w:rsidP="00C9277D">
            <w:pPr>
              <w:jc w:val="center"/>
            </w:pPr>
          </w:p>
        </w:tc>
        <w:tc>
          <w:tcPr>
            <w:tcW w:w="1773" w:type="dxa"/>
            <w:vAlign w:val="center"/>
          </w:tcPr>
          <w:p w14:paraId="647B327B" w14:textId="77777777" w:rsidR="007D7D04" w:rsidRPr="00F10A28" w:rsidRDefault="007D7D04" w:rsidP="00C9277D">
            <w:pPr>
              <w:jc w:val="center"/>
            </w:pPr>
            <w:r w:rsidRPr="00F10A28">
              <w:t>Contact E-mail Address</w:t>
            </w:r>
          </w:p>
        </w:tc>
        <w:tc>
          <w:tcPr>
            <w:tcW w:w="2479" w:type="dxa"/>
            <w:gridSpan w:val="2"/>
            <w:vAlign w:val="center"/>
          </w:tcPr>
          <w:p w14:paraId="654C870D" w14:textId="77777777" w:rsidR="007D7D04" w:rsidRPr="00F10A28" w:rsidRDefault="007D7D04" w:rsidP="00C9277D">
            <w:pPr>
              <w:ind w:hanging="567"/>
              <w:jc w:val="center"/>
            </w:pPr>
          </w:p>
        </w:tc>
      </w:tr>
      <w:tr w:rsidR="007D7D04" w:rsidRPr="00F10A28" w14:paraId="23C3FF6D" w14:textId="77777777" w:rsidTr="00F37503">
        <w:trPr>
          <w:trHeight w:val="340"/>
        </w:trPr>
        <w:tc>
          <w:tcPr>
            <w:tcW w:w="5417" w:type="dxa"/>
            <w:vMerge/>
            <w:shd w:val="clear" w:color="auto" w:fill="9CC2E5"/>
            <w:vAlign w:val="center"/>
          </w:tcPr>
          <w:p w14:paraId="66BEBC20" w14:textId="77777777" w:rsidR="007D7D04" w:rsidRPr="00F10A28" w:rsidRDefault="007D7D04" w:rsidP="00C9277D">
            <w:pPr>
              <w:jc w:val="center"/>
            </w:pPr>
          </w:p>
        </w:tc>
        <w:tc>
          <w:tcPr>
            <w:tcW w:w="1773" w:type="dxa"/>
            <w:vAlign w:val="center"/>
          </w:tcPr>
          <w:p w14:paraId="3E43FFC7" w14:textId="77777777" w:rsidR="007D7D04" w:rsidRPr="00F10A28" w:rsidRDefault="007D7D04" w:rsidP="00C9277D">
            <w:pPr>
              <w:jc w:val="center"/>
            </w:pPr>
            <w:r w:rsidRPr="00F10A28">
              <w:t>Contact Telephone Number</w:t>
            </w:r>
          </w:p>
        </w:tc>
        <w:tc>
          <w:tcPr>
            <w:tcW w:w="2479" w:type="dxa"/>
            <w:gridSpan w:val="2"/>
            <w:vAlign w:val="center"/>
          </w:tcPr>
          <w:p w14:paraId="51B83B33" w14:textId="77777777" w:rsidR="007D7D04" w:rsidRPr="00F10A28" w:rsidRDefault="007D7D04" w:rsidP="00C9277D">
            <w:pPr>
              <w:ind w:hanging="567"/>
              <w:jc w:val="center"/>
            </w:pPr>
          </w:p>
        </w:tc>
      </w:tr>
      <w:tr w:rsidR="007D7D04" w:rsidRPr="00F10A28" w14:paraId="41C3CF4E" w14:textId="77777777" w:rsidTr="00F37503">
        <w:trPr>
          <w:trHeight w:val="340"/>
        </w:trPr>
        <w:tc>
          <w:tcPr>
            <w:tcW w:w="5417" w:type="dxa"/>
            <w:shd w:val="clear" w:color="auto" w:fill="9CC2E5"/>
            <w:vAlign w:val="center"/>
          </w:tcPr>
          <w:p w14:paraId="312AC1A7" w14:textId="77777777" w:rsidR="007D7D04" w:rsidRPr="00F10A28" w:rsidRDefault="007D7D04" w:rsidP="00C9277D">
            <w:pPr>
              <w:jc w:val="center"/>
            </w:pPr>
            <w:r w:rsidRPr="00F10A28">
              <w:t>Annual Value</w:t>
            </w:r>
          </w:p>
        </w:tc>
        <w:tc>
          <w:tcPr>
            <w:tcW w:w="4252" w:type="dxa"/>
            <w:gridSpan w:val="3"/>
            <w:vAlign w:val="center"/>
          </w:tcPr>
          <w:p w14:paraId="50540154" w14:textId="77777777" w:rsidR="007D7D04" w:rsidRPr="00F10A28" w:rsidRDefault="007D7D04" w:rsidP="00C9277D">
            <w:pPr>
              <w:ind w:hanging="567"/>
              <w:jc w:val="center"/>
            </w:pPr>
          </w:p>
        </w:tc>
      </w:tr>
      <w:tr w:rsidR="007D7D04" w:rsidRPr="00F10A28" w14:paraId="13ACB1E5" w14:textId="77777777" w:rsidTr="00F37503">
        <w:trPr>
          <w:trHeight w:val="340"/>
        </w:trPr>
        <w:tc>
          <w:tcPr>
            <w:tcW w:w="5417" w:type="dxa"/>
            <w:shd w:val="clear" w:color="auto" w:fill="9CC2E5"/>
            <w:vAlign w:val="center"/>
          </w:tcPr>
          <w:p w14:paraId="0FF4AA5F" w14:textId="77777777" w:rsidR="007D7D04" w:rsidRPr="00F10A28" w:rsidRDefault="007D7D04" w:rsidP="00C9277D">
            <w:pPr>
              <w:jc w:val="center"/>
            </w:pPr>
            <w:r w:rsidRPr="00F10A28">
              <w:t>Start Date</w:t>
            </w:r>
          </w:p>
        </w:tc>
        <w:tc>
          <w:tcPr>
            <w:tcW w:w="1773" w:type="dxa"/>
            <w:vAlign w:val="center"/>
          </w:tcPr>
          <w:p w14:paraId="3838B97B" w14:textId="77777777" w:rsidR="007D7D04" w:rsidRPr="00F10A28" w:rsidRDefault="007D7D04" w:rsidP="00C9277D">
            <w:pPr>
              <w:ind w:hanging="567"/>
              <w:jc w:val="center"/>
            </w:pPr>
          </w:p>
        </w:tc>
        <w:tc>
          <w:tcPr>
            <w:tcW w:w="1181" w:type="dxa"/>
            <w:vAlign w:val="center"/>
          </w:tcPr>
          <w:p w14:paraId="73307BA6" w14:textId="77777777" w:rsidR="007D7D04" w:rsidRPr="00F10A28" w:rsidRDefault="007D7D04" w:rsidP="00C9277D">
            <w:pPr>
              <w:jc w:val="center"/>
            </w:pPr>
            <w:r w:rsidRPr="00F10A28">
              <w:t>End Date</w:t>
            </w:r>
          </w:p>
        </w:tc>
        <w:tc>
          <w:tcPr>
            <w:tcW w:w="1298" w:type="dxa"/>
            <w:vAlign w:val="center"/>
          </w:tcPr>
          <w:p w14:paraId="26047296" w14:textId="77777777" w:rsidR="007D7D04" w:rsidRPr="00F10A28" w:rsidRDefault="007D7D04" w:rsidP="00C9277D">
            <w:pPr>
              <w:ind w:hanging="567"/>
              <w:jc w:val="center"/>
            </w:pPr>
          </w:p>
        </w:tc>
      </w:tr>
      <w:tr w:rsidR="007D7D04" w:rsidRPr="00F10A28" w14:paraId="79BD14C2" w14:textId="77777777" w:rsidTr="00F37503">
        <w:trPr>
          <w:trHeight w:val="340"/>
        </w:trPr>
        <w:tc>
          <w:tcPr>
            <w:tcW w:w="9669" w:type="dxa"/>
            <w:gridSpan w:val="4"/>
            <w:shd w:val="clear" w:color="auto" w:fill="9CC2E5"/>
            <w:vAlign w:val="center"/>
          </w:tcPr>
          <w:p w14:paraId="63316A04" w14:textId="49DD3E96" w:rsidR="007D7D04" w:rsidRPr="00F10A28" w:rsidRDefault="00B718C3" w:rsidP="00C9277D">
            <w:r w:rsidRPr="00F10A28">
              <w:t>Please provide a summary of the service provided and indicate how it is similar to the goods being sought by TU Dublin.</w:t>
            </w:r>
          </w:p>
        </w:tc>
      </w:tr>
      <w:tr w:rsidR="007D7D04" w:rsidRPr="00F10A28" w14:paraId="51C43DFD" w14:textId="77777777" w:rsidTr="00F37503">
        <w:trPr>
          <w:trHeight w:val="340"/>
        </w:trPr>
        <w:tc>
          <w:tcPr>
            <w:tcW w:w="9669" w:type="dxa"/>
            <w:gridSpan w:val="4"/>
            <w:vAlign w:val="center"/>
          </w:tcPr>
          <w:p w14:paraId="7EDAF974" w14:textId="77777777" w:rsidR="007D7D04" w:rsidRPr="002F530D" w:rsidRDefault="0039378E" w:rsidP="002F530D">
            <w:pPr>
              <w:rPr>
                <w:i/>
                <w:iCs/>
                <w:shd w:val="clear" w:color="auto" w:fill="FFFFFF" w:themeFill="background1"/>
              </w:rPr>
            </w:pPr>
            <w:r w:rsidRPr="002F530D">
              <w:rPr>
                <w:i/>
                <w:iCs/>
                <w:shd w:val="clear" w:color="auto" w:fill="FFFFFF" w:themeFill="background1"/>
              </w:rPr>
              <w:t>Please insert details here</w:t>
            </w:r>
          </w:p>
          <w:p w14:paraId="7F3EE1A5" w14:textId="77777777" w:rsidR="0039378E" w:rsidRPr="00F10A28" w:rsidRDefault="0039378E" w:rsidP="00C9277D">
            <w:pPr>
              <w:rPr>
                <w:i/>
                <w:iCs/>
                <w:shd w:val="clear" w:color="auto" w:fill="FFC000" w:themeFill="accent4"/>
              </w:rPr>
            </w:pPr>
          </w:p>
          <w:p w14:paraId="44ADBA76" w14:textId="77777777" w:rsidR="0039378E" w:rsidRDefault="0039378E" w:rsidP="00C9277D">
            <w:pPr>
              <w:rPr>
                <w:i/>
                <w:iCs/>
                <w:shd w:val="clear" w:color="auto" w:fill="FFC000" w:themeFill="accent4"/>
              </w:rPr>
            </w:pPr>
          </w:p>
          <w:p w14:paraId="17E1A8B8" w14:textId="77777777" w:rsidR="00F37503" w:rsidRDefault="00F37503" w:rsidP="00C9277D">
            <w:pPr>
              <w:rPr>
                <w:i/>
                <w:iCs/>
                <w:shd w:val="clear" w:color="auto" w:fill="FFC000" w:themeFill="accent4"/>
              </w:rPr>
            </w:pPr>
          </w:p>
          <w:p w14:paraId="69212EAB" w14:textId="77777777" w:rsidR="00F37503" w:rsidRDefault="00F37503" w:rsidP="00C9277D">
            <w:pPr>
              <w:rPr>
                <w:i/>
                <w:iCs/>
                <w:shd w:val="clear" w:color="auto" w:fill="FFC000" w:themeFill="accent4"/>
              </w:rPr>
            </w:pPr>
          </w:p>
          <w:p w14:paraId="0FF5BF0D" w14:textId="77777777" w:rsidR="00F37503" w:rsidRDefault="00F37503" w:rsidP="00C9277D">
            <w:pPr>
              <w:rPr>
                <w:i/>
                <w:iCs/>
                <w:shd w:val="clear" w:color="auto" w:fill="FFC000" w:themeFill="accent4"/>
              </w:rPr>
            </w:pPr>
          </w:p>
          <w:p w14:paraId="14FAA471" w14:textId="77777777" w:rsidR="00F37503" w:rsidRDefault="00F37503" w:rsidP="00C9277D">
            <w:pPr>
              <w:rPr>
                <w:i/>
                <w:iCs/>
                <w:shd w:val="clear" w:color="auto" w:fill="FFC000" w:themeFill="accent4"/>
              </w:rPr>
            </w:pPr>
          </w:p>
          <w:p w14:paraId="40698E0E" w14:textId="77777777" w:rsidR="00F37503" w:rsidRDefault="00F37503" w:rsidP="00C9277D">
            <w:pPr>
              <w:rPr>
                <w:i/>
                <w:iCs/>
                <w:shd w:val="clear" w:color="auto" w:fill="FFC000" w:themeFill="accent4"/>
              </w:rPr>
            </w:pPr>
          </w:p>
          <w:p w14:paraId="1B99AE41" w14:textId="77777777" w:rsidR="00F37503" w:rsidRDefault="00F37503" w:rsidP="00C9277D">
            <w:pPr>
              <w:rPr>
                <w:i/>
                <w:iCs/>
                <w:shd w:val="clear" w:color="auto" w:fill="FFC000" w:themeFill="accent4"/>
              </w:rPr>
            </w:pPr>
          </w:p>
          <w:p w14:paraId="3AACA890" w14:textId="77777777" w:rsidR="00F37503" w:rsidRDefault="00F37503" w:rsidP="00C9277D">
            <w:pPr>
              <w:rPr>
                <w:i/>
                <w:iCs/>
                <w:shd w:val="clear" w:color="auto" w:fill="FFC000" w:themeFill="accent4"/>
              </w:rPr>
            </w:pPr>
          </w:p>
          <w:p w14:paraId="724D212F" w14:textId="77777777" w:rsidR="00F37503" w:rsidRDefault="00F37503" w:rsidP="00C9277D">
            <w:pPr>
              <w:rPr>
                <w:i/>
                <w:iCs/>
                <w:shd w:val="clear" w:color="auto" w:fill="FFC000" w:themeFill="accent4"/>
              </w:rPr>
            </w:pPr>
          </w:p>
          <w:p w14:paraId="3A2C9AB2" w14:textId="77777777" w:rsidR="00F37503" w:rsidRDefault="00F37503" w:rsidP="00C9277D">
            <w:pPr>
              <w:rPr>
                <w:i/>
                <w:iCs/>
                <w:shd w:val="clear" w:color="auto" w:fill="FFC000" w:themeFill="accent4"/>
              </w:rPr>
            </w:pPr>
          </w:p>
          <w:p w14:paraId="732DF7A7" w14:textId="77777777" w:rsidR="0039378E" w:rsidRPr="00F10A28" w:rsidRDefault="0039378E" w:rsidP="00C9277D">
            <w:pPr>
              <w:rPr>
                <w:i/>
                <w:iCs/>
                <w:shd w:val="clear" w:color="auto" w:fill="FFC000" w:themeFill="accent4"/>
              </w:rPr>
            </w:pPr>
          </w:p>
          <w:p w14:paraId="65D25999" w14:textId="57D72186" w:rsidR="0039378E" w:rsidRPr="00F10A28" w:rsidRDefault="0039378E" w:rsidP="00C9277D"/>
        </w:tc>
      </w:tr>
      <w:bookmarkEnd w:id="19"/>
      <w:bookmarkEnd w:id="21"/>
      <w:bookmarkEnd w:id="22"/>
    </w:tbl>
    <w:p w14:paraId="708AF2F7" w14:textId="77777777" w:rsidR="007D7D04" w:rsidRPr="00F10A28" w:rsidRDefault="007D7D04" w:rsidP="00C9277D"/>
    <w:tbl>
      <w:tblPr>
        <w:tblStyle w:val="TableGrid"/>
        <w:tblW w:w="9669" w:type="dxa"/>
        <w:tblInd w:w="-318" w:type="dxa"/>
        <w:tblLook w:val="04A0" w:firstRow="1" w:lastRow="0" w:firstColumn="1" w:lastColumn="0" w:noHBand="0" w:noVBand="1"/>
      </w:tblPr>
      <w:tblGrid>
        <w:gridCol w:w="29"/>
        <w:gridCol w:w="5388"/>
        <w:gridCol w:w="822"/>
        <w:gridCol w:w="951"/>
        <w:gridCol w:w="1181"/>
        <w:gridCol w:w="1298"/>
      </w:tblGrid>
      <w:tr w:rsidR="00F37503" w:rsidRPr="00F10A28" w14:paraId="54F610E6" w14:textId="77777777" w:rsidTr="00F37503">
        <w:trPr>
          <w:trHeight w:val="340"/>
        </w:trPr>
        <w:tc>
          <w:tcPr>
            <w:tcW w:w="9669" w:type="dxa"/>
            <w:gridSpan w:val="6"/>
            <w:shd w:val="clear" w:color="auto" w:fill="9CC2E5"/>
            <w:vAlign w:val="center"/>
          </w:tcPr>
          <w:p w14:paraId="1AF21AAD" w14:textId="21867EAC" w:rsidR="00F37503" w:rsidRPr="00F10A28" w:rsidRDefault="00F37503" w:rsidP="00AB1007">
            <w:pPr>
              <w:ind w:hanging="567"/>
              <w:jc w:val="center"/>
              <w:rPr>
                <w:b/>
              </w:rPr>
            </w:pPr>
            <w:r w:rsidRPr="00F10A28">
              <w:rPr>
                <w:b/>
              </w:rPr>
              <w:lastRenderedPageBreak/>
              <w:t xml:space="preserve">PREVIOUS EXPERIENCE (CONTRACT </w:t>
            </w:r>
            <w:r>
              <w:rPr>
                <w:b/>
              </w:rPr>
              <w:t>THREE</w:t>
            </w:r>
            <w:r w:rsidRPr="00F10A28">
              <w:rPr>
                <w:b/>
              </w:rPr>
              <w:t>)</w:t>
            </w:r>
            <w:r>
              <w:rPr>
                <w:b/>
              </w:rPr>
              <w:t xml:space="preserve"> </w:t>
            </w:r>
            <w:r w:rsidRPr="00F10A28">
              <w:rPr>
                <w:b/>
              </w:rPr>
              <w:t xml:space="preserve"> </w:t>
            </w:r>
          </w:p>
        </w:tc>
      </w:tr>
      <w:tr w:rsidR="00F37503" w:rsidRPr="00F10A28" w14:paraId="7D0B7B84" w14:textId="77777777" w:rsidTr="00F37503">
        <w:trPr>
          <w:trHeight w:val="340"/>
        </w:trPr>
        <w:tc>
          <w:tcPr>
            <w:tcW w:w="5417" w:type="dxa"/>
            <w:gridSpan w:val="2"/>
            <w:shd w:val="clear" w:color="auto" w:fill="9CC2E5"/>
            <w:vAlign w:val="center"/>
          </w:tcPr>
          <w:p w14:paraId="7EF32E47" w14:textId="77777777" w:rsidR="00F37503" w:rsidRPr="00F10A28" w:rsidRDefault="00F37503" w:rsidP="00AB1007">
            <w:pPr>
              <w:jc w:val="center"/>
            </w:pPr>
            <w:r w:rsidRPr="00F10A28">
              <w:t xml:space="preserve">Title of Project </w:t>
            </w:r>
          </w:p>
        </w:tc>
        <w:tc>
          <w:tcPr>
            <w:tcW w:w="4252" w:type="dxa"/>
            <w:gridSpan w:val="4"/>
            <w:vAlign w:val="center"/>
          </w:tcPr>
          <w:p w14:paraId="52435B1E" w14:textId="77777777" w:rsidR="00F37503" w:rsidRPr="00F10A28" w:rsidRDefault="00F37503" w:rsidP="00AB1007">
            <w:pPr>
              <w:jc w:val="center"/>
            </w:pPr>
          </w:p>
        </w:tc>
      </w:tr>
      <w:tr w:rsidR="00F37503" w:rsidRPr="00F10A28" w14:paraId="73F15F8F" w14:textId="77777777" w:rsidTr="00F37503">
        <w:trPr>
          <w:trHeight w:val="340"/>
        </w:trPr>
        <w:tc>
          <w:tcPr>
            <w:tcW w:w="5417" w:type="dxa"/>
            <w:gridSpan w:val="2"/>
            <w:shd w:val="clear" w:color="auto" w:fill="9CC2E5"/>
            <w:vAlign w:val="center"/>
          </w:tcPr>
          <w:p w14:paraId="3C8E6D31" w14:textId="77777777" w:rsidR="00F37503" w:rsidRPr="00F10A28" w:rsidRDefault="00F37503" w:rsidP="00AB1007">
            <w:pPr>
              <w:jc w:val="center"/>
            </w:pPr>
            <w:r w:rsidRPr="00F10A28">
              <w:t>Client Name</w:t>
            </w:r>
          </w:p>
        </w:tc>
        <w:tc>
          <w:tcPr>
            <w:tcW w:w="4252" w:type="dxa"/>
            <w:gridSpan w:val="4"/>
            <w:vAlign w:val="center"/>
          </w:tcPr>
          <w:p w14:paraId="3EFFBC8E" w14:textId="77777777" w:rsidR="00F37503" w:rsidRPr="00F10A28" w:rsidRDefault="00F37503" w:rsidP="00AB1007">
            <w:pPr>
              <w:ind w:hanging="567"/>
              <w:jc w:val="center"/>
            </w:pPr>
          </w:p>
        </w:tc>
      </w:tr>
      <w:tr w:rsidR="00F37503" w:rsidRPr="00F10A28" w14:paraId="2BA04650" w14:textId="77777777" w:rsidTr="00F37503">
        <w:trPr>
          <w:trHeight w:val="340"/>
        </w:trPr>
        <w:tc>
          <w:tcPr>
            <w:tcW w:w="5417" w:type="dxa"/>
            <w:gridSpan w:val="2"/>
            <w:vMerge w:val="restart"/>
            <w:shd w:val="clear" w:color="auto" w:fill="9CC2E5"/>
            <w:vAlign w:val="center"/>
          </w:tcPr>
          <w:p w14:paraId="0DEBF833" w14:textId="77777777" w:rsidR="00F37503" w:rsidRPr="00F10A28" w:rsidRDefault="00F37503" w:rsidP="00AB1007">
            <w:pPr>
              <w:jc w:val="center"/>
            </w:pPr>
            <w:r w:rsidRPr="00F10A28">
              <w:t>Client Contact Details</w:t>
            </w:r>
          </w:p>
        </w:tc>
        <w:tc>
          <w:tcPr>
            <w:tcW w:w="1773" w:type="dxa"/>
            <w:gridSpan w:val="2"/>
            <w:vAlign w:val="center"/>
          </w:tcPr>
          <w:p w14:paraId="309D6AC2" w14:textId="77777777" w:rsidR="00F37503" w:rsidRPr="00F10A28" w:rsidRDefault="00F37503" w:rsidP="00AB1007">
            <w:pPr>
              <w:jc w:val="center"/>
            </w:pPr>
            <w:r w:rsidRPr="00F10A28">
              <w:t>Contact Name</w:t>
            </w:r>
          </w:p>
        </w:tc>
        <w:tc>
          <w:tcPr>
            <w:tcW w:w="2479" w:type="dxa"/>
            <w:gridSpan w:val="2"/>
            <w:vAlign w:val="center"/>
          </w:tcPr>
          <w:p w14:paraId="22157117" w14:textId="77777777" w:rsidR="00F37503" w:rsidRPr="00F10A28" w:rsidRDefault="00F37503" w:rsidP="00AB1007">
            <w:pPr>
              <w:ind w:hanging="567"/>
              <w:jc w:val="center"/>
            </w:pPr>
          </w:p>
        </w:tc>
      </w:tr>
      <w:tr w:rsidR="00F37503" w:rsidRPr="00F10A28" w14:paraId="2B0C3D88" w14:textId="77777777" w:rsidTr="00F37503">
        <w:trPr>
          <w:trHeight w:val="340"/>
        </w:trPr>
        <w:tc>
          <w:tcPr>
            <w:tcW w:w="5417" w:type="dxa"/>
            <w:gridSpan w:val="2"/>
            <w:vMerge/>
            <w:shd w:val="clear" w:color="auto" w:fill="9CC2E5"/>
            <w:vAlign w:val="center"/>
          </w:tcPr>
          <w:p w14:paraId="3EB6456D" w14:textId="77777777" w:rsidR="00F37503" w:rsidRPr="00F10A28" w:rsidRDefault="00F37503" w:rsidP="00AB1007">
            <w:pPr>
              <w:jc w:val="center"/>
            </w:pPr>
          </w:p>
        </w:tc>
        <w:tc>
          <w:tcPr>
            <w:tcW w:w="1773" w:type="dxa"/>
            <w:gridSpan w:val="2"/>
            <w:vAlign w:val="center"/>
          </w:tcPr>
          <w:p w14:paraId="719242AF" w14:textId="77777777" w:rsidR="00F37503" w:rsidRPr="00F10A28" w:rsidRDefault="00F37503" w:rsidP="00AB1007">
            <w:pPr>
              <w:jc w:val="center"/>
            </w:pPr>
            <w:r w:rsidRPr="00F10A28">
              <w:t>Contact E-mail Address</w:t>
            </w:r>
          </w:p>
        </w:tc>
        <w:tc>
          <w:tcPr>
            <w:tcW w:w="2479" w:type="dxa"/>
            <w:gridSpan w:val="2"/>
            <w:vAlign w:val="center"/>
          </w:tcPr>
          <w:p w14:paraId="1315167C" w14:textId="77777777" w:rsidR="00F37503" w:rsidRPr="00F10A28" w:rsidRDefault="00F37503" w:rsidP="00AB1007">
            <w:pPr>
              <w:ind w:hanging="567"/>
              <w:jc w:val="center"/>
            </w:pPr>
          </w:p>
        </w:tc>
      </w:tr>
      <w:tr w:rsidR="00F37503" w:rsidRPr="00F10A28" w14:paraId="3E14D7D1" w14:textId="77777777" w:rsidTr="00F37503">
        <w:trPr>
          <w:trHeight w:val="340"/>
        </w:trPr>
        <w:tc>
          <w:tcPr>
            <w:tcW w:w="5417" w:type="dxa"/>
            <w:gridSpan w:val="2"/>
            <w:vMerge/>
            <w:shd w:val="clear" w:color="auto" w:fill="9CC2E5"/>
            <w:vAlign w:val="center"/>
          </w:tcPr>
          <w:p w14:paraId="0FA163E0" w14:textId="77777777" w:rsidR="00F37503" w:rsidRPr="00F10A28" w:rsidRDefault="00F37503" w:rsidP="00AB1007">
            <w:pPr>
              <w:jc w:val="center"/>
            </w:pPr>
          </w:p>
        </w:tc>
        <w:tc>
          <w:tcPr>
            <w:tcW w:w="1773" w:type="dxa"/>
            <w:gridSpan w:val="2"/>
            <w:vAlign w:val="center"/>
          </w:tcPr>
          <w:p w14:paraId="3D813735" w14:textId="77777777" w:rsidR="00F37503" w:rsidRPr="00F10A28" w:rsidRDefault="00F37503" w:rsidP="00AB1007">
            <w:pPr>
              <w:jc w:val="center"/>
            </w:pPr>
            <w:r w:rsidRPr="00F10A28">
              <w:t>Contact Telephone Number</w:t>
            </w:r>
          </w:p>
        </w:tc>
        <w:tc>
          <w:tcPr>
            <w:tcW w:w="2479" w:type="dxa"/>
            <w:gridSpan w:val="2"/>
            <w:vAlign w:val="center"/>
          </w:tcPr>
          <w:p w14:paraId="212FB3E3" w14:textId="77777777" w:rsidR="00F37503" w:rsidRPr="00F10A28" w:rsidRDefault="00F37503" w:rsidP="00AB1007">
            <w:pPr>
              <w:ind w:hanging="567"/>
              <w:jc w:val="center"/>
            </w:pPr>
          </w:p>
        </w:tc>
      </w:tr>
      <w:tr w:rsidR="00F37503" w:rsidRPr="00F10A28" w14:paraId="355C41A0" w14:textId="77777777" w:rsidTr="00F37503">
        <w:trPr>
          <w:trHeight w:val="340"/>
        </w:trPr>
        <w:tc>
          <w:tcPr>
            <w:tcW w:w="5417" w:type="dxa"/>
            <w:gridSpan w:val="2"/>
            <w:shd w:val="clear" w:color="auto" w:fill="9CC2E5"/>
            <w:vAlign w:val="center"/>
          </w:tcPr>
          <w:p w14:paraId="40A84A49" w14:textId="77777777" w:rsidR="00F37503" w:rsidRPr="00F10A28" w:rsidRDefault="00F37503" w:rsidP="00AB1007">
            <w:pPr>
              <w:jc w:val="center"/>
            </w:pPr>
            <w:r w:rsidRPr="00F10A28">
              <w:t>Annual Value</w:t>
            </w:r>
          </w:p>
        </w:tc>
        <w:tc>
          <w:tcPr>
            <w:tcW w:w="4252" w:type="dxa"/>
            <w:gridSpan w:val="4"/>
            <w:vAlign w:val="center"/>
          </w:tcPr>
          <w:p w14:paraId="1336B8CD" w14:textId="77777777" w:rsidR="00F37503" w:rsidRPr="00F10A28" w:rsidRDefault="00F37503" w:rsidP="00AB1007">
            <w:pPr>
              <w:ind w:hanging="567"/>
              <w:jc w:val="center"/>
            </w:pPr>
          </w:p>
        </w:tc>
      </w:tr>
      <w:tr w:rsidR="00F37503" w:rsidRPr="00F10A28" w14:paraId="237816D1" w14:textId="77777777" w:rsidTr="00F37503">
        <w:trPr>
          <w:trHeight w:val="340"/>
        </w:trPr>
        <w:tc>
          <w:tcPr>
            <w:tcW w:w="5417" w:type="dxa"/>
            <w:gridSpan w:val="2"/>
            <w:shd w:val="clear" w:color="auto" w:fill="9CC2E5"/>
            <w:vAlign w:val="center"/>
          </w:tcPr>
          <w:p w14:paraId="2F4E76F6" w14:textId="77777777" w:rsidR="00F37503" w:rsidRPr="00F10A28" w:rsidRDefault="00F37503" w:rsidP="00AB1007">
            <w:pPr>
              <w:jc w:val="center"/>
            </w:pPr>
            <w:r w:rsidRPr="00F10A28">
              <w:t>Start Date</w:t>
            </w:r>
          </w:p>
        </w:tc>
        <w:tc>
          <w:tcPr>
            <w:tcW w:w="1773" w:type="dxa"/>
            <w:gridSpan w:val="2"/>
            <w:vAlign w:val="center"/>
          </w:tcPr>
          <w:p w14:paraId="70367B0E" w14:textId="77777777" w:rsidR="00F37503" w:rsidRPr="00F10A28" w:rsidRDefault="00F37503" w:rsidP="00AB1007">
            <w:pPr>
              <w:ind w:hanging="567"/>
              <w:jc w:val="center"/>
            </w:pPr>
          </w:p>
        </w:tc>
        <w:tc>
          <w:tcPr>
            <w:tcW w:w="1181" w:type="dxa"/>
            <w:vAlign w:val="center"/>
          </w:tcPr>
          <w:p w14:paraId="751BB10F" w14:textId="77777777" w:rsidR="00F37503" w:rsidRPr="00F10A28" w:rsidRDefault="00F37503" w:rsidP="00AB1007">
            <w:pPr>
              <w:jc w:val="center"/>
            </w:pPr>
            <w:r w:rsidRPr="00F10A28">
              <w:t>End Date</w:t>
            </w:r>
          </w:p>
        </w:tc>
        <w:tc>
          <w:tcPr>
            <w:tcW w:w="1298" w:type="dxa"/>
            <w:vAlign w:val="center"/>
          </w:tcPr>
          <w:p w14:paraId="426478B9" w14:textId="77777777" w:rsidR="00F37503" w:rsidRPr="00F10A28" w:rsidRDefault="00F37503" w:rsidP="00AB1007">
            <w:pPr>
              <w:ind w:hanging="567"/>
              <w:jc w:val="center"/>
            </w:pPr>
          </w:p>
        </w:tc>
      </w:tr>
      <w:tr w:rsidR="00F37503" w:rsidRPr="00F10A28" w14:paraId="72A686D0" w14:textId="77777777" w:rsidTr="00F37503">
        <w:trPr>
          <w:trHeight w:val="340"/>
        </w:trPr>
        <w:tc>
          <w:tcPr>
            <w:tcW w:w="9669" w:type="dxa"/>
            <w:gridSpan w:val="6"/>
            <w:tcBorders>
              <w:bottom w:val="single" w:sz="4" w:space="0" w:color="auto"/>
            </w:tcBorders>
            <w:shd w:val="clear" w:color="auto" w:fill="9CC2E5"/>
            <w:vAlign w:val="center"/>
          </w:tcPr>
          <w:p w14:paraId="51101FF3" w14:textId="77777777" w:rsidR="00F37503" w:rsidRPr="00F10A28" w:rsidRDefault="00F37503" w:rsidP="00AB1007">
            <w:r w:rsidRPr="00F10A28">
              <w:t>Please provide a summary of the service provided and indicate how it is similar to the goods being sought by TU Dublin.</w:t>
            </w:r>
          </w:p>
        </w:tc>
      </w:tr>
      <w:tr w:rsidR="00F37503" w:rsidRPr="00F10A28" w14:paraId="11F204FC" w14:textId="77777777" w:rsidTr="00F37503">
        <w:trPr>
          <w:trHeight w:val="340"/>
        </w:trPr>
        <w:tc>
          <w:tcPr>
            <w:tcW w:w="9669" w:type="dxa"/>
            <w:gridSpan w:val="6"/>
            <w:tcBorders>
              <w:bottom w:val="single" w:sz="4" w:space="0" w:color="auto"/>
            </w:tcBorders>
            <w:vAlign w:val="center"/>
          </w:tcPr>
          <w:p w14:paraId="798EDC16" w14:textId="77777777" w:rsidR="00F37503" w:rsidRPr="002F530D" w:rsidRDefault="00F37503" w:rsidP="00AB1007">
            <w:pPr>
              <w:rPr>
                <w:i/>
                <w:iCs/>
                <w:shd w:val="clear" w:color="auto" w:fill="FFFFFF" w:themeFill="background1"/>
              </w:rPr>
            </w:pPr>
            <w:r w:rsidRPr="00F10A28">
              <w:t xml:space="preserve"> </w:t>
            </w:r>
            <w:r w:rsidRPr="002F530D">
              <w:rPr>
                <w:i/>
                <w:iCs/>
                <w:shd w:val="clear" w:color="auto" w:fill="FFFFFF" w:themeFill="background1"/>
              </w:rPr>
              <w:t>Please insert details here</w:t>
            </w:r>
          </w:p>
          <w:p w14:paraId="789E2203" w14:textId="77777777" w:rsidR="00F37503" w:rsidRDefault="00F37503" w:rsidP="00AB1007">
            <w:pPr>
              <w:rPr>
                <w:i/>
                <w:iCs/>
                <w:shd w:val="clear" w:color="auto" w:fill="FFC000" w:themeFill="accent4"/>
              </w:rPr>
            </w:pPr>
          </w:p>
          <w:p w14:paraId="658BCE30" w14:textId="77777777" w:rsidR="00F37503" w:rsidRDefault="00F37503" w:rsidP="00AB1007">
            <w:pPr>
              <w:rPr>
                <w:i/>
                <w:iCs/>
                <w:shd w:val="clear" w:color="auto" w:fill="FFC000" w:themeFill="accent4"/>
              </w:rPr>
            </w:pPr>
          </w:p>
          <w:p w14:paraId="3F720671" w14:textId="77777777" w:rsidR="00F37503" w:rsidRDefault="00F37503" w:rsidP="00AB1007">
            <w:pPr>
              <w:rPr>
                <w:i/>
                <w:iCs/>
                <w:shd w:val="clear" w:color="auto" w:fill="FFC000" w:themeFill="accent4"/>
              </w:rPr>
            </w:pPr>
          </w:p>
          <w:p w14:paraId="146DF252" w14:textId="77777777" w:rsidR="00F37503" w:rsidRDefault="00F37503" w:rsidP="00AB1007">
            <w:pPr>
              <w:rPr>
                <w:i/>
                <w:iCs/>
                <w:shd w:val="clear" w:color="auto" w:fill="FFC000" w:themeFill="accent4"/>
              </w:rPr>
            </w:pPr>
          </w:p>
          <w:p w14:paraId="58F60263" w14:textId="77777777" w:rsidR="00F37503" w:rsidRDefault="00F37503" w:rsidP="00AB1007">
            <w:pPr>
              <w:rPr>
                <w:i/>
                <w:iCs/>
                <w:shd w:val="clear" w:color="auto" w:fill="FFC000" w:themeFill="accent4"/>
              </w:rPr>
            </w:pPr>
          </w:p>
          <w:p w14:paraId="70C67E8E" w14:textId="77777777" w:rsidR="00F37503" w:rsidRDefault="00F37503" w:rsidP="00AB1007">
            <w:pPr>
              <w:rPr>
                <w:i/>
                <w:iCs/>
                <w:shd w:val="clear" w:color="auto" w:fill="FFC000" w:themeFill="accent4"/>
              </w:rPr>
            </w:pPr>
          </w:p>
          <w:p w14:paraId="09F211B0" w14:textId="77777777" w:rsidR="00F37503" w:rsidRDefault="00F37503" w:rsidP="00AB1007">
            <w:pPr>
              <w:rPr>
                <w:i/>
                <w:iCs/>
                <w:shd w:val="clear" w:color="auto" w:fill="FFC000" w:themeFill="accent4"/>
              </w:rPr>
            </w:pPr>
          </w:p>
          <w:p w14:paraId="269D4968" w14:textId="77777777" w:rsidR="00F37503" w:rsidRDefault="00F37503" w:rsidP="00AB1007">
            <w:pPr>
              <w:rPr>
                <w:i/>
                <w:iCs/>
                <w:shd w:val="clear" w:color="auto" w:fill="FFC000" w:themeFill="accent4"/>
              </w:rPr>
            </w:pPr>
          </w:p>
          <w:p w14:paraId="4FE2B977" w14:textId="77777777" w:rsidR="00F37503" w:rsidRDefault="00F37503" w:rsidP="00AB1007">
            <w:pPr>
              <w:rPr>
                <w:i/>
                <w:iCs/>
                <w:shd w:val="clear" w:color="auto" w:fill="FFC000" w:themeFill="accent4"/>
              </w:rPr>
            </w:pPr>
          </w:p>
          <w:p w14:paraId="291A31EF" w14:textId="77777777" w:rsidR="00F37503" w:rsidRDefault="00F37503" w:rsidP="00AB1007">
            <w:pPr>
              <w:rPr>
                <w:i/>
                <w:iCs/>
                <w:shd w:val="clear" w:color="auto" w:fill="FFC000" w:themeFill="accent4"/>
              </w:rPr>
            </w:pPr>
          </w:p>
          <w:p w14:paraId="5B277BF8" w14:textId="77777777" w:rsidR="00F37503" w:rsidRDefault="00F37503" w:rsidP="00AB1007">
            <w:pPr>
              <w:rPr>
                <w:i/>
                <w:iCs/>
                <w:shd w:val="clear" w:color="auto" w:fill="FFC000" w:themeFill="accent4"/>
              </w:rPr>
            </w:pPr>
          </w:p>
          <w:p w14:paraId="6842ADF9" w14:textId="77777777" w:rsidR="00F37503" w:rsidRDefault="00F37503" w:rsidP="00AB1007">
            <w:pPr>
              <w:rPr>
                <w:i/>
                <w:iCs/>
                <w:shd w:val="clear" w:color="auto" w:fill="FFC000" w:themeFill="accent4"/>
              </w:rPr>
            </w:pPr>
          </w:p>
          <w:p w14:paraId="1B496220" w14:textId="77777777" w:rsidR="00F37503" w:rsidRDefault="00F37503" w:rsidP="00AB1007">
            <w:pPr>
              <w:rPr>
                <w:i/>
                <w:iCs/>
                <w:shd w:val="clear" w:color="auto" w:fill="FFC000" w:themeFill="accent4"/>
              </w:rPr>
            </w:pPr>
          </w:p>
          <w:p w14:paraId="7B15E4A8" w14:textId="77777777" w:rsidR="00F37503" w:rsidRPr="00F10A28" w:rsidRDefault="00F37503" w:rsidP="00AB1007">
            <w:pPr>
              <w:rPr>
                <w:i/>
                <w:iCs/>
              </w:rPr>
            </w:pPr>
          </w:p>
        </w:tc>
      </w:tr>
      <w:tr w:rsidR="00F37503" w:rsidRPr="00F10A28" w14:paraId="040EADBA" w14:textId="77777777" w:rsidTr="00DE76F7">
        <w:tblPrEx>
          <w:shd w:val="clear" w:color="auto" w:fill="7B7B7B"/>
        </w:tblPrEx>
        <w:trPr>
          <w:gridBefore w:val="1"/>
          <w:wBefore w:w="29" w:type="dxa"/>
          <w:trHeight w:val="56"/>
        </w:trPr>
        <w:tc>
          <w:tcPr>
            <w:tcW w:w="9640" w:type="dxa"/>
            <w:gridSpan w:val="5"/>
            <w:tcBorders>
              <w:top w:val="nil"/>
              <w:left w:val="nil"/>
              <w:bottom w:val="nil"/>
              <w:right w:val="nil"/>
            </w:tcBorders>
          </w:tcPr>
          <w:p w14:paraId="629A1302" w14:textId="77777777" w:rsidR="00F37503" w:rsidRDefault="00F37503" w:rsidP="00C9277D">
            <w:pPr>
              <w:spacing w:after="0" w:line="240" w:lineRule="auto"/>
              <w:jc w:val="center"/>
              <w:rPr>
                <w:b/>
              </w:rPr>
            </w:pPr>
          </w:p>
          <w:p w14:paraId="6AF9967A" w14:textId="77777777" w:rsidR="00DE76F7" w:rsidRPr="00F10A28" w:rsidRDefault="00DE76F7" w:rsidP="00C9277D">
            <w:pPr>
              <w:spacing w:after="0" w:line="240" w:lineRule="auto"/>
              <w:jc w:val="center"/>
              <w:rPr>
                <w:b/>
              </w:rPr>
            </w:pPr>
          </w:p>
        </w:tc>
      </w:tr>
      <w:tr w:rsidR="007D7D04" w:rsidRPr="00F10A28" w14:paraId="74C72139" w14:textId="77777777" w:rsidTr="00F37503">
        <w:tblPrEx>
          <w:shd w:val="clear" w:color="auto" w:fill="7B7B7B"/>
        </w:tblPrEx>
        <w:trPr>
          <w:gridBefore w:val="1"/>
          <w:wBefore w:w="29" w:type="dxa"/>
          <w:trHeight w:val="340"/>
        </w:trPr>
        <w:tc>
          <w:tcPr>
            <w:tcW w:w="9640" w:type="dxa"/>
            <w:gridSpan w:val="5"/>
            <w:tcBorders>
              <w:top w:val="single" w:sz="4" w:space="0" w:color="auto"/>
            </w:tcBorders>
            <w:shd w:val="clear" w:color="auto" w:fill="9CC2E5"/>
          </w:tcPr>
          <w:p w14:paraId="0192B8C5" w14:textId="77777777" w:rsidR="007D7D04" w:rsidRPr="00F10A28" w:rsidRDefault="007D7D04" w:rsidP="00C9277D">
            <w:pPr>
              <w:spacing w:after="0" w:line="240" w:lineRule="auto"/>
              <w:jc w:val="center"/>
              <w:rPr>
                <w:color w:val="FFFFFF"/>
              </w:rPr>
            </w:pPr>
            <w:r w:rsidRPr="00F10A28">
              <w:rPr>
                <w:b/>
              </w:rPr>
              <w:lastRenderedPageBreak/>
              <w:t>A6. Health &amp; Safety</w:t>
            </w:r>
          </w:p>
        </w:tc>
      </w:tr>
      <w:tr w:rsidR="007D7D04" w:rsidRPr="00F10A28" w14:paraId="7D9080B1" w14:textId="77777777" w:rsidTr="00F37503">
        <w:tblPrEx>
          <w:shd w:val="clear" w:color="auto" w:fill="7B7B7B"/>
        </w:tblPrEx>
        <w:trPr>
          <w:gridBefore w:val="1"/>
          <w:wBefore w:w="29" w:type="dxa"/>
          <w:trHeight w:val="339"/>
        </w:trPr>
        <w:tc>
          <w:tcPr>
            <w:tcW w:w="6210" w:type="dxa"/>
            <w:gridSpan w:val="2"/>
            <w:shd w:val="clear" w:color="auto" w:fill="9CC2E5"/>
          </w:tcPr>
          <w:p w14:paraId="165288BD" w14:textId="77777777" w:rsidR="007D7D04" w:rsidRPr="00F10A28" w:rsidRDefault="007D7D04" w:rsidP="00C9277D">
            <w:pPr>
              <w:spacing w:after="0" w:line="240" w:lineRule="auto"/>
              <w:rPr>
                <w:b/>
              </w:rPr>
            </w:pPr>
            <w:r w:rsidRPr="00F10A28">
              <w:rPr>
                <w:b/>
              </w:rPr>
              <w:t>Requirement</w:t>
            </w:r>
          </w:p>
        </w:tc>
        <w:tc>
          <w:tcPr>
            <w:tcW w:w="3430" w:type="dxa"/>
            <w:gridSpan w:val="3"/>
            <w:shd w:val="clear" w:color="auto" w:fill="9CC2E5"/>
          </w:tcPr>
          <w:p w14:paraId="7754716E" w14:textId="77777777" w:rsidR="007D7D04" w:rsidRPr="00F10A28" w:rsidRDefault="007D7D04" w:rsidP="00C9277D">
            <w:pPr>
              <w:spacing w:after="0" w:line="240" w:lineRule="auto"/>
              <w:ind w:left="1080"/>
              <w:contextualSpacing/>
              <w:rPr>
                <w:b/>
              </w:rPr>
            </w:pPr>
            <w:r w:rsidRPr="00F10A28">
              <w:rPr>
                <w:b/>
              </w:rPr>
              <w:t>Yes / No</w:t>
            </w:r>
          </w:p>
        </w:tc>
      </w:tr>
      <w:tr w:rsidR="007D7D04" w:rsidRPr="00F10A28" w14:paraId="7CA42995" w14:textId="77777777" w:rsidTr="00F37503">
        <w:tblPrEx>
          <w:shd w:val="clear" w:color="auto" w:fill="7B7B7B"/>
        </w:tblPrEx>
        <w:trPr>
          <w:gridBefore w:val="1"/>
          <w:wBefore w:w="29" w:type="dxa"/>
          <w:trHeight w:val="339"/>
        </w:trPr>
        <w:tc>
          <w:tcPr>
            <w:tcW w:w="6210" w:type="dxa"/>
            <w:gridSpan w:val="2"/>
            <w:shd w:val="clear" w:color="auto" w:fill="9CC2E5"/>
          </w:tcPr>
          <w:p w14:paraId="09076EE7" w14:textId="77777777" w:rsidR="00C3089F" w:rsidRDefault="007D7D04" w:rsidP="00C3089F">
            <w:pPr>
              <w:spacing w:after="0" w:line="240" w:lineRule="auto"/>
            </w:pPr>
            <w:r w:rsidRPr="00F10A28">
              <w:t>Candidates must demonstrate that they comply with the relevant legislation with reference to Environmental, Health and Safety</w:t>
            </w:r>
            <w:r w:rsidR="0069456B">
              <w:t xml:space="preserve"> including </w:t>
            </w:r>
            <w:r w:rsidR="00C3089F">
              <w:t>Safety, Health and Welfare at Work Act 2005</w:t>
            </w:r>
          </w:p>
          <w:p w14:paraId="2BA610B2" w14:textId="25ED8FCD" w:rsidR="007D7D04" w:rsidRPr="00F10A28" w:rsidRDefault="00C3089F" w:rsidP="00F908B9">
            <w:pPr>
              <w:spacing w:after="0" w:line="240" w:lineRule="auto"/>
            </w:pPr>
            <w:r>
              <w:t xml:space="preserve">Safety, Health and Welfare at Work (Construction) Regulations </w:t>
            </w:r>
            <w:r w:rsidR="00F908B9">
              <w:t>2</w:t>
            </w:r>
            <w:r>
              <w:t>013</w:t>
            </w:r>
            <w:r w:rsidR="00F908B9">
              <w:t xml:space="preserve">, </w:t>
            </w:r>
            <w:r>
              <w:t>Food Safety Authority of Ireland requirements</w:t>
            </w:r>
            <w:r w:rsidR="00F908B9">
              <w:t xml:space="preserve"> and </w:t>
            </w:r>
            <w:r>
              <w:t>HACCP principles under Regulation (EC) No. 852/2004</w:t>
            </w:r>
            <w:r w:rsidR="007D7D04" w:rsidRPr="00F10A28">
              <w:t>.</w:t>
            </w:r>
          </w:p>
        </w:tc>
        <w:tc>
          <w:tcPr>
            <w:tcW w:w="3430" w:type="dxa"/>
            <w:gridSpan w:val="3"/>
          </w:tcPr>
          <w:p w14:paraId="1CDB4306" w14:textId="77777777" w:rsidR="007D7D04" w:rsidRPr="00F10A28" w:rsidRDefault="007D7D04" w:rsidP="00C9277D">
            <w:pPr>
              <w:spacing w:after="0" w:line="240" w:lineRule="auto"/>
              <w:ind w:left="1080"/>
              <w:contextualSpacing/>
              <w:rPr>
                <w:b/>
              </w:rPr>
            </w:pPr>
          </w:p>
          <w:p w14:paraId="22A70629" w14:textId="77777777" w:rsidR="007D7D04" w:rsidRPr="00F10A28" w:rsidRDefault="00A62AFA" w:rsidP="00C9277D">
            <w:pPr>
              <w:spacing w:after="0" w:line="240" w:lineRule="auto"/>
              <w:rPr>
                <w:b/>
              </w:rPr>
            </w:pPr>
            <w:sdt>
              <w:sdtPr>
                <w:rPr>
                  <w:b/>
                </w:rPr>
                <w:id w:val="2021353065"/>
                <w:placeholder>
                  <w:docPart w:val="09A7371CE66C4D2D98F2FF08E1C490C2"/>
                </w:placeholder>
                <w:showingPlcHdr/>
                <w:comboBox>
                  <w:listItem w:value="Choose an item."/>
                  <w:listItem w:displayText="Yes" w:value="Yes"/>
                  <w:listItem w:displayText="No" w:value="No"/>
                </w:comboBox>
              </w:sdtPr>
              <w:sdtEndPr/>
              <w:sdtContent>
                <w:r w:rsidR="007D7D04" w:rsidRPr="00F10A28">
                  <w:rPr>
                    <w:color w:val="808080"/>
                  </w:rPr>
                  <w:t>Choose an item.</w:t>
                </w:r>
              </w:sdtContent>
            </w:sdt>
          </w:p>
        </w:tc>
      </w:tr>
    </w:tbl>
    <w:p w14:paraId="40DC3F67" w14:textId="77777777" w:rsidR="007D7D04" w:rsidRPr="00F10A28" w:rsidRDefault="007D7D04" w:rsidP="00C9277D"/>
    <w:tbl>
      <w:tblPr>
        <w:tblStyle w:val="TableGrid"/>
        <w:tblW w:w="9669" w:type="dxa"/>
        <w:tblInd w:w="-318" w:type="dxa"/>
        <w:shd w:val="clear" w:color="auto" w:fill="7B7B7B"/>
        <w:tblLayout w:type="fixed"/>
        <w:tblLook w:val="04A0" w:firstRow="1" w:lastRow="0" w:firstColumn="1" w:lastColumn="0" w:noHBand="0" w:noVBand="1"/>
      </w:tblPr>
      <w:tblGrid>
        <w:gridCol w:w="9669"/>
      </w:tblGrid>
      <w:tr w:rsidR="007D7D04" w:rsidRPr="00F10A28" w14:paraId="1132F635" w14:textId="77777777" w:rsidTr="00F37503">
        <w:trPr>
          <w:trHeight w:hRule="exact" w:val="340"/>
        </w:trPr>
        <w:tc>
          <w:tcPr>
            <w:tcW w:w="9669" w:type="dxa"/>
            <w:tcBorders>
              <w:top w:val="single" w:sz="4" w:space="0" w:color="auto"/>
              <w:left w:val="single" w:sz="4" w:space="0" w:color="auto"/>
              <w:bottom w:val="single" w:sz="4" w:space="0" w:color="auto"/>
              <w:right w:val="single" w:sz="4" w:space="0" w:color="auto"/>
            </w:tcBorders>
            <w:shd w:val="clear" w:color="auto" w:fill="9CC2E5"/>
            <w:hideMark/>
          </w:tcPr>
          <w:p w14:paraId="5C791913" w14:textId="77777777" w:rsidR="007D7D04" w:rsidRPr="00F10A28" w:rsidRDefault="007D7D04" w:rsidP="00C9277D">
            <w:pPr>
              <w:jc w:val="both"/>
              <w:rPr>
                <w:b/>
              </w:rPr>
            </w:pPr>
            <w:r w:rsidRPr="00F10A28">
              <w:rPr>
                <w:b/>
              </w:rPr>
              <w:t xml:space="preserve">A7: DATA PROTECTION COMPLIANCE </w:t>
            </w:r>
          </w:p>
          <w:p w14:paraId="2CC3D2C2" w14:textId="77777777" w:rsidR="007D7D04" w:rsidRPr="00F10A28" w:rsidRDefault="007D7D04" w:rsidP="00C9277D">
            <w:pPr>
              <w:jc w:val="both"/>
              <w:rPr>
                <w:b/>
              </w:rPr>
            </w:pPr>
          </w:p>
          <w:p w14:paraId="6F7922AF" w14:textId="77777777" w:rsidR="007D7D04" w:rsidRPr="00F10A28" w:rsidRDefault="007D7D04" w:rsidP="00C9277D">
            <w:pPr>
              <w:jc w:val="both"/>
              <w:rPr>
                <w:b/>
              </w:rPr>
            </w:pPr>
          </w:p>
          <w:p w14:paraId="153474FC" w14:textId="77777777" w:rsidR="007D7D04" w:rsidRPr="00F10A28" w:rsidRDefault="007D7D04" w:rsidP="00C9277D">
            <w:pPr>
              <w:jc w:val="both"/>
              <w:rPr>
                <w:b/>
              </w:rPr>
            </w:pPr>
          </w:p>
          <w:p w14:paraId="1878A01F" w14:textId="77777777" w:rsidR="007D7D04" w:rsidRPr="00F10A28" w:rsidRDefault="007D7D04" w:rsidP="00C9277D">
            <w:pPr>
              <w:jc w:val="both"/>
              <w:rPr>
                <w:b/>
              </w:rPr>
            </w:pPr>
          </w:p>
          <w:p w14:paraId="66A37E0E" w14:textId="77777777" w:rsidR="007D7D04" w:rsidRPr="00F10A28" w:rsidRDefault="007D7D04" w:rsidP="00C9277D">
            <w:pPr>
              <w:jc w:val="both"/>
              <w:rPr>
                <w:b/>
              </w:rPr>
            </w:pPr>
          </w:p>
          <w:p w14:paraId="2927D327" w14:textId="77777777" w:rsidR="007D7D04" w:rsidRPr="00F10A28" w:rsidRDefault="007D7D04" w:rsidP="00C9277D">
            <w:pPr>
              <w:jc w:val="both"/>
              <w:rPr>
                <w:b/>
              </w:rPr>
            </w:pPr>
          </w:p>
          <w:p w14:paraId="77DC4081" w14:textId="77777777" w:rsidR="007D7D04" w:rsidRPr="00F10A28" w:rsidRDefault="007D7D04" w:rsidP="00C9277D">
            <w:pPr>
              <w:jc w:val="both"/>
              <w:rPr>
                <w:b/>
              </w:rPr>
            </w:pPr>
          </w:p>
          <w:p w14:paraId="57A37DB0" w14:textId="77777777" w:rsidR="007D7D04" w:rsidRPr="00F10A28" w:rsidRDefault="007D7D04" w:rsidP="00C9277D">
            <w:pPr>
              <w:jc w:val="both"/>
              <w:rPr>
                <w:b/>
              </w:rPr>
            </w:pPr>
          </w:p>
          <w:p w14:paraId="3619A746" w14:textId="77777777" w:rsidR="007D7D04" w:rsidRPr="00F10A28" w:rsidRDefault="007D7D04" w:rsidP="00C9277D">
            <w:pPr>
              <w:jc w:val="both"/>
              <w:rPr>
                <w:b/>
              </w:rPr>
            </w:pPr>
          </w:p>
        </w:tc>
      </w:tr>
      <w:tr w:rsidR="007D7D04" w:rsidRPr="00F10A28" w14:paraId="5975EDAB" w14:textId="77777777" w:rsidTr="001D11F5">
        <w:trPr>
          <w:trHeight w:hRule="exact" w:val="2733"/>
        </w:trPr>
        <w:tc>
          <w:tcPr>
            <w:tcW w:w="9669" w:type="dxa"/>
            <w:tcBorders>
              <w:top w:val="single" w:sz="4" w:space="0" w:color="auto"/>
              <w:left w:val="single" w:sz="4" w:space="0" w:color="auto"/>
              <w:bottom w:val="single" w:sz="4" w:space="0" w:color="auto"/>
              <w:right w:val="single" w:sz="4" w:space="0" w:color="auto"/>
            </w:tcBorders>
          </w:tcPr>
          <w:p w14:paraId="6B1C178F" w14:textId="7A3626F7" w:rsidR="007D7D04" w:rsidRDefault="009918FD" w:rsidP="00C9277D">
            <w:pPr>
              <w:spacing w:after="160" w:line="320" w:lineRule="exact"/>
            </w:pPr>
            <w:r w:rsidRPr="00C9277D">
              <w:rPr>
                <w:rFonts w:cs="Times New Roman"/>
              </w:rPr>
              <w:t xml:space="preserve">The Tenderer must ensure the security of Personal Data at all times is in line with the Data Protection Acts 1998 and 2003 </w:t>
            </w:r>
            <w:r w:rsidR="00861CD8">
              <w:rPr>
                <w:rFonts w:cs="Times New Roman"/>
              </w:rPr>
              <w:t>and</w:t>
            </w:r>
            <w:r w:rsidRPr="00C9277D">
              <w:t xml:space="preserve"> are required to be compliant under the </w:t>
            </w:r>
            <w:r w:rsidR="00C413FB" w:rsidRPr="00C413FB">
              <w:t>Data Protection Act 2018, the General Data Protection Regulation (EU) 2016/679 (GDPR), and guidance issued by the Data Protection Commission</w:t>
            </w:r>
            <w:r w:rsidRPr="00C9277D">
              <w:t>. Please confirm compliance</w:t>
            </w:r>
            <w:r w:rsidR="007D7D04" w:rsidRPr="00F10A28">
              <w:t>.</w:t>
            </w:r>
          </w:p>
          <w:tbl>
            <w:tblPr>
              <w:tblpPr w:leftFromText="180" w:rightFromText="180" w:vertAnchor="text" w:horzAnchor="margin" w:tblpXSpec="center" w:tblpY="261"/>
              <w:tblOverlap w:val="never"/>
              <w:tblW w:w="0" w:type="auto"/>
              <w:tblLayout w:type="fixed"/>
              <w:tblCellMar>
                <w:left w:w="0" w:type="dxa"/>
                <w:right w:w="0" w:type="dxa"/>
              </w:tblCellMar>
              <w:tblLook w:val="04A0" w:firstRow="1" w:lastRow="0" w:firstColumn="1" w:lastColumn="0" w:noHBand="0" w:noVBand="1"/>
            </w:tblPr>
            <w:tblGrid>
              <w:gridCol w:w="2815"/>
              <w:gridCol w:w="2815"/>
            </w:tblGrid>
            <w:tr w:rsidR="009918FD" w:rsidRPr="00F10A28" w14:paraId="781C4710" w14:textId="77777777" w:rsidTr="009918FD">
              <w:tc>
                <w:tcPr>
                  <w:tcW w:w="2815"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55856D8C" w14:textId="77777777" w:rsidR="009918FD" w:rsidRPr="00F10A28" w:rsidRDefault="009918FD" w:rsidP="009918FD">
                  <w:pPr>
                    <w:spacing w:line="320" w:lineRule="exact"/>
                    <w:rPr>
                      <w:b/>
                      <w:bCs/>
                    </w:rPr>
                  </w:pPr>
                  <w:r w:rsidRPr="00F10A28">
                    <w:rPr>
                      <w:b/>
                      <w:bCs/>
                      <w:color w:val="000000"/>
                    </w:rPr>
                    <w:t>Compliant Yes/No:</w:t>
                  </w:r>
                </w:p>
              </w:tc>
              <w:tc>
                <w:tcPr>
                  <w:tcW w:w="2815"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tcPr>
                <w:p w14:paraId="7AC87ACF" w14:textId="77777777" w:rsidR="009918FD" w:rsidRPr="00F10A28" w:rsidRDefault="009918FD" w:rsidP="009918FD">
                  <w:pPr>
                    <w:spacing w:line="320" w:lineRule="exact"/>
                    <w:rPr>
                      <w:b/>
                      <w:bCs/>
                    </w:rPr>
                  </w:pPr>
                </w:p>
              </w:tc>
            </w:tr>
            <w:tr w:rsidR="009918FD" w:rsidRPr="00F10A28" w14:paraId="5035663F" w14:textId="77777777" w:rsidTr="009918FD">
              <w:tc>
                <w:tcPr>
                  <w:tcW w:w="2815" w:type="dxa"/>
                  <w:tcBorders>
                    <w:top w:val="nil"/>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6FDF385B" w14:textId="77777777" w:rsidR="009918FD" w:rsidRPr="00F10A28" w:rsidRDefault="009918FD" w:rsidP="009918FD">
                  <w:pPr>
                    <w:spacing w:line="320" w:lineRule="exact"/>
                    <w:rPr>
                      <w:b/>
                      <w:bCs/>
                    </w:rPr>
                  </w:pPr>
                  <w:r w:rsidRPr="00F10A28">
                    <w:rPr>
                      <w:b/>
                      <w:bCs/>
                      <w:color w:val="000000"/>
                    </w:rPr>
                    <w:t>Signature:</w:t>
                  </w:r>
                </w:p>
              </w:tc>
              <w:tc>
                <w:tcPr>
                  <w:tcW w:w="2815" w:type="dxa"/>
                  <w:tcBorders>
                    <w:top w:val="nil"/>
                    <w:left w:val="nil"/>
                    <w:bottom w:val="single" w:sz="8" w:space="0" w:color="auto"/>
                    <w:right w:val="single" w:sz="8" w:space="0" w:color="auto"/>
                  </w:tcBorders>
                  <w:shd w:val="clear" w:color="auto" w:fill="BDD6EE"/>
                  <w:tcMar>
                    <w:top w:w="0" w:type="dxa"/>
                    <w:left w:w="108" w:type="dxa"/>
                    <w:bottom w:w="0" w:type="dxa"/>
                    <w:right w:w="108" w:type="dxa"/>
                  </w:tcMar>
                </w:tcPr>
                <w:p w14:paraId="6181EB86" w14:textId="77777777" w:rsidR="009918FD" w:rsidRPr="00F10A28" w:rsidRDefault="009918FD" w:rsidP="009918FD">
                  <w:pPr>
                    <w:spacing w:line="320" w:lineRule="exact"/>
                    <w:rPr>
                      <w:b/>
                      <w:bCs/>
                    </w:rPr>
                  </w:pPr>
                </w:p>
              </w:tc>
            </w:tr>
          </w:tbl>
          <w:p w14:paraId="5D694313" w14:textId="77777777" w:rsidR="009918FD" w:rsidRDefault="009918FD" w:rsidP="00C9277D">
            <w:pPr>
              <w:spacing w:after="160" w:line="320" w:lineRule="exact"/>
            </w:pPr>
          </w:p>
          <w:p w14:paraId="533F8356" w14:textId="77777777" w:rsidR="009918FD" w:rsidRDefault="009918FD" w:rsidP="00C9277D">
            <w:pPr>
              <w:spacing w:after="160" w:line="320" w:lineRule="exact"/>
            </w:pPr>
          </w:p>
          <w:p w14:paraId="43DE51DC" w14:textId="77777777" w:rsidR="009918FD" w:rsidRDefault="009918FD" w:rsidP="00C9277D">
            <w:pPr>
              <w:spacing w:after="160" w:line="320" w:lineRule="exact"/>
            </w:pPr>
          </w:p>
          <w:p w14:paraId="47ADDE35" w14:textId="77777777" w:rsidR="009918FD" w:rsidRDefault="009918FD" w:rsidP="00C9277D">
            <w:pPr>
              <w:spacing w:after="160" w:line="320" w:lineRule="exact"/>
            </w:pPr>
          </w:p>
          <w:p w14:paraId="5C865FB8" w14:textId="77777777" w:rsidR="00A57D05" w:rsidRDefault="00A57D05" w:rsidP="00C9277D">
            <w:pPr>
              <w:spacing w:after="160" w:line="320" w:lineRule="exact"/>
            </w:pPr>
          </w:p>
          <w:p w14:paraId="37395371" w14:textId="77777777" w:rsidR="00A57D05" w:rsidRDefault="00A57D05" w:rsidP="00C9277D">
            <w:pPr>
              <w:spacing w:after="160" w:line="320" w:lineRule="exact"/>
            </w:pPr>
          </w:p>
          <w:p w14:paraId="78B55521" w14:textId="77777777" w:rsidR="00A57D05" w:rsidRDefault="00A57D05" w:rsidP="00C9277D">
            <w:pPr>
              <w:spacing w:after="160" w:line="320" w:lineRule="exact"/>
            </w:pPr>
          </w:p>
          <w:p w14:paraId="2D12E033" w14:textId="77777777" w:rsidR="00A57D05" w:rsidRPr="00F10A28" w:rsidRDefault="00A57D05" w:rsidP="00C9277D">
            <w:pPr>
              <w:spacing w:after="160" w:line="320" w:lineRule="exact"/>
            </w:pPr>
          </w:p>
          <w:p w14:paraId="2FC0ADA7" w14:textId="77777777" w:rsidR="007D7D04" w:rsidRPr="00F10A28" w:rsidRDefault="007D7D04" w:rsidP="00C9277D">
            <w:pPr>
              <w:spacing w:after="160" w:line="320" w:lineRule="exact"/>
            </w:pPr>
          </w:p>
          <w:p w14:paraId="0DD2BE4E" w14:textId="77777777" w:rsidR="007D7D04" w:rsidRPr="00F10A28" w:rsidRDefault="007D7D04" w:rsidP="00C9277D">
            <w:pPr>
              <w:spacing w:after="160" w:line="320" w:lineRule="exact"/>
            </w:pPr>
          </w:p>
          <w:p w14:paraId="68DB799F" w14:textId="77777777" w:rsidR="007D7D04" w:rsidRPr="00F10A28" w:rsidRDefault="007D7D04" w:rsidP="00C9277D">
            <w:pPr>
              <w:spacing w:after="160" w:line="320" w:lineRule="exact"/>
            </w:pPr>
          </w:p>
          <w:p w14:paraId="46D5A6F2" w14:textId="77777777" w:rsidR="007D7D04" w:rsidRPr="00F10A28" w:rsidRDefault="007D7D04" w:rsidP="00C9277D">
            <w:pPr>
              <w:spacing w:after="160" w:line="320" w:lineRule="exact"/>
            </w:pPr>
          </w:p>
          <w:p w14:paraId="0D72781F" w14:textId="77777777" w:rsidR="007D7D04" w:rsidRPr="00F10A28" w:rsidRDefault="007D7D04" w:rsidP="00C9277D">
            <w:pPr>
              <w:spacing w:after="160" w:line="320" w:lineRule="exact"/>
            </w:pPr>
          </w:p>
          <w:p w14:paraId="7B76E771" w14:textId="77777777" w:rsidR="007D7D04" w:rsidRPr="00F10A28" w:rsidRDefault="007D7D04" w:rsidP="00C9277D">
            <w:pPr>
              <w:spacing w:after="160" w:line="320" w:lineRule="exact"/>
            </w:pPr>
          </w:p>
          <w:p w14:paraId="1B99E45F" w14:textId="77777777" w:rsidR="007D7D04" w:rsidRPr="00F10A28" w:rsidRDefault="007D7D04" w:rsidP="00C9277D">
            <w:pPr>
              <w:spacing w:after="160" w:line="320" w:lineRule="exact"/>
            </w:pPr>
          </w:p>
          <w:p w14:paraId="79DACFF9" w14:textId="77777777" w:rsidR="007D7D04" w:rsidRPr="00F10A28" w:rsidRDefault="007D7D04" w:rsidP="00C9277D">
            <w:pPr>
              <w:spacing w:after="160" w:line="320" w:lineRule="exact"/>
            </w:pPr>
          </w:p>
          <w:p w14:paraId="5A697DE3" w14:textId="77777777" w:rsidR="007D7D04" w:rsidRPr="00F10A28" w:rsidRDefault="007D7D04" w:rsidP="00C9277D">
            <w:pPr>
              <w:spacing w:after="160" w:line="320" w:lineRule="exact"/>
            </w:pPr>
          </w:p>
          <w:p w14:paraId="1C0F662D" w14:textId="77777777" w:rsidR="007D7D04" w:rsidRPr="00F10A28" w:rsidRDefault="007D7D04" w:rsidP="00C9277D">
            <w:pPr>
              <w:spacing w:after="160" w:line="320" w:lineRule="exact"/>
            </w:pPr>
          </w:p>
          <w:p w14:paraId="15CF97BA" w14:textId="77777777" w:rsidR="007D7D04" w:rsidRPr="00F10A28" w:rsidRDefault="007D7D04" w:rsidP="00C9277D">
            <w:pPr>
              <w:spacing w:after="160" w:line="320" w:lineRule="exact"/>
            </w:pPr>
          </w:p>
          <w:p w14:paraId="57FC8A11" w14:textId="77777777" w:rsidR="007D7D04" w:rsidRPr="00F10A28" w:rsidRDefault="007D7D04" w:rsidP="00C9277D">
            <w:pPr>
              <w:spacing w:after="160" w:line="320" w:lineRule="exact"/>
            </w:pPr>
          </w:p>
          <w:p w14:paraId="0E49A3AB" w14:textId="77777777" w:rsidR="007D7D04" w:rsidRPr="00F10A28" w:rsidRDefault="007D7D04" w:rsidP="00C9277D">
            <w:pPr>
              <w:spacing w:after="160" w:line="320" w:lineRule="exact"/>
            </w:pPr>
          </w:p>
          <w:p w14:paraId="3A188368" w14:textId="77777777" w:rsidR="007D7D04" w:rsidRPr="00F10A28" w:rsidRDefault="007D7D04" w:rsidP="00C9277D">
            <w:pPr>
              <w:jc w:val="both"/>
              <w:rPr>
                <w:b/>
              </w:rPr>
            </w:pPr>
          </w:p>
        </w:tc>
      </w:tr>
    </w:tbl>
    <w:p w14:paraId="72D9FE00" w14:textId="77777777" w:rsidR="007D7D04" w:rsidRPr="00F10A28" w:rsidRDefault="007D7D04" w:rsidP="00C9277D">
      <w:pPr>
        <w:rPr>
          <w:b/>
          <w:u w:val="single"/>
        </w:rPr>
      </w:pPr>
      <w:r w:rsidRPr="00F10A28">
        <w:rPr>
          <w:b/>
          <w:u w:val="single"/>
        </w:rPr>
        <w:t>PLEASE NOTE</w:t>
      </w:r>
    </w:p>
    <w:p w14:paraId="6BD3B4AA" w14:textId="77777777" w:rsidR="00CA513C" w:rsidRDefault="00CA513C" w:rsidP="00CA513C">
      <w:pPr>
        <w:jc w:val="both"/>
        <w:rPr>
          <w:rFonts w:cs="Arial"/>
        </w:rPr>
      </w:pPr>
      <w:r w:rsidRPr="00C9277D">
        <w:rPr>
          <w:rFonts w:cs="Arial"/>
        </w:rPr>
        <w:t xml:space="preserve">In the first instance, all submissions will be checked to ensure they meet the Mandatory Pass/Fail requirements in Section A in order to determine compliancy and responsiveness. </w:t>
      </w:r>
    </w:p>
    <w:p w14:paraId="33C6C7A2" w14:textId="77777777" w:rsidR="00CA513C" w:rsidRDefault="00CA513C" w:rsidP="00CA513C">
      <w:pPr>
        <w:jc w:val="both"/>
        <w:rPr>
          <w:rFonts w:cs="Arial"/>
        </w:rPr>
      </w:pPr>
      <w:r w:rsidRPr="00C9277D">
        <w:rPr>
          <w:rFonts w:cs="Arial"/>
        </w:rPr>
        <w:t xml:space="preserve">All submissions that meet the mandatory pass/fail criteria will be deemed to be compliant and responsive and will be assessed under the weighted criteria set out in Section B. </w:t>
      </w:r>
    </w:p>
    <w:p w14:paraId="6BE55EA7" w14:textId="77777777" w:rsidR="00CA513C" w:rsidRPr="00C9277D" w:rsidRDefault="00CA513C" w:rsidP="00CA513C">
      <w:pPr>
        <w:jc w:val="both"/>
        <w:rPr>
          <w:rFonts w:cs="Arial"/>
        </w:rPr>
      </w:pPr>
      <w:r w:rsidRPr="00C9277D">
        <w:rPr>
          <w:rFonts w:cs="Arial"/>
        </w:rPr>
        <w:t>Any submission that does not meet the mandatory pass/fail requirements will be deemed to be non-compliant and non-responsive and will be eliminated.</w:t>
      </w:r>
    </w:p>
    <w:p w14:paraId="596D0D79" w14:textId="4659F642" w:rsidR="00CA513C" w:rsidRDefault="00CA513C" w:rsidP="00CA513C">
      <w:pPr>
        <w:jc w:val="both"/>
        <w:rPr>
          <w:rFonts w:cs="Arial"/>
        </w:rPr>
      </w:pPr>
      <w:r w:rsidRPr="00C9277D">
        <w:rPr>
          <w:rFonts w:cs="Arial"/>
        </w:rPr>
        <w:t xml:space="preserve">In relation to minimum score required - Tenderers should note that they must achieve </w:t>
      </w:r>
      <w:r w:rsidR="007E08FE">
        <w:rPr>
          <w:rFonts w:cs="Arial"/>
        </w:rPr>
        <w:t>the minimum 60%</w:t>
      </w:r>
      <w:r w:rsidRPr="00C9277D">
        <w:rPr>
          <w:rFonts w:cs="Arial"/>
        </w:rPr>
        <w:t xml:space="preserve"> set out for each of the individual qualitative criteria to avoid elimination from the competition</w:t>
      </w:r>
      <w:r>
        <w:rPr>
          <w:rFonts w:cs="Arial"/>
        </w:rPr>
        <w:t>.</w:t>
      </w:r>
    </w:p>
    <w:p w14:paraId="31BE5508" w14:textId="77777777" w:rsidR="003675A0" w:rsidRDefault="003675A0" w:rsidP="003675A0">
      <w:pPr>
        <w:pStyle w:val="Heading1"/>
      </w:pPr>
      <w:bookmarkStart w:id="23" w:name="_Toc230270342"/>
      <w:bookmarkStart w:id="24" w:name="_Toc242970047"/>
      <w:r w:rsidRPr="003675A0">
        <w:t>Section B - Requirements &amp; Specification</w:t>
      </w:r>
      <w:bookmarkEnd w:id="23"/>
      <w:bookmarkEnd w:id="24"/>
      <w:r w:rsidRPr="003675A0">
        <w:t xml:space="preserve"> </w:t>
      </w:r>
    </w:p>
    <w:p w14:paraId="5C7F7735" w14:textId="3B2C0B87" w:rsidR="002E42B6" w:rsidRPr="002E42B6" w:rsidRDefault="002E42B6" w:rsidP="002E42B6">
      <w:pPr>
        <w:rPr>
          <w:rFonts w:eastAsia="Times New Roman" w:cs="Times New Roman"/>
          <w:b/>
          <w:bCs/>
          <w:szCs w:val="20"/>
          <w:u w:val="single"/>
        </w:rPr>
      </w:pPr>
      <w:bookmarkStart w:id="25" w:name="_Toc230270343"/>
      <w:r w:rsidRPr="002E42B6">
        <w:rPr>
          <w:b/>
          <w:bCs/>
        </w:rPr>
        <w:t>Technical Specification</w:t>
      </w:r>
      <w:bookmarkEnd w:id="25"/>
      <w:r w:rsidRPr="002E42B6">
        <w:rPr>
          <w:b/>
          <w:bCs/>
        </w:rPr>
        <w:t>:</w:t>
      </w:r>
    </w:p>
    <w:p w14:paraId="210D1B99" w14:textId="77777777" w:rsidR="002E42B6" w:rsidRPr="002E42B6" w:rsidRDefault="002E42B6" w:rsidP="00A6223B">
      <w:pPr>
        <w:jc w:val="both"/>
        <w:rPr>
          <w:rFonts w:cs="Times New Roman"/>
        </w:rPr>
      </w:pPr>
      <w:r w:rsidRPr="002E42B6">
        <w:rPr>
          <w:rFonts w:cs="Times New Roman"/>
        </w:rPr>
        <w:t xml:space="preserve">This is the minimum specification required. All tenderers must meet or exceed this minimum specification to progress through the award criteria to cost evaluation.  </w:t>
      </w:r>
    </w:p>
    <w:p w14:paraId="0EE89347" w14:textId="5C5C0119" w:rsidR="002E42B6" w:rsidRPr="002E42B6" w:rsidRDefault="002D70BC" w:rsidP="00A6223B">
      <w:pPr>
        <w:jc w:val="both"/>
        <w:rPr>
          <w:rFonts w:cs="Times New Roman"/>
        </w:rPr>
      </w:pPr>
      <w:r>
        <w:rPr>
          <w:rFonts w:cs="Times New Roman"/>
        </w:rPr>
        <w:t>Tenderer</w:t>
      </w:r>
      <w:r w:rsidR="002E42B6" w:rsidRPr="002E42B6">
        <w:rPr>
          <w:rFonts w:cs="Times New Roman"/>
        </w:rPr>
        <w:t xml:space="preserve">s </w:t>
      </w:r>
      <w:r w:rsidR="007A6ADB" w:rsidRPr="002E42B6">
        <w:rPr>
          <w:rFonts w:cs="Times New Roman"/>
          <w:b/>
        </w:rPr>
        <w:t>must</w:t>
      </w:r>
      <w:r w:rsidR="002E42B6" w:rsidRPr="002E42B6">
        <w:rPr>
          <w:rFonts w:cs="Times New Roman"/>
        </w:rPr>
        <w:t xml:space="preserve"> provide all information relating to the </w:t>
      </w:r>
      <w:r w:rsidR="00812A84">
        <w:rPr>
          <w:rFonts w:cs="Times New Roman"/>
        </w:rPr>
        <w:t xml:space="preserve">proposed kitchen </w:t>
      </w:r>
      <w:r w:rsidR="00D24993">
        <w:rPr>
          <w:rFonts w:cs="Times New Roman"/>
        </w:rPr>
        <w:t>equipment</w:t>
      </w:r>
      <w:r w:rsidR="00812A84">
        <w:rPr>
          <w:rFonts w:cs="Times New Roman"/>
        </w:rPr>
        <w:t xml:space="preserve">, installation, commissioning </w:t>
      </w:r>
      <w:r w:rsidR="002E42B6" w:rsidRPr="002E42B6">
        <w:rPr>
          <w:rFonts w:cs="Times New Roman"/>
        </w:rPr>
        <w:t xml:space="preserve">and associated </w:t>
      </w:r>
      <w:r w:rsidR="00812A84">
        <w:rPr>
          <w:rFonts w:cs="Times New Roman"/>
        </w:rPr>
        <w:t>services</w:t>
      </w:r>
      <w:r w:rsidR="002E42B6" w:rsidRPr="002E42B6">
        <w:rPr>
          <w:rFonts w:cs="Times New Roman"/>
        </w:rPr>
        <w:t xml:space="preserve"> in the response boxes below. Responses will be scored accordingly by the Technical Evaluation team as set out in the Award Criteria in the RFT document.</w:t>
      </w:r>
    </w:p>
    <w:p w14:paraId="0B66C457" w14:textId="77777777" w:rsidR="002E42B6" w:rsidRPr="002E42B6" w:rsidRDefault="002E42B6" w:rsidP="00A6223B">
      <w:pPr>
        <w:jc w:val="both"/>
        <w:rPr>
          <w:rFonts w:cs="Arial"/>
          <w:b/>
          <w:bCs/>
          <w:iCs/>
        </w:rPr>
      </w:pPr>
      <w:r w:rsidRPr="002E42B6">
        <w:rPr>
          <w:rFonts w:cs="Arial"/>
          <w:b/>
          <w:bCs/>
          <w:iCs/>
        </w:rPr>
        <w:t>Tenderers must use “Appendix 1: Requirements and Specifications to structure their response on how they meet the requirements.</w:t>
      </w:r>
    </w:p>
    <w:p w14:paraId="00870444" w14:textId="77777777" w:rsidR="002E42B6" w:rsidRDefault="002E42B6" w:rsidP="002E42B6">
      <w:pPr>
        <w:rPr>
          <w:rFonts w:cs="Times New Roman"/>
        </w:rPr>
      </w:pPr>
      <w:r w:rsidRPr="002E42B6">
        <w:rPr>
          <w:rFonts w:cs="Times New Roman"/>
        </w:rPr>
        <w:t xml:space="preserve">Please ensure all cost submissions are kept separate and included in the Excel file entitled: </w:t>
      </w:r>
      <w:r w:rsidRPr="002E42B6">
        <w:rPr>
          <w:rFonts w:cs="Times New Roman"/>
          <w:b/>
        </w:rPr>
        <w:t>Appendix 2 – Pricing Schedule</w:t>
      </w:r>
      <w:r w:rsidRPr="002E42B6">
        <w:rPr>
          <w:rFonts w:cs="Times New Roman"/>
        </w:rPr>
        <w:t>.</w:t>
      </w:r>
    </w:p>
    <w:p w14:paraId="314192D8" w14:textId="77777777" w:rsidR="001D11F5" w:rsidRPr="002E42B6" w:rsidRDefault="001D11F5" w:rsidP="002E42B6">
      <w:pPr>
        <w:rPr>
          <w:rFonts w:cs="Times New Roman"/>
        </w:rPr>
      </w:pPr>
    </w:p>
    <w:p w14:paraId="669304C3" w14:textId="77777777" w:rsidR="00BF09E6" w:rsidRPr="00F10A28" w:rsidRDefault="00BF09E6" w:rsidP="00C9277D">
      <w:pPr>
        <w:rPr>
          <w:b/>
        </w:rPr>
      </w:pPr>
      <w:r w:rsidRPr="00F10A28">
        <w:rPr>
          <w:b/>
        </w:rPr>
        <w:t>Notes</w:t>
      </w:r>
    </w:p>
    <w:p w14:paraId="5D1CD480" w14:textId="77777777" w:rsidR="004B73FB" w:rsidRPr="004B2679" w:rsidRDefault="004B73FB" w:rsidP="004B73FB">
      <w:pPr>
        <w:numPr>
          <w:ilvl w:val="0"/>
          <w:numId w:val="21"/>
        </w:numPr>
        <w:spacing w:after="0"/>
        <w:jc w:val="both"/>
        <w:rPr>
          <w:rFonts w:cs="Times New Roman"/>
        </w:rPr>
      </w:pPr>
      <w:r w:rsidRPr="004B2679">
        <w:rPr>
          <w:rFonts w:cs="Times New Roman"/>
        </w:rPr>
        <w:t>Where specifications include reference to manufacturer or brand names this is a result of difficulties in specifying the product required. In these instances</w:t>
      </w:r>
      <w:r>
        <w:rPr>
          <w:rFonts w:cs="Times New Roman"/>
        </w:rPr>
        <w:t>,</w:t>
      </w:r>
      <w:r w:rsidRPr="004B2679">
        <w:rPr>
          <w:rFonts w:cs="Times New Roman"/>
        </w:rPr>
        <w:t xml:space="preserve"> the phrase “or equivalent” is inferred. </w:t>
      </w:r>
    </w:p>
    <w:p w14:paraId="36112B83" w14:textId="77777777" w:rsidR="004B73FB" w:rsidRPr="004B2679" w:rsidRDefault="004B73FB" w:rsidP="004B73FB">
      <w:pPr>
        <w:numPr>
          <w:ilvl w:val="0"/>
          <w:numId w:val="21"/>
        </w:numPr>
        <w:spacing w:after="0"/>
        <w:jc w:val="both"/>
        <w:rPr>
          <w:rFonts w:cs="Times New Roman"/>
        </w:rPr>
      </w:pPr>
      <w:r w:rsidRPr="004B2679">
        <w:rPr>
          <w:rFonts w:cs="Times New Roman"/>
        </w:rPr>
        <w:t>Compliance with all the standards as regards health and safety, quality assurance and analytical protocols is expected.</w:t>
      </w:r>
    </w:p>
    <w:p w14:paraId="4BBF017A" w14:textId="77777777" w:rsidR="004B73FB" w:rsidRDefault="004B73FB" w:rsidP="004B73FB">
      <w:pPr>
        <w:numPr>
          <w:ilvl w:val="0"/>
          <w:numId w:val="21"/>
        </w:numPr>
        <w:spacing w:after="0"/>
        <w:jc w:val="both"/>
        <w:rPr>
          <w:rFonts w:cs="Times New Roman"/>
        </w:rPr>
      </w:pPr>
      <w:r w:rsidRPr="00E22E56">
        <w:rPr>
          <w:rFonts w:cs="Times New Roman"/>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79A88AB2" w14:textId="77777777" w:rsidR="004B73FB" w:rsidRDefault="004B73FB" w:rsidP="004B73FB">
      <w:pPr>
        <w:numPr>
          <w:ilvl w:val="0"/>
          <w:numId w:val="21"/>
        </w:numPr>
        <w:spacing w:after="0"/>
        <w:jc w:val="both"/>
        <w:rPr>
          <w:rFonts w:cs="Times New Roman"/>
        </w:rPr>
      </w:pPr>
      <w:r w:rsidRPr="000237F8">
        <w:rPr>
          <w:rFonts w:cs="Times New Roman"/>
        </w:rPr>
        <w:t>Additional functionality should be identified in the comments section to facilitate scoring under the award criteria.</w:t>
      </w:r>
    </w:p>
    <w:p w14:paraId="306671EA" w14:textId="77777777" w:rsidR="004B73FB" w:rsidRPr="00E22E56" w:rsidRDefault="004B73FB" w:rsidP="004B73FB">
      <w:pPr>
        <w:spacing w:after="0"/>
        <w:jc w:val="both"/>
        <w:rPr>
          <w:rFonts w:cs="Times New Roman"/>
        </w:rPr>
      </w:pPr>
    </w:p>
    <w:p w14:paraId="79115649" w14:textId="77777777" w:rsidR="006C3886" w:rsidRPr="006C3886" w:rsidRDefault="006C3886" w:rsidP="006C3886">
      <w:pPr>
        <w:pStyle w:val="Heading1"/>
      </w:pPr>
      <w:bookmarkStart w:id="26" w:name="_Toc230270344"/>
      <w:bookmarkStart w:id="27" w:name="_Toc242970048"/>
      <w:r w:rsidRPr="006C3886">
        <w:rPr>
          <w:rFonts w:eastAsia="Times New Roman"/>
        </w:rPr>
        <w:t xml:space="preserve">Programme </w:t>
      </w:r>
      <w:r w:rsidRPr="006C3886">
        <w:t>Requirements</w:t>
      </w:r>
      <w:bookmarkEnd w:id="26"/>
      <w:bookmarkEnd w:id="27"/>
    </w:p>
    <w:p w14:paraId="29282030" w14:textId="77777777" w:rsidR="006C3886" w:rsidRPr="006C3886" w:rsidRDefault="006C3886" w:rsidP="006C3886">
      <w:pPr>
        <w:autoSpaceDE w:val="0"/>
        <w:autoSpaceDN w:val="0"/>
        <w:adjustRightInd w:val="0"/>
        <w:spacing w:after="0" w:line="240" w:lineRule="auto"/>
        <w:ind w:left="720"/>
        <w:jc w:val="both"/>
        <w:rPr>
          <w:rFonts w:asciiTheme="minorHAnsi" w:eastAsia="Times New Roman" w:hAnsiTheme="minorHAnsi" w:cstheme="minorHAnsi"/>
          <w:lang w:val="en-GB"/>
        </w:rPr>
      </w:pPr>
    </w:p>
    <w:p w14:paraId="03679A0C" w14:textId="129FAF06" w:rsidR="006C3886" w:rsidRPr="006C3886" w:rsidRDefault="006C3886" w:rsidP="006C3886">
      <w:pPr>
        <w:numPr>
          <w:ilvl w:val="0"/>
          <w:numId w:val="33"/>
        </w:numPr>
        <w:autoSpaceDE w:val="0"/>
        <w:autoSpaceDN w:val="0"/>
        <w:adjustRightInd w:val="0"/>
        <w:spacing w:after="0" w:line="240" w:lineRule="auto"/>
        <w:jc w:val="both"/>
        <w:rPr>
          <w:rFonts w:asciiTheme="minorHAnsi" w:eastAsia="Times New Roman" w:hAnsiTheme="minorHAnsi" w:cstheme="minorHAnsi"/>
          <w:lang w:val="en-GB"/>
        </w:rPr>
      </w:pPr>
      <w:r w:rsidRPr="006C3886">
        <w:rPr>
          <w:rFonts w:asciiTheme="minorHAnsi" w:eastAsia="Times New Roman" w:hAnsiTheme="minorHAnsi" w:cstheme="minorHAnsi"/>
          <w:lang w:val="en-GB"/>
        </w:rPr>
        <w:t xml:space="preserve">Tenderers </w:t>
      </w:r>
      <w:r w:rsidR="00401CDA" w:rsidRPr="006C3886">
        <w:rPr>
          <w:rFonts w:asciiTheme="minorHAnsi" w:eastAsia="Times New Roman" w:hAnsiTheme="minorHAnsi" w:cstheme="minorHAnsi"/>
          <w:lang w:val="en-GB"/>
        </w:rPr>
        <w:t>must</w:t>
      </w:r>
      <w:r w:rsidRPr="006C3886">
        <w:rPr>
          <w:rFonts w:asciiTheme="minorHAnsi" w:eastAsia="Times New Roman" w:hAnsiTheme="minorHAnsi" w:cstheme="minorHAnsi"/>
          <w:lang w:val="en-GB"/>
        </w:rPr>
        <w:t xml:space="preserve"> note that contractors do not have exclusive access and will be required to work around and accommodate other suppliers and contractors who </w:t>
      </w:r>
      <w:r w:rsidR="00FF0A89">
        <w:rPr>
          <w:rFonts w:asciiTheme="minorHAnsi" w:eastAsia="Times New Roman" w:hAnsiTheme="minorHAnsi" w:cstheme="minorHAnsi"/>
          <w:lang w:val="en-GB"/>
        </w:rPr>
        <w:t>may</w:t>
      </w:r>
      <w:r w:rsidRPr="006C3886">
        <w:rPr>
          <w:rFonts w:asciiTheme="minorHAnsi" w:eastAsia="Times New Roman" w:hAnsiTheme="minorHAnsi" w:cstheme="minorHAnsi"/>
          <w:lang w:val="en-GB"/>
        </w:rPr>
        <w:t xml:space="preserve"> be active in the building and laboratories simultaneously. </w:t>
      </w:r>
    </w:p>
    <w:p w14:paraId="388D7236" w14:textId="77777777" w:rsidR="006C3886" w:rsidRPr="006C3886" w:rsidRDefault="006C3886" w:rsidP="006C3886">
      <w:pPr>
        <w:autoSpaceDE w:val="0"/>
        <w:autoSpaceDN w:val="0"/>
        <w:adjustRightInd w:val="0"/>
        <w:spacing w:after="0" w:line="240" w:lineRule="auto"/>
        <w:ind w:left="720"/>
        <w:jc w:val="both"/>
        <w:rPr>
          <w:rFonts w:asciiTheme="minorHAnsi" w:eastAsia="Times New Roman" w:hAnsiTheme="minorHAnsi" w:cstheme="minorHAnsi"/>
          <w:lang w:val="en-GB"/>
        </w:rPr>
      </w:pPr>
    </w:p>
    <w:p w14:paraId="25634FC5" w14:textId="3D23F096" w:rsidR="006C3886" w:rsidRPr="006C3886" w:rsidRDefault="006F1FD2" w:rsidP="006C3886">
      <w:pPr>
        <w:numPr>
          <w:ilvl w:val="0"/>
          <w:numId w:val="33"/>
        </w:numPr>
        <w:autoSpaceDE w:val="0"/>
        <w:autoSpaceDN w:val="0"/>
        <w:adjustRightInd w:val="0"/>
        <w:spacing w:after="0" w:line="240" w:lineRule="auto"/>
        <w:jc w:val="both"/>
        <w:rPr>
          <w:rFonts w:asciiTheme="minorHAnsi" w:eastAsia="Times New Roman" w:hAnsiTheme="minorHAnsi" w:cstheme="minorHAnsi"/>
          <w:lang w:val="en-GB"/>
        </w:rPr>
      </w:pPr>
      <w:r>
        <w:rPr>
          <w:rFonts w:asciiTheme="minorHAnsi" w:eastAsia="Times New Roman" w:hAnsiTheme="minorHAnsi" w:cstheme="minorHAnsi"/>
          <w:lang w:val="en-GB"/>
        </w:rPr>
        <w:t>North House opening</w:t>
      </w:r>
      <w:r w:rsidR="006C3886" w:rsidRPr="006C3886">
        <w:rPr>
          <w:rFonts w:asciiTheme="minorHAnsi" w:eastAsia="Times New Roman" w:hAnsiTheme="minorHAnsi" w:cstheme="minorHAnsi"/>
          <w:lang w:val="en-GB"/>
        </w:rPr>
        <w:t xml:space="preserve"> hours are Monday to </w:t>
      </w:r>
      <w:r>
        <w:rPr>
          <w:rFonts w:asciiTheme="minorHAnsi" w:eastAsia="Times New Roman" w:hAnsiTheme="minorHAnsi" w:cstheme="minorHAnsi"/>
          <w:lang w:val="en-GB"/>
        </w:rPr>
        <w:t>Thursday</w:t>
      </w:r>
      <w:r w:rsidR="006C3886" w:rsidRPr="006C3886">
        <w:rPr>
          <w:rFonts w:asciiTheme="minorHAnsi" w:eastAsia="Times New Roman" w:hAnsiTheme="minorHAnsi" w:cstheme="minorHAnsi"/>
          <w:lang w:val="en-GB"/>
        </w:rPr>
        <w:t xml:space="preserve"> from </w:t>
      </w:r>
      <w:r>
        <w:rPr>
          <w:rFonts w:asciiTheme="minorHAnsi" w:eastAsia="Times New Roman" w:hAnsiTheme="minorHAnsi" w:cstheme="minorHAnsi"/>
          <w:lang w:val="en-GB"/>
        </w:rPr>
        <w:t>8</w:t>
      </w:r>
      <w:r w:rsidR="006C3886" w:rsidRPr="006C3886">
        <w:rPr>
          <w:rFonts w:asciiTheme="minorHAnsi" w:eastAsia="Times New Roman" w:hAnsiTheme="minorHAnsi" w:cstheme="minorHAnsi"/>
          <w:lang w:val="en-GB"/>
        </w:rPr>
        <w:t xml:space="preserve">.00am to </w:t>
      </w:r>
      <w:r>
        <w:rPr>
          <w:rFonts w:asciiTheme="minorHAnsi" w:eastAsia="Times New Roman" w:hAnsiTheme="minorHAnsi" w:cstheme="minorHAnsi"/>
          <w:lang w:val="en-GB"/>
        </w:rPr>
        <w:t>10</w:t>
      </w:r>
      <w:r w:rsidR="006C3886" w:rsidRPr="006C3886">
        <w:rPr>
          <w:rFonts w:asciiTheme="minorHAnsi" w:eastAsia="Times New Roman" w:hAnsiTheme="minorHAnsi" w:cstheme="minorHAnsi"/>
          <w:lang w:val="en-GB"/>
        </w:rPr>
        <w:t xml:space="preserve">.00 pm </w:t>
      </w:r>
      <w:r w:rsidR="003122C8">
        <w:rPr>
          <w:rFonts w:asciiTheme="minorHAnsi" w:eastAsia="Times New Roman" w:hAnsiTheme="minorHAnsi" w:cstheme="minorHAnsi"/>
          <w:lang w:val="en-GB"/>
        </w:rPr>
        <w:t xml:space="preserve"> and from 8.00am to 6pm on Friday and Saturday</w:t>
      </w:r>
      <w:r w:rsidR="006C3886" w:rsidRPr="006C3886">
        <w:rPr>
          <w:rFonts w:asciiTheme="minorHAnsi" w:eastAsia="Times New Roman" w:hAnsiTheme="minorHAnsi" w:cstheme="minorHAnsi"/>
          <w:lang w:val="en-GB"/>
        </w:rPr>
        <w:t>. Access to the site shall at all times be arranged through the appointed representative in TU Dublin.</w:t>
      </w:r>
    </w:p>
    <w:p w14:paraId="6DF7FD59" w14:textId="77777777" w:rsidR="006C3886" w:rsidRPr="006C3886" w:rsidRDefault="006C3886" w:rsidP="006C3886">
      <w:pPr>
        <w:spacing w:after="0" w:line="240" w:lineRule="auto"/>
        <w:ind w:left="720"/>
        <w:rPr>
          <w:rFonts w:asciiTheme="minorHAnsi" w:eastAsia="Times New Roman" w:hAnsiTheme="minorHAnsi" w:cstheme="minorHAnsi"/>
          <w:lang w:val="en-GB"/>
        </w:rPr>
      </w:pPr>
    </w:p>
    <w:p w14:paraId="5DBF35CB" w14:textId="77777777" w:rsidR="006C3886" w:rsidRPr="006C3886" w:rsidRDefault="006C3886" w:rsidP="006C3886">
      <w:pPr>
        <w:numPr>
          <w:ilvl w:val="0"/>
          <w:numId w:val="33"/>
        </w:numPr>
        <w:autoSpaceDE w:val="0"/>
        <w:autoSpaceDN w:val="0"/>
        <w:adjustRightInd w:val="0"/>
        <w:spacing w:after="0" w:line="240" w:lineRule="auto"/>
        <w:jc w:val="both"/>
        <w:rPr>
          <w:rFonts w:asciiTheme="minorHAnsi" w:eastAsia="Times New Roman" w:hAnsiTheme="minorHAnsi" w:cstheme="minorHAnsi"/>
          <w:lang w:val="en-GB"/>
        </w:rPr>
      </w:pPr>
      <w:r w:rsidRPr="006C3886">
        <w:rPr>
          <w:rFonts w:asciiTheme="minorHAnsi" w:eastAsia="Times New Roman" w:hAnsiTheme="minorHAnsi" w:cstheme="minorHAnsi"/>
          <w:lang w:val="en-GB"/>
        </w:rPr>
        <w:t xml:space="preserve">Note: Working outside Business Hours may be required to comply with work programmes. Where this becomes necessary as a result of changes to the start dates set out above, all reasonable efforts will be made to accommodate same. </w:t>
      </w:r>
    </w:p>
    <w:p w14:paraId="0B7F8D55" w14:textId="77777777" w:rsidR="006C3886" w:rsidRPr="006C3886" w:rsidRDefault="006C3886" w:rsidP="006C3886">
      <w:pPr>
        <w:autoSpaceDE w:val="0"/>
        <w:autoSpaceDN w:val="0"/>
        <w:adjustRightInd w:val="0"/>
        <w:spacing w:after="0" w:line="240" w:lineRule="auto"/>
        <w:ind w:left="720"/>
        <w:jc w:val="both"/>
        <w:rPr>
          <w:rFonts w:asciiTheme="minorHAnsi" w:eastAsia="Times New Roman" w:hAnsiTheme="minorHAnsi" w:cstheme="minorHAnsi"/>
          <w:lang w:val="en-GB"/>
        </w:rPr>
      </w:pPr>
    </w:p>
    <w:p w14:paraId="375DAE87" w14:textId="77777777" w:rsidR="006C3886" w:rsidRPr="006C3886" w:rsidRDefault="006C3886" w:rsidP="006C3886">
      <w:pPr>
        <w:numPr>
          <w:ilvl w:val="0"/>
          <w:numId w:val="33"/>
        </w:numPr>
        <w:autoSpaceDE w:val="0"/>
        <w:autoSpaceDN w:val="0"/>
        <w:adjustRightInd w:val="0"/>
        <w:spacing w:after="0" w:line="240" w:lineRule="auto"/>
        <w:jc w:val="both"/>
        <w:rPr>
          <w:rFonts w:asciiTheme="minorHAnsi" w:eastAsia="Times New Roman" w:hAnsiTheme="minorHAnsi" w:cstheme="minorHAnsi"/>
          <w:lang w:val="en-GB"/>
        </w:rPr>
      </w:pPr>
      <w:r w:rsidRPr="006C3886">
        <w:rPr>
          <w:rFonts w:asciiTheme="minorHAnsi" w:eastAsia="Times New Roman" w:hAnsiTheme="minorHAnsi" w:cstheme="minorHAnsi"/>
          <w:lang w:val="en-GB"/>
        </w:rPr>
        <w:t xml:space="preserve">Contractors are responsible for security of their own equipment, materials, etc. </w:t>
      </w:r>
    </w:p>
    <w:p w14:paraId="1FFD30CF" w14:textId="77777777" w:rsidR="006C3886" w:rsidRPr="006C3886" w:rsidRDefault="006C3886" w:rsidP="006C3886">
      <w:pPr>
        <w:autoSpaceDE w:val="0"/>
        <w:autoSpaceDN w:val="0"/>
        <w:adjustRightInd w:val="0"/>
        <w:spacing w:after="0" w:line="240" w:lineRule="auto"/>
        <w:ind w:left="720"/>
        <w:jc w:val="both"/>
        <w:rPr>
          <w:rFonts w:asciiTheme="minorHAnsi" w:eastAsia="Times New Roman" w:hAnsiTheme="minorHAnsi" w:cstheme="minorHAnsi"/>
          <w:lang w:val="en-GB"/>
        </w:rPr>
      </w:pPr>
    </w:p>
    <w:p w14:paraId="4F463EC7" w14:textId="7E3F0766" w:rsidR="006C3886" w:rsidRPr="006C3886" w:rsidRDefault="006C3886" w:rsidP="006C3886">
      <w:pPr>
        <w:numPr>
          <w:ilvl w:val="0"/>
          <w:numId w:val="33"/>
        </w:numPr>
        <w:autoSpaceDE w:val="0"/>
        <w:autoSpaceDN w:val="0"/>
        <w:adjustRightInd w:val="0"/>
        <w:spacing w:after="0" w:line="240" w:lineRule="auto"/>
        <w:jc w:val="both"/>
        <w:rPr>
          <w:rFonts w:asciiTheme="minorHAnsi" w:eastAsia="Times New Roman" w:hAnsiTheme="minorHAnsi" w:cstheme="minorHAnsi"/>
          <w:b/>
          <w:bCs/>
          <w:lang w:val="en-GB"/>
        </w:rPr>
      </w:pPr>
      <w:r w:rsidRPr="006C3886">
        <w:rPr>
          <w:rFonts w:asciiTheme="minorHAnsi" w:eastAsia="Times New Roman" w:hAnsiTheme="minorHAnsi" w:cstheme="minorHAnsi"/>
          <w:lang w:val="en-GB"/>
        </w:rPr>
        <w:t xml:space="preserve">Prior to any deliveries, the successful </w:t>
      </w:r>
      <w:r w:rsidR="006818C0">
        <w:rPr>
          <w:rFonts w:asciiTheme="minorHAnsi" w:eastAsia="Times New Roman" w:hAnsiTheme="minorHAnsi" w:cstheme="minorHAnsi"/>
          <w:lang w:val="en-GB"/>
        </w:rPr>
        <w:t>tenderer</w:t>
      </w:r>
      <w:r w:rsidRPr="006C3886">
        <w:rPr>
          <w:rFonts w:asciiTheme="minorHAnsi" w:eastAsia="Times New Roman" w:hAnsiTheme="minorHAnsi" w:cstheme="minorHAnsi"/>
          <w:lang w:val="en-GB"/>
        </w:rPr>
        <w:t>(s) (and/or relevant sub-contractors, etc.) will be required to meet the representatives from TU Dublin to clarify the requirements for Health &amp; Safety, site access, services etc. to ensure compliance with standard operating procedures, and other regulatory/ statutory requirements.</w:t>
      </w:r>
    </w:p>
    <w:p w14:paraId="662874C7" w14:textId="77777777" w:rsidR="00BF09E6" w:rsidRPr="00F10A28" w:rsidRDefault="00BF09E6" w:rsidP="00C9277D"/>
    <w:p w14:paraId="3C592A51" w14:textId="77777777" w:rsidR="00CD03AA" w:rsidRPr="00F10A28" w:rsidRDefault="00CD03AA" w:rsidP="00C9277D">
      <w:pPr>
        <w:spacing w:line="240" w:lineRule="auto"/>
        <w:jc w:val="both"/>
      </w:pPr>
    </w:p>
    <w:p w14:paraId="3C35AEBF" w14:textId="6352F26F" w:rsidR="00BF09E6" w:rsidRDefault="00BF09E6" w:rsidP="00C9277D"/>
    <w:p w14:paraId="74C54A33" w14:textId="77777777" w:rsidR="005E20A1" w:rsidRDefault="005E20A1" w:rsidP="00C9277D"/>
    <w:p w14:paraId="0C368061" w14:textId="77777777" w:rsidR="005E20A1" w:rsidRDefault="005E20A1" w:rsidP="00C9277D"/>
    <w:p w14:paraId="538A1B47" w14:textId="77777777" w:rsidR="005E20A1" w:rsidRPr="00F10A28" w:rsidRDefault="005E20A1" w:rsidP="00C9277D"/>
    <w:p w14:paraId="002B6C76" w14:textId="1CECA012" w:rsidR="00CB519C" w:rsidRPr="00F10A28" w:rsidRDefault="00CB519C" w:rsidP="00C9277D"/>
    <w:p w14:paraId="57DCF069" w14:textId="0DBFE41F" w:rsidR="00BF09E6" w:rsidRPr="00F10A28" w:rsidRDefault="00BF09E6" w:rsidP="00B5399D">
      <w:pPr>
        <w:pStyle w:val="Heading1"/>
        <w:rPr>
          <w:rFonts w:eastAsia="Times New Roman"/>
        </w:rPr>
      </w:pPr>
      <w:bookmarkStart w:id="28" w:name="_Toc242970049"/>
      <w:bookmarkStart w:id="29" w:name="_Hlk115702245"/>
      <w:r w:rsidRPr="00F10A28">
        <w:rPr>
          <w:rFonts w:eastAsia="Times New Roman"/>
        </w:rPr>
        <w:lastRenderedPageBreak/>
        <w:t>Award Criteria</w:t>
      </w:r>
      <w:bookmarkEnd w:id="28"/>
    </w:p>
    <w:p w14:paraId="726CD6BE" w14:textId="75FB5367" w:rsidR="00AE07B3" w:rsidRPr="00F10A28" w:rsidRDefault="00BF09E6" w:rsidP="00C9277D">
      <w:pPr>
        <w:widowControl w:val="0"/>
      </w:pPr>
      <w:r w:rsidRPr="00F10A28">
        <w:t>The Goods Contract will be awarded on the basis of the most economically advantageous tender(s) as identified in accordance with the following award criteria:</w:t>
      </w:r>
    </w:p>
    <w:tbl>
      <w:tblPr>
        <w:tblStyle w:val="TableGrid11"/>
        <w:tblW w:w="9795" w:type="dxa"/>
        <w:tblLayout w:type="fixed"/>
        <w:tblLook w:val="0400" w:firstRow="0" w:lastRow="0" w:firstColumn="0" w:lastColumn="0" w:noHBand="0" w:noVBand="1"/>
      </w:tblPr>
      <w:tblGrid>
        <w:gridCol w:w="717"/>
        <w:gridCol w:w="4665"/>
        <w:gridCol w:w="1559"/>
        <w:gridCol w:w="1276"/>
        <w:gridCol w:w="1578"/>
      </w:tblGrid>
      <w:tr w:rsidR="00BF09E6" w:rsidRPr="00F10A28" w14:paraId="60997466" w14:textId="77777777" w:rsidTr="00E403E0">
        <w:trPr>
          <w:trHeight w:val="987"/>
        </w:trPr>
        <w:tc>
          <w:tcPr>
            <w:tcW w:w="9795"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29C5E3" w14:textId="2BC05D16" w:rsidR="00BF09E6" w:rsidRPr="00F10A28" w:rsidRDefault="00BF09E6" w:rsidP="00C9277D">
            <w:pPr>
              <w:keepNext/>
              <w:tabs>
                <w:tab w:val="left" w:pos="397"/>
                <w:tab w:val="left" w:pos="907"/>
                <w:tab w:val="left" w:pos="1134"/>
              </w:tabs>
              <w:spacing w:before="320" w:after="160" w:line="240" w:lineRule="auto"/>
              <w:jc w:val="center"/>
              <w:rPr>
                <w:b/>
                <w:bCs/>
                <w:sz w:val="22"/>
                <w:szCs w:val="22"/>
              </w:rPr>
            </w:pPr>
            <w:r w:rsidRPr="00F10A28">
              <w:rPr>
                <w:b/>
                <w:bCs/>
                <w:sz w:val="22"/>
                <w:szCs w:val="22"/>
              </w:rPr>
              <w:t xml:space="preserve">Award Criteria </w:t>
            </w:r>
          </w:p>
        </w:tc>
      </w:tr>
      <w:tr w:rsidR="00BF09E6" w:rsidRPr="00F10A28" w14:paraId="1573EE1E" w14:textId="77777777" w:rsidTr="00287150">
        <w:trPr>
          <w:trHeight w:val="1038"/>
        </w:trPr>
        <w:tc>
          <w:tcPr>
            <w:tcW w:w="717" w:type="dxa"/>
            <w:tcBorders>
              <w:top w:val="single" w:sz="4" w:space="0" w:color="auto"/>
              <w:left w:val="single" w:sz="4" w:space="0" w:color="auto"/>
              <w:bottom w:val="single" w:sz="4" w:space="0" w:color="auto"/>
              <w:right w:val="single" w:sz="4" w:space="0" w:color="auto"/>
            </w:tcBorders>
            <w:shd w:val="clear" w:color="auto" w:fill="DBE5F1"/>
          </w:tcPr>
          <w:p w14:paraId="7A134C36" w14:textId="77777777" w:rsidR="00BF09E6" w:rsidRPr="00F10A28" w:rsidRDefault="00BF09E6" w:rsidP="00C9277D">
            <w:pPr>
              <w:rPr>
                <w:rFonts w:eastAsia="Times New Roman"/>
                <w:sz w:val="22"/>
                <w:szCs w:val="22"/>
              </w:rPr>
            </w:pPr>
          </w:p>
        </w:tc>
        <w:tc>
          <w:tcPr>
            <w:tcW w:w="4665" w:type="dxa"/>
            <w:tcBorders>
              <w:top w:val="single" w:sz="4" w:space="0" w:color="auto"/>
              <w:left w:val="single" w:sz="4" w:space="0" w:color="auto"/>
              <w:bottom w:val="single" w:sz="4" w:space="0" w:color="auto"/>
              <w:right w:val="single" w:sz="4" w:space="0" w:color="auto"/>
            </w:tcBorders>
            <w:shd w:val="clear" w:color="auto" w:fill="DBE5F1"/>
            <w:hideMark/>
          </w:tcPr>
          <w:p w14:paraId="515FA7AE" w14:textId="77777777" w:rsidR="00BF09E6" w:rsidRDefault="00BF09E6" w:rsidP="00C9277D">
            <w:pPr>
              <w:ind w:right="-20"/>
              <w:jc w:val="center"/>
              <w:rPr>
                <w:b/>
                <w:sz w:val="22"/>
                <w:szCs w:val="22"/>
              </w:rPr>
            </w:pPr>
            <w:r w:rsidRPr="00F10A28">
              <w:rPr>
                <w:b/>
                <w:sz w:val="22"/>
                <w:szCs w:val="22"/>
              </w:rPr>
              <w:t>Award Criteria:</w:t>
            </w:r>
          </w:p>
          <w:p w14:paraId="4E8A0C16" w14:textId="08A33BBF" w:rsidR="00231191" w:rsidRPr="00F10A28" w:rsidRDefault="00231191" w:rsidP="00231191">
            <w:pPr>
              <w:ind w:right="-20"/>
              <w:jc w:val="center"/>
              <w:rPr>
                <w:b/>
                <w:sz w:val="22"/>
                <w:szCs w:val="22"/>
              </w:rPr>
            </w:pPr>
            <w:r w:rsidRPr="0041080B">
              <w:rPr>
                <w:rFonts w:asciiTheme="minorHAnsi" w:hAnsiTheme="minorHAnsi" w:cstheme="minorHAnsi"/>
                <w:b/>
                <w:bCs/>
                <w:sz w:val="22"/>
                <w:szCs w:val="22"/>
              </w:rPr>
              <w:t xml:space="preserve">Tenderers must meet the minimum score of 60% in each </w:t>
            </w:r>
            <w:r>
              <w:rPr>
                <w:rFonts w:asciiTheme="minorHAnsi" w:hAnsiTheme="minorHAnsi" w:cstheme="minorHAnsi"/>
                <w:b/>
                <w:bCs/>
                <w:sz w:val="22"/>
                <w:szCs w:val="22"/>
              </w:rPr>
              <w:t>Sections B</w:t>
            </w:r>
            <w:r w:rsidRPr="00456888">
              <w:rPr>
                <w:rFonts w:asciiTheme="minorHAnsi" w:hAnsiTheme="minorHAnsi" w:cstheme="minorHAnsi"/>
                <w:b/>
                <w:bCs/>
                <w:sz w:val="22"/>
                <w:szCs w:val="22"/>
              </w:rPr>
              <w:t xml:space="preserve"> </w:t>
            </w:r>
            <w:r>
              <w:rPr>
                <w:rFonts w:asciiTheme="minorHAnsi" w:hAnsiTheme="minorHAnsi" w:cstheme="minorHAnsi"/>
                <w:b/>
                <w:bCs/>
                <w:sz w:val="22"/>
                <w:szCs w:val="22"/>
              </w:rPr>
              <w:t>- F</w:t>
            </w:r>
          </w:p>
          <w:p w14:paraId="5CDCA457" w14:textId="3E1216AE" w:rsidR="00BF09E6" w:rsidRPr="00F10A28" w:rsidRDefault="00BF09E6" w:rsidP="00C9277D">
            <w:pPr>
              <w:ind w:right="-2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DBE5F1"/>
            <w:hideMark/>
          </w:tcPr>
          <w:p w14:paraId="179977BF" w14:textId="77777777" w:rsidR="00BF09E6" w:rsidRPr="00F10A28" w:rsidRDefault="00BF09E6" w:rsidP="00C9277D">
            <w:pPr>
              <w:ind w:left="43" w:right="-20"/>
              <w:jc w:val="center"/>
              <w:rPr>
                <w:sz w:val="22"/>
                <w:szCs w:val="22"/>
              </w:rPr>
            </w:pPr>
            <w:r w:rsidRPr="00F10A28">
              <w:rPr>
                <w:b/>
                <w:sz w:val="22"/>
                <w:szCs w:val="22"/>
              </w:rPr>
              <w:t>Overall Weight</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14:paraId="7593A191" w14:textId="77777777" w:rsidR="00BF09E6" w:rsidRPr="00F10A28" w:rsidRDefault="00BF09E6" w:rsidP="00C9277D">
            <w:pPr>
              <w:ind w:left="43" w:right="-20"/>
              <w:jc w:val="center"/>
              <w:rPr>
                <w:b/>
                <w:sz w:val="22"/>
                <w:szCs w:val="22"/>
              </w:rPr>
            </w:pPr>
            <w:r w:rsidRPr="00F10A28">
              <w:rPr>
                <w:b/>
                <w:sz w:val="22"/>
                <w:szCs w:val="22"/>
              </w:rPr>
              <w:t>Total Maximum Score</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09A4E1B7" w14:textId="4169D863" w:rsidR="00BF09E6" w:rsidRPr="00F10A28" w:rsidRDefault="00BF09E6" w:rsidP="00231191">
            <w:pPr>
              <w:ind w:left="43" w:right="-20"/>
              <w:jc w:val="center"/>
              <w:rPr>
                <w:b/>
                <w:sz w:val="22"/>
                <w:szCs w:val="22"/>
              </w:rPr>
            </w:pPr>
            <w:r w:rsidRPr="00F10A28">
              <w:rPr>
                <w:b/>
                <w:sz w:val="22"/>
                <w:szCs w:val="22"/>
              </w:rPr>
              <w:t>Minimum Score (60%) Requirement</w:t>
            </w:r>
          </w:p>
        </w:tc>
      </w:tr>
      <w:tr w:rsidR="00BF09E6" w:rsidRPr="00F10A28" w14:paraId="12DF2A0D" w14:textId="77777777" w:rsidTr="00287150">
        <w:trPr>
          <w:trHeight w:val="418"/>
        </w:trPr>
        <w:tc>
          <w:tcPr>
            <w:tcW w:w="717" w:type="dxa"/>
            <w:tcBorders>
              <w:top w:val="single" w:sz="4" w:space="0" w:color="auto"/>
              <w:left w:val="single" w:sz="4" w:space="0" w:color="auto"/>
              <w:bottom w:val="single" w:sz="4" w:space="0" w:color="auto"/>
              <w:right w:val="single" w:sz="4" w:space="0" w:color="auto"/>
            </w:tcBorders>
            <w:hideMark/>
          </w:tcPr>
          <w:p w14:paraId="1B82B710" w14:textId="3105DC13" w:rsidR="00BF09E6" w:rsidRPr="00F10A28" w:rsidRDefault="007D7D04" w:rsidP="00C9277D">
            <w:pPr>
              <w:spacing w:before="240"/>
              <w:ind w:left="-70" w:right="-20"/>
              <w:jc w:val="center"/>
              <w:rPr>
                <w:sz w:val="22"/>
                <w:szCs w:val="22"/>
              </w:rPr>
            </w:pPr>
            <w:r w:rsidRPr="00F10A28">
              <w:rPr>
                <w:b/>
                <w:sz w:val="22"/>
                <w:szCs w:val="22"/>
              </w:rPr>
              <w:t>B</w:t>
            </w:r>
          </w:p>
        </w:tc>
        <w:tc>
          <w:tcPr>
            <w:tcW w:w="4665" w:type="dxa"/>
            <w:tcBorders>
              <w:top w:val="single" w:sz="4" w:space="0" w:color="auto"/>
              <w:left w:val="single" w:sz="4" w:space="0" w:color="auto"/>
              <w:bottom w:val="single" w:sz="4" w:space="0" w:color="auto"/>
              <w:right w:val="single" w:sz="4" w:space="0" w:color="auto"/>
            </w:tcBorders>
            <w:hideMark/>
          </w:tcPr>
          <w:p w14:paraId="40D2ED38" w14:textId="12EA4315" w:rsidR="00BF09E6" w:rsidRPr="007746A7" w:rsidRDefault="00E403E0" w:rsidP="00231191">
            <w:pPr>
              <w:rPr>
                <w:rFonts w:eastAsia="Times New Roman"/>
                <w:b/>
                <w:bCs/>
                <w:sz w:val="22"/>
                <w:szCs w:val="22"/>
              </w:rPr>
            </w:pPr>
            <w:r w:rsidRPr="007746A7">
              <w:rPr>
                <w:rFonts w:eastAsia="Times New Roman"/>
                <w:b/>
                <w:bCs/>
                <w:sz w:val="22"/>
                <w:szCs w:val="22"/>
              </w:rPr>
              <w:t>Equipment Quality &amp; Specification</w:t>
            </w:r>
          </w:p>
        </w:tc>
        <w:tc>
          <w:tcPr>
            <w:tcW w:w="1559" w:type="dxa"/>
            <w:tcBorders>
              <w:top w:val="single" w:sz="4" w:space="0" w:color="auto"/>
              <w:left w:val="single" w:sz="4" w:space="0" w:color="auto"/>
              <w:bottom w:val="single" w:sz="4" w:space="0" w:color="auto"/>
              <w:right w:val="single" w:sz="4" w:space="0" w:color="auto"/>
            </w:tcBorders>
          </w:tcPr>
          <w:p w14:paraId="6E3CD11A" w14:textId="3D8563E2" w:rsidR="00BF09E6" w:rsidRPr="00F10A28" w:rsidRDefault="00300CCD" w:rsidP="00231191">
            <w:pPr>
              <w:jc w:val="center"/>
              <w:rPr>
                <w:b/>
                <w:bCs/>
                <w:sz w:val="22"/>
                <w:szCs w:val="22"/>
              </w:rPr>
            </w:pPr>
            <w:r>
              <w:rPr>
                <w:b/>
                <w:sz w:val="22"/>
                <w:szCs w:val="22"/>
              </w:rPr>
              <w:t>2</w:t>
            </w:r>
            <w:r w:rsidR="00200BF0">
              <w:rPr>
                <w:b/>
                <w:sz w:val="22"/>
                <w:szCs w:val="22"/>
              </w:rPr>
              <w:t>0</w:t>
            </w:r>
            <w:r>
              <w:rPr>
                <w:b/>
                <w:sz w:val="22"/>
                <w:szCs w:val="22"/>
              </w:rPr>
              <w:t>%</w:t>
            </w:r>
          </w:p>
        </w:tc>
        <w:tc>
          <w:tcPr>
            <w:tcW w:w="1276" w:type="dxa"/>
            <w:tcBorders>
              <w:top w:val="single" w:sz="4" w:space="0" w:color="auto"/>
              <w:left w:val="single" w:sz="4" w:space="0" w:color="auto"/>
              <w:bottom w:val="single" w:sz="4" w:space="0" w:color="auto"/>
              <w:right w:val="single" w:sz="4" w:space="0" w:color="auto"/>
            </w:tcBorders>
          </w:tcPr>
          <w:p w14:paraId="00C49172" w14:textId="0E1131A4" w:rsidR="00BF09E6" w:rsidRPr="00F10A28" w:rsidRDefault="00E13FCF" w:rsidP="00231191">
            <w:pPr>
              <w:jc w:val="center"/>
              <w:rPr>
                <w:b/>
                <w:bCs/>
                <w:sz w:val="22"/>
                <w:szCs w:val="22"/>
              </w:rPr>
            </w:pPr>
            <w:r>
              <w:rPr>
                <w:b/>
                <w:sz w:val="22"/>
                <w:szCs w:val="22"/>
              </w:rPr>
              <w:t>2</w:t>
            </w:r>
            <w:r w:rsidR="00200BF0">
              <w:rPr>
                <w:b/>
                <w:sz w:val="22"/>
                <w:szCs w:val="22"/>
              </w:rPr>
              <w:t>0</w:t>
            </w:r>
            <w:r>
              <w:rPr>
                <w:b/>
                <w:sz w:val="22"/>
                <w:szCs w:val="22"/>
              </w:rPr>
              <w:t>0</w:t>
            </w:r>
            <w:r w:rsidR="00177B74">
              <w:rPr>
                <w:b/>
                <w:sz w:val="22"/>
                <w:szCs w:val="22"/>
              </w:rPr>
              <w:t>0</w:t>
            </w:r>
          </w:p>
        </w:tc>
        <w:tc>
          <w:tcPr>
            <w:tcW w:w="1578" w:type="dxa"/>
            <w:tcBorders>
              <w:top w:val="single" w:sz="4" w:space="0" w:color="auto"/>
              <w:left w:val="single" w:sz="4" w:space="0" w:color="auto"/>
              <w:bottom w:val="single" w:sz="4" w:space="0" w:color="auto"/>
              <w:right w:val="single" w:sz="4" w:space="0" w:color="auto"/>
            </w:tcBorders>
            <w:shd w:val="clear" w:color="auto" w:fill="DBE5F1"/>
            <w:hideMark/>
          </w:tcPr>
          <w:p w14:paraId="6A171721" w14:textId="4D8ADAD7" w:rsidR="00375597" w:rsidRPr="00F10A28" w:rsidRDefault="007F6E0F" w:rsidP="00231191">
            <w:pPr>
              <w:jc w:val="center"/>
              <w:rPr>
                <w:b/>
                <w:sz w:val="22"/>
                <w:szCs w:val="22"/>
              </w:rPr>
            </w:pPr>
            <w:r>
              <w:rPr>
                <w:b/>
                <w:sz w:val="22"/>
                <w:szCs w:val="22"/>
              </w:rPr>
              <w:t>1</w:t>
            </w:r>
            <w:r w:rsidR="00200BF0">
              <w:rPr>
                <w:b/>
                <w:sz w:val="22"/>
                <w:szCs w:val="22"/>
              </w:rPr>
              <w:t>2</w:t>
            </w:r>
            <w:r>
              <w:rPr>
                <w:b/>
                <w:sz w:val="22"/>
                <w:szCs w:val="22"/>
              </w:rPr>
              <w:t>00</w:t>
            </w:r>
          </w:p>
        </w:tc>
      </w:tr>
      <w:tr w:rsidR="00BF09E6" w:rsidRPr="00F10A28" w14:paraId="541AC0B9" w14:textId="77777777" w:rsidTr="00287150">
        <w:trPr>
          <w:trHeight w:val="572"/>
        </w:trPr>
        <w:tc>
          <w:tcPr>
            <w:tcW w:w="717" w:type="dxa"/>
            <w:tcBorders>
              <w:top w:val="single" w:sz="4" w:space="0" w:color="auto"/>
              <w:left w:val="single" w:sz="4" w:space="0" w:color="auto"/>
              <w:bottom w:val="single" w:sz="4" w:space="0" w:color="auto"/>
              <w:right w:val="single" w:sz="4" w:space="0" w:color="auto"/>
            </w:tcBorders>
            <w:hideMark/>
          </w:tcPr>
          <w:p w14:paraId="05A2066F" w14:textId="7BDA589F" w:rsidR="00BF09E6" w:rsidRPr="00F10A28" w:rsidRDefault="007A6ADB" w:rsidP="00C9277D">
            <w:pPr>
              <w:ind w:left="-70" w:right="-20"/>
              <w:jc w:val="center"/>
              <w:rPr>
                <w:b/>
                <w:sz w:val="22"/>
                <w:szCs w:val="22"/>
              </w:rPr>
            </w:pPr>
            <w:r>
              <w:rPr>
                <w:b/>
                <w:sz w:val="22"/>
                <w:szCs w:val="22"/>
              </w:rPr>
              <w:t>C</w:t>
            </w:r>
          </w:p>
        </w:tc>
        <w:tc>
          <w:tcPr>
            <w:tcW w:w="4665" w:type="dxa"/>
            <w:tcBorders>
              <w:top w:val="single" w:sz="4" w:space="0" w:color="auto"/>
              <w:left w:val="single" w:sz="4" w:space="0" w:color="auto"/>
              <w:bottom w:val="single" w:sz="4" w:space="0" w:color="auto"/>
              <w:right w:val="single" w:sz="4" w:space="0" w:color="auto"/>
            </w:tcBorders>
            <w:hideMark/>
          </w:tcPr>
          <w:p w14:paraId="3C1A7F8B" w14:textId="17794994" w:rsidR="00BF09E6" w:rsidRPr="007746A7" w:rsidRDefault="00E403E0" w:rsidP="00E403E0">
            <w:pPr>
              <w:spacing w:after="0" w:line="240" w:lineRule="auto"/>
              <w:rPr>
                <w:rFonts w:eastAsia="Times New Roman"/>
                <w:b/>
                <w:bCs/>
                <w:sz w:val="22"/>
                <w:szCs w:val="22"/>
              </w:rPr>
            </w:pPr>
            <w:r w:rsidRPr="007746A7">
              <w:rPr>
                <w:b/>
                <w:bCs/>
                <w:sz w:val="22"/>
                <w:szCs w:val="22"/>
              </w:rPr>
              <w:t>Installation &amp; Integration</w:t>
            </w:r>
            <w:r w:rsidR="004C4A17">
              <w:rPr>
                <w:b/>
                <w:bCs/>
                <w:sz w:val="22"/>
                <w:szCs w:val="22"/>
              </w:rPr>
              <w:t xml:space="preserve"> including Relocation of Existing Equipment</w:t>
            </w:r>
          </w:p>
        </w:tc>
        <w:tc>
          <w:tcPr>
            <w:tcW w:w="1559" w:type="dxa"/>
            <w:tcBorders>
              <w:top w:val="single" w:sz="4" w:space="0" w:color="auto"/>
              <w:left w:val="single" w:sz="4" w:space="0" w:color="auto"/>
              <w:bottom w:val="single" w:sz="4" w:space="0" w:color="auto"/>
              <w:right w:val="single" w:sz="4" w:space="0" w:color="auto"/>
            </w:tcBorders>
            <w:hideMark/>
          </w:tcPr>
          <w:p w14:paraId="5F9BDE85" w14:textId="20AAA9F1" w:rsidR="00BF09E6" w:rsidRPr="00F10A28" w:rsidRDefault="00300CCD" w:rsidP="00C9277D">
            <w:pPr>
              <w:spacing w:line="360" w:lineRule="auto"/>
              <w:jc w:val="center"/>
              <w:rPr>
                <w:b/>
                <w:sz w:val="22"/>
                <w:szCs w:val="22"/>
              </w:rPr>
            </w:pPr>
            <w:r>
              <w:rPr>
                <w:b/>
                <w:sz w:val="22"/>
                <w:szCs w:val="22"/>
              </w:rPr>
              <w:t>10%</w:t>
            </w:r>
          </w:p>
        </w:tc>
        <w:tc>
          <w:tcPr>
            <w:tcW w:w="1276" w:type="dxa"/>
            <w:tcBorders>
              <w:top w:val="single" w:sz="4" w:space="0" w:color="auto"/>
              <w:left w:val="single" w:sz="4" w:space="0" w:color="auto"/>
              <w:bottom w:val="single" w:sz="4" w:space="0" w:color="auto"/>
              <w:right w:val="single" w:sz="4" w:space="0" w:color="auto"/>
            </w:tcBorders>
            <w:hideMark/>
          </w:tcPr>
          <w:p w14:paraId="79B48B26" w14:textId="697316C6" w:rsidR="00BF09E6" w:rsidRPr="00F10A28" w:rsidRDefault="00E13FCF" w:rsidP="00C9277D">
            <w:pPr>
              <w:spacing w:line="360" w:lineRule="auto"/>
              <w:jc w:val="center"/>
              <w:rPr>
                <w:b/>
                <w:sz w:val="22"/>
                <w:szCs w:val="22"/>
              </w:rPr>
            </w:pPr>
            <w:r>
              <w:rPr>
                <w:b/>
                <w:sz w:val="22"/>
                <w:szCs w:val="22"/>
              </w:rPr>
              <w:t>10</w:t>
            </w:r>
            <w:r w:rsidR="00177B74">
              <w:rPr>
                <w:b/>
                <w:sz w:val="22"/>
                <w:szCs w:val="22"/>
              </w:rPr>
              <w:t>0</w:t>
            </w:r>
            <w:r w:rsidR="00BE0A79">
              <w:rPr>
                <w:b/>
                <w:sz w:val="22"/>
                <w:szCs w:val="22"/>
              </w:rPr>
              <w:t>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461CA60B" w14:textId="2799274A" w:rsidR="00BF09E6" w:rsidRPr="00F10A28" w:rsidRDefault="00CF5528" w:rsidP="00231191">
            <w:pPr>
              <w:spacing w:line="360" w:lineRule="auto"/>
              <w:jc w:val="center"/>
              <w:rPr>
                <w:sz w:val="22"/>
                <w:szCs w:val="22"/>
                <w:lang w:eastAsia="en-US"/>
              </w:rPr>
            </w:pPr>
            <w:r>
              <w:rPr>
                <w:b/>
                <w:sz w:val="22"/>
                <w:szCs w:val="22"/>
              </w:rPr>
              <w:t>600</w:t>
            </w:r>
          </w:p>
        </w:tc>
      </w:tr>
      <w:tr w:rsidR="00BC4B18" w:rsidRPr="00F10A28" w14:paraId="77E273B6" w14:textId="77777777" w:rsidTr="00287150">
        <w:trPr>
          <w:trHeight w:val="413"/>
        </w:trPr>
        <w:tc>
          <w:tcPr>
            <w:tcW w:w="717" w:type="dxa"/>
            <w:tcBorders>
              <w:top w:val="single" w:sz="4" w:space="0" w:color="auto"/>
              <w:left w:val="single" w:sz="4" w:space="0" w:color="auto"/>
              <w:bottom w:val="single" w:sz="4" w:space="0" w:color="auto"/>
              <w:right w:val="single" w:sz="4" w:space="0" w:color="auto"/>
            </w:tcBorders>
          </w:tcPr>
          <w:p w14:paraId="1D51D8CB" w14:textId="08E3ED8D" w:rsidR="00BC4B18" w:rsidRDefault="007A6ADB" w:rsidP="00BC4B18">
            <w:pPr>
              <w:ind w:left="-70" w:right="-20"/>
              <w:jc w:val="center"/>
              <w:rPr>
                <w:b/>
              </w:rPr>
            </w:pPr>
            <w:r>
              <w:rPr>
                <w:b/>
                <w:sz w:val="22"/>
                <w:szCs w:val="22"/>
              </w:rPr>
              <w:t>D</w:t>
            </w:r>
          </w:p>
        </w:tc>
        <w:tc>
          <w:tcPr>
            <w:tcW w:w="4665" w:type="dxa"/>
            <w:tcBorders>
              <w:top w:val="single" w:sz="4" w:space="0" w:color="auto"/>
              <w:left w:val="single" w:sz="4" w:space="0" w:color="auto"/>
              <w:bottom w:val="single" w:sz="4" w:space="0" w:color="auto"/>
              <w:right w:val="single" w:sz="4" w:space="0" w:color="auto"/>
            </w:tcBorders>
          </w:tcPr>
          <w:p w14:paraId="67F6A562" w14:textId="69F156A5" w:rsidR="00BC4B18" w:rsidRPr="007746A7" w:rsidRDefault="00BC4B18" w:rsidP="00BC4B18">
            <w:pPr>
              <w:spacing w:after="0" w:line="240" w:lineRule="auto"/>
              <w:rPr>
                <w:b/>
                <w:bCs/>
              </w:rPr>
            </w:pPr>
            <w:r w:rsidRPr="007746A7">
              <w:rPr>
                <w:b/>
                <w:bCs/>
                <w:sz w:val="22"/>
                <w:szCs w:val="22"/>
              </w:rPr>
              <w:t>Compliance &amp; Certification</w:t>
            </w:r>
          </w:p>
        </w:tc>
        <w:tc>
          <w:tcPr>
            <w:tcW w:w="1559" w:type="dxa"/>
            <w:tcBorders>
              <w:top w:val="single" w:sz="4" w:space="0" w:color="auto"/>
              <w:left w:val="single" w:sz="4" w:space="0" w:color="auto"/>
              <w:bottom w:val="single" w:sz="4" w:space="0" w:color="auto"/>
              <w:right w:val="single" w:sz="4" w:space="0" w:color="auto"/>
            </w:tcBorders>
          </w:tcPr>
          <w:p w14:paraId="7C337EEF" w14:textId="4299836A" w:rsidR="00BC4B18" w:rsidRDefault="00BC4B18" w:rsidP="00BC4B18">
            <w:pPr>
              <w:spacing w:line="360" w:lineRule="auto"/>
              <w:jc w:val="center"/>
              <w:rPr>
                <w:b/>
              </w:rPr>
            </w:pPr>
            <w:r>
              <w:rPr>
                <w:b/>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5E998AF6" w14:textId="152FF4D4" w:rsidR="00BC4B18" w:rsidRDefault="00BC4B18" w:rsidP="00BC4B18">
            <w:pPr>
              <w:spacing w:line="360" w:lineRule="auto"/>
              <w:jc w:val="center"/>
              <w:rPr>
                <w:b/>
              </w:rPr>
            </w:pPr>
            <w:r>
              <w:rPr>
                <w:b/>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4374EE30" w14:textId="28DC4B37" w:rsidR="00BC4B18" w:rsidRDefault="00BC4B18" w:rsidP="00BC4B18">
            <w:pPr>
              <w:spacing w:line="360" w:lineRule="auto"/>
              <w:jc w:val="center"/>
              <w:rPr>
                <w:b/>
              </w:rPr>
            </w:pPr>
            <w:r>
              <w:rPr>
                <w:b/>
                <w:sz w:val="22"/>
                <w:szCs w:val="22"/>
              </w:rPr>
              <w:t>600</w:t>
            </w:r>
          </w:p>
        </w:tc>
      </w:tr>
      <w:tr w:rsidR="00BC4B18" w:rsidRPr="00F10A28" w14:paraId="0B788F1A" w14:textId="77777777" w:rsidTr="00287150">
        <w:trPr>
          <w:trHeight w:val="413"/>
        </w:trPr>
        <w:tc>
          <w:tcPr>
            <w:tcW w:w="717" w:type="dxa"/>
            <w:tcBorders>
              <w:top w:val="single" w:sz="4" w:space="0" w:color="auto"/>
              <w:left w:val="single" w:sz="4" w:space="0" w:color="auto"/>
              <w:bottom w:val="single" w:sz="4" w:space="0" w:color="auto"/>
              <w:right w:val="single" w:sz="4" w:space="0" w:color="auto"/>
            </w:tcBorders>
          </w:tcPr>
          <w:p w14:paraId="7AC6C7DB" w14:textId="1189E12B" w:rsidR="00BC4B18" w:rsidRPr="00F10A28" w:rsidRDefault="007A6ADB" w:rsidP="00BC4B18">
            <w:pPr>
              <w:ind w:left="-70" w:right="-20"/>
              <w:jc w:val="center"/>
              <w:rPr>
                <w:b/>
                <w:sz w:val="22"/>
                <w:szCs w:val="22"/>
              </w:rPr>
            </w:pPr>
            <w:r>
              <w:rPr>
                <w:b/>
                <w:sz w:val="22"/>
                <w:szCs w:val="22"/>
              </w:rPr>
              <w:t>E</w:t>
            </w:r>
          </w:p>
        </w:tc>
        <w:tc>
          <w:tcPr>
            <w:tcW w:w="4665" w:type="dxa"/>
            <w:tcBorders>
              <w:top w:val="single" w:sz="4" w:space="0" w:color="auto"/>
              <w:left w:val="single" w:sz="4" w:space="0" w:color="auto"/>
              <w:bottom w:val="single" w:sz="4" w:space="0" w:color="auto"/>
              <w:right w:val="single" w:sz="4" w:space="0" w:color="auto"/>
            </w:tcBorders>
          </w:tcPr>
          <w:p w14:paraId="36EE1CC3" w14:textId="5EEF4762" w:rsidR="00BC4B18" w:rsidRPr="007746A7" w:rsidRDefault="00BC4B18" w:rsidP="00BC4B18">
            <w:pPr>
              <w:spacing w:after="0" w:line="240" w:lineRule="auto"/>
              <w:rPr>
                <w:b/>
                <w:bCs/>
                <w:sz w:val="22"/>
                <w:szCs w:val="22"/>
              </w:rPr>
            </w:pPr>
            <w:r w:rsidRPr="007746A7">
              <w:rPr>
                <w:b/>
                <w:bCs/>
                <w:sz w:val="22"/>
                <w:szCs w:val="22"/>
              </w:rPr>
              <w:t>Warranty &amp; After Sales Support</w:t>
            </w:r>
          </w:p>
        </w:tc>
        <w:tc>
          <w:tcPr>
            <w:tcW w:w="1559" w:type="dxa"/>
            <w:tcBorders>
              <w:top w:val="single" w:sz="4" w:space="0" w:color="auto"/>
              <w:left w:val="single" w:sz="4" w:space="0" w:color="auto"/>
              <w:bottom w:val="single" w:sz="4" w:space="0" w:color="auto"/>
              <w:right w:val="single" w:sz="4" w:space="0" w:color="auto"/>
            </w:tcBorders>
          </w:tcPr>
          <w:p w14:paraId="67D23696" w14:textId="6B8AA12E" w:rsidR="00BC4B18" w:rsidRPr="00F10A28" w:rsidRDefault="00BC4B18" w:rsidP="00BC4B18">
            <w:pPr>
              <w:spacing w:line="360" w:lineRule="auto"/>
              <w:jc w:val="center"/>
              <w:rPr>
                <w:b/>
                <w:sz w:val="22"/>
                <w:szCs w:val="22"/>
              </w:rPr>
            </w:pPr>
            <w:r>
              <w:rPr>
                <w:b/>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0684F8DB" w14:textId="2C7DA60E" w:rsidR="00BC4B18" w:rsidRPr="00F10A28" w:rsidRDefault="00BC4B18" w:rsidP="00BC4B18">
            <w:pPr>
              <w:spacing w:line="360" w:lineRule="auto"/>
              <w:jc w:val="center"/>
              <w:rPr>
                <w:b/>
                <w:sz w:val="22"/>
                <w:szCs w:val="22"/>
              </w:rPr>
            </w:pPr>
            <w:r>
              <w:rPr>
                <w:b/>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364B8D4D" w14:textId="3DC6692D" w:rsidR="00BC4B18" w:rsidRPr="00F10A28" w:rsidRDefault="00BC4B18" w:rsidP="00BC4B18">
            <w:pPr>
              <w:spacing w:line="360" w:lineRule="auto"/>
              <w:jc w:val="center"/>
              <w:rPr>
                <w:b/>
                <w:sz w:val="22"/>
                <w:szCs w:val="22"/>
              </w:rPr>
            </w:pPr>
            <w:r>
              <w:rPr>
                <w:b/>
                <w:sz w:val="22"/>
                <w:szCs w:val="22"/>
              </w:rPr>
              <w:t>600</w:t>
            </w:r>
          </w:p>
        </w:tc>
      </w:tr>
      <w:tr w:rsidR="00BC4B18" w:rsidRPr="00F10A28" w14:paraId="31F6AC14" w14:textId="77777777" w:rsidTr="00287150">
        <w:trPr>
          <w:trHeight w:val="529"/>
        </w:trPr>
        <w:tc>
          <w:tcPr>
            <w:tcW w:w="717" w:type="dxa"/>
            <w:tcBorders>
              <w:top w:val="single" w:sz="4" w:space="0" w:color="auto"/>
              <w:left w:val="single" w:sz="4" w:space="0" w:color="auto"/>
              <w:bottom w:val="single" w:sz="4" w:space="0" w:color="auto"/>
              <w:right w:val="single" w:sz="4" w:space="0" w:color="auto"/>
            </w:tcBorders>
          </w:tcPr>
          <w:p w14:paraId="3A97A856" w14:textId="38A691E5" w:rsidR="00BC4B18" w:rsidRPr="00F10A28" w:rsidRDefault="007A6ADB" w:rsidP="00BC4B18">
            <w:pPr>
              <w:ind w:left="-70" w:right="-20"/>
              <w:jc w:val="center"/>
              <w:rPr>
                <w:b/>
                <w:sz w:val="22"/>
                <w:szCs w:val="22"/>
              </w:rPr>
            </w:pPr>
            <w:r>
              <w:rPr>
                <w:b/>
                <w:sz w:val="22"/>
                <w:szCs w:val="22"/>
              </w:rPr>
              <w:t>F</w:t>
            </w:r>
          </w:p>
        </w:tc>
        <w:tc>
          <w:tcPr>
            <w:tcW w:w="4665" w:type="dxa"/>
            <w:tcBorders>
              <w:top w:val="single" w:sz="4" w:space="0" w:color="auto"/>
              <w:left w:val="single" w:sz="4" w:space="0" w:color="auto"/>
              <w:bottom w:val="single" w:sz="4" w:space="0" w:color="auto"/>
              <w:right w:val="single" w:sz="4" w:space="0" w:color="auto"/>
            </w:tcBorders>
          </w:tcPr>
          <w:p w14:paraId="6721C860" w14:textId="7BE43B7D" w:rsidR="00BC4B18" w:rsidRPr="007746A7" w:rsidRDefault="00BC4B18" w:rsidP="00BC4B18">
            <w:pPr>
              <w:spacing w:after="0" w:line="240" w:lineRule="auto"/>
              <w:rPr>
                <w:b/>
                <w:bCs/>
                <w:sz w:val="22"/>
                <w:szCs w:val="22"/>
              </w:rPr>
            </w:pPr>
            <w:r w:rsidRPr="007746A7">
              <w:rPr>
                <w:b/>
                <w:bCs/>
                <w:sz w:val="22"/>
                <w:szCs w:val="22"/>
              </w:rPr>
              <w:t>Sustainability &amp; Environmental Considerations</w:t>
            </w:r>
          </w:p>
        </w:tc>
        <w:tc>
          <w:tcPr>
            <w:tcW w:w="1559" w:type="dxa"/>
            <w:tcBorders>
              <w:top w:val="single" w:sz="4" w:space="0" w:color="auto"/>
              <w:left w:val="single" w:sz="4" w:space="0" w:color="auto"/>
              <w:bottom w:val="single" w:sz="4" w:space="0" w:color="auto"/>
              <w:right w:val="single" w:sz="4" w:space="0" w:color="auto"/>
            </w:tcBorders>
          </w:tcPr>
          <w:p w14:paraId="1611029D" w14:textId="4414DB4E" w:rsidR="00BC4B18" w:rsidRPr="00F10A28" w:rsidRDefault="00BC4B18" w:rsidP="00BC4B18">
            <w:pPr>
              <w:spacing w:line="360" w:lineRule="auto"/>
              <w:jc w:val="center"/>
              <w:rPr>
                <w:b/>
                <w:sz w:val="22"/>
                <w:szCs w:val="22"/>
              </w:rPr>
            </w:pPr>
            <w:r>
              <w:rPr>
                <w:b/>
                <w:sz w:val="22"/>
                <w:szCs w:val="22"/>
              </w:rPr>
              <w:t>10%</w:t>
            </w:r>
          </w:p>
        </w:tc>
        <w:tc>
          <w:tcPr>
            <w:tcW w:w="1276" w:type="dxa"/>
            <w:tcBorders>
              <w:top w:val="single" w:sz="4" w:space="0" w:color="auto"/>
              <w:left w:val="single" w:sz="4" w:space="0" w:color="auto"/>
              <w:bottom w:val="single" w:sz="4" w:space="0" w:color="auto"/>
              <w:right w:val="single" w:sz="4" w:space="0" w:color="auto"/>
            </w:tcBorders>
          </w:tcPr>
          <w:p w14:paraId="259DFE8E" w14:textId="54D0E445" w:rsidR="00BC4B18" w:rsidRPr="00F10A28" w:rsidRDefault="00BC4B18" w:rsidP="00BC4B18">
            <w:pPr>
              <w:spacing w:line="360" w:lineRule="auto"/>
              <w:jc w:val="center"/>
              <w:rPr>
                <w:b/>
                <w:sz w:val="22"/>
                <w:szCs w:val="22"/>
              </w:rPr>
            </w:pPr>
            <w:r>
              <w:rPr>
                <w:b/>
                <w:sz w:val="22"/>
                <w:szCs w:val="22"/>
              </w:rPr>
              <w:t>1000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393B45EF" w14:textId="5154FB78" w:rsidR="00BC4B18" w:rsidRPr="00F10A28" w:rsidRDefault="00BC4B18" w:rsidP="00BC4B18">
            <w:pPr>
              <w:spacing w:line="360" w:lineRule="auto"/>
              <w:jc w:val="center"/>
              <w:rPr>
                <w:b/>
                <w:sz w:val="22"/>
                <w:szCs w:val="22"/>
              </w:rPr>
            </w:pPr>
            <w:r>
              <w:rPr>
                <w:b/>
                <w:sz w:val="22"/>
                <w:szCs w:val="22"/>
              </w:rPr>
              <w:t>600</w:t>
            </w:r>
          </w:p>
        </w:tc>
      </w:tr>
      <w:tr w:rsidR="00BC4B18" w:rsidRPr="00F10A28" w14:paraId="615C66C4" w14:textId="77777777" w:rsidTr="00287150">
        <w:trPr>
          <w:trHeight w:val="529"/>
        </w:trPr>
        <w:tc>
          <w:tcPr>
            <w:tcW w:w="717" w:type="dxa"/>
            <w:tcBorders>
              <w:top w:val="single" w:sz="4" w:space="0" w:color="auto"/>
              <w:left w:val="single" w:sz="4" w:space="0" w:color="auto"/>
              <w:bottom w:val="single" w:sz="4" w:space="0" w:color="auto"/>
              <w:right w:val="single" w:sz="4" w:space="0" w:color="auto"/>
            </w:tcBorders>
          </w:tcPr>
          <w:p w14:paraId="0A80B48C" w14:textId="36A8E1B4" w:rsidR="00BC4B18" w:rsidRDefault="00BC4B18" w:rsidP="00BC4B18">
            <w:pPr>
              <w:ind w:left="-70" w:right="-20"/>
              <w:jc w:val="center"/>
              <w:rPr>
                <w:b/>
              </w:rPr>
            </w:pPr>
            <w:r>
              <w:rPr>
                <w:b/>
                <w:sz w:val="22"/>
                <w:szCs w:val="22"/>
              </w:rPr>
              <w:t>G</w:t>
            </w:r>
          </w:p>
        </w:tc>
        <w:tc>
          <w:tcPr>
            <w:tcW w:w="4665" w:type="dxa"/>
            <w:tcBorders>
              <w:top w:val="single" w:sz="4" w:space="0" w:color="auto"/>
              <w:left w:val="single" w:sz="4" w:space="0" w:color="auto"/>
              <w:bottom w:val="single" w:sz="4" w:space="0" w:color="auto"/>
              <w:right w:val="single" w:sz="4" w:space="0" w:color="auto"/>
            </w:tcBorders>
          </w:tcPr>
          <w:p w14:paraId="069B0DD8" w14:textId="07E776FC" w:rsidR="00BC4B18" w:rsidRPr="007746A7" w:rsidRDefault="00BC4B18" w:rsidP="00BC4B18">
            <w:pPr>
              <w:spacing w:after="0" w:line="240" w:lineRule="auto"/>
              <w:rPr>
                <w:b/>
                <w:bCs/>
              </w:rPr>
            </w:pPr>
            <w:r w:rsidRPr="007746A7">
              <w:rPr>
                <w:b/>
                <w:bCs/>
                <w:sz w:val="22"/>
                <w:szCs w:val="22"/>
              </w:rPr>
              <w:t>Training &amp; Handover</w:t>
            </w:r>
          </w:p>
        </w:tc>
        <w:tc>
          <w:tcPr>
            <w:tcW w:w="1559" w:type="dxa"/>
            <w:tcBorders>
              <w:top w:val="single" w:sz="4" w:space="0" w:color="auto"/>
              <w:left w:val="single" w:sz="4" w:space="0" w:color="auto"/>
              <w:bottom w:val="single" w:sz="4" w:space="0" w:color="auto"/>
              <w:right w:val="single" w:sz="4" w:space="0" w:color="auto"/>
            </w:tcBorders>
          </w:tcPr>
          <w:p w14:paraId="056EC6AD" w14:textId="55CC44B0" w:rsidR="00BC4B18" w:rsidRDefault="00BC4B18" w:rsidP="00BC4B18">
            <w:pPr>
              <w:spacing w:line="360" w:lineRule="auto"/>
              <w:jc w:val="center"/>
              <w:rPr>
                <w:b/>
              </w:rPr>
            </w:pPr>
            <w:r>
              <w:rPr>
                <w:b/>
                <w:sz w:val="22"/>
                <w:szCs w:val="22"/>
              </w:rPr>
              <w:t>5%</w:t>
            </w:r>
          </w:p>
        </w:tc>
        <w:tc>
          <w:tcPr>
            <w:tcW w:w="1276" w:type="dxa"/>
            <w:tcBorders>
              <w:top w:val="single" w:sz="4" w:space="0" w:color="auto"/>
              <w:left w:val="single" w:sz="4" w:space="0" w:color="auto"/>
              <w:bottom w:val="single" w:sz="4" w:space="0" w:color="auto"/>
              <w:right w:val="single" w:sz="4" w:space="0" w:color="auto"/>
            </w:tcBorders>
          </w:tcPr>
          <w:p w14:paraId="05C89EF6" w14:textId="1873F50C" w:rsidR="00BC4B18" w:rsidRDefault="00BC4B18" w:rsidP="00BC4B18">
            <w:pPr>
              <w:spacing w:line="360" w:lineRule="auto"/>
              <w:jc w:val="center"/>
              <w:rPr>
                <w:b/>
              </w:rPr>
            </w:pPr>
            <w:r>
              <w:rPr>
                <w:b/>
                <w:sz w:val="22"/>
                <w:szCs w:val="22"/>
              </w:rPr>
              <w:t>500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7C86FB1C" w14:textId="338C906C" w:rsidR="00BC4B18" w:rsidRDefault="00BC4B18" w:rsidP="00BC4B18">
            <w:pPr>
              <w:spacing w:line="360" w:lineRule="auto"/>
              <w:jc w:val="center"/>
              <w:rPr>
                <w:b/>
              </w:rPr>
            </w:pPr>
            <w:r>
              <w:rPr>
                <w:b/>
                <w:sz w:val="22"/>
                <w:szCs w:val="22"/>
              </w:rPr>
              <w:t>300</w:t>
            </w:r>
          </w:p>
        </w:tc>
      </w:tr>
      <w:tr w:rsidR="00BC4B18" w:rsidRPr="00F10A28" w14:paraId="66F0E46A" w14:textId="77777777" w:rsidTr="00DA5E10">
        <w:trPr>
          <w:trHeight w:val="992"/>
        </w:trPr>
        <w:tc>
          <w:tcPr>
            <w:tcW w:w="717" w:type="dxa"/>
            <w:tcBorders>
              <w:top w:val="single" w:sz="4" w:space="0" w:color="auto"/>
              <w:left w:val="single" w:sz="4" w:space="0" w:color="auto"/>
              <w:bottom w:val="single" w:sz="4" w:space="0" w:color="auto"/>
              <w:right w:val="single" w:sz="4" w:space="0" w:color="auto"/>
            </w:tcBorders>
            <w:hideMark/>
          </w:tcPr>
          <w:p w14:paraId="2160530C" w14:textId="64EB8ADD" w:rsidR="00BC4B18" w:rsidRPr="00F10A28" w:rsidRDefault="007F707B" w:rsidP="00BC4B18">
            <w:pPr>
              <w:ind w:left="-70" w:right="-20"/>
              <w:jc w:val="center"/>
              <w:rPr>
                <w:b/>
                <w:sz w:val="22"/>
                <w:szCs w:val="22"/>
              </w:rPr>
            </w:pPr>
            <w:r>
              <w:rPr>
                <w:b/>
                <w:sz w:val="22"/>
                <w:szCs w:val="22"/>
              </w:rPr>
              <w:t>H</w:t>
            </w:r>
          </w:p>
        </w:tc>
        <w:tc>
          <w:tcPr>
            <w:tcW w:w="4665" w:type="dxa"/>
            <w:tcBorders>
              <w:top w:val="single" w:sz="4" w:space="0" w:color="auto"/>
              <w:left w:val="single" w:sz="4" w:space="0" w:color="auto"/>
              <w:bottom w:val="single" w:sz="4" w:space="0" w:color="auto"/>
              <w:right w:val="single" w:sz="4" w:space="0" w:color="auto"/>
            </w:tcBorders>
            <w:hideMark/>
          </w:tcPr>
          <w:p w14:paraId="075EC509" w14:textId="2B9785B7" w:rsidR="00BC4B18" w:rsidRPr="007746A7" w:rsidRDefault="00BC4B18" w:rsidP="00BC4B18">
            <w:pPr>
              <w:rPr>
                <w:b/>
                <w:bCs/>
                <w:sz w:val="22"/>
                <w:szCs w:val="22"/>
              </w:rPr>
            </w:pPr>
            <w:r w:rsidRPr="007746A7">
              <w:rPr>
                <w:b/>
                <w:bCs/>
                <w:sz w:val="22"/>
                <w:szCs w:val="22"/>
              </w:rPr>
              <w:t>Ultimate Cost (Total Cost of Ownership) Including</w:t>
            </w:r>
            <w:r>
              <w:rPr>
                <w:b/>
                <w:bCs/>
                <w:sz w:val="22"/>
                <w:szCs w:val="22"/>
              </w:rPr>
              <w:t xml:space="preserve"> cost of class equipment and </w:t>
            </w:r>
            <w:r w:rsidRPr="00BC648F">
              <w:rPr>
                <w:b/>
                <w:bCs/>
                <w:sz w:val="22"/>
                <w:szCs w:val="22"/>
              </w:rPr>
              <w:t>relocation of existing equipment and supplies</w:t>
            </w:r>
          </w:p>
          <w:p w14:paraId="59B99D4B" w14:textId="4683620B" w:rsidR="00BC4B18" w:rsidRPr="007746A7" w:rsidRDefault="00BC4B18" w:rsidP="00BC4B18">
            <w:pPr>
              <w:spacing w:after="0" w:line="240" w:lineRule="auto"/>
              <w:ind w:left="469"/>
              <w:rPr>
                <w:rFonts w:eastAsia="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14:paraId="40D43AD6" w14:textId="4B637B33" w:rsidR="00BC4B18" w:rsidRPr="00F10A28" w:rsidRDefault="00BC4B18" w:rsidP="00BC4B18">
            <w:pPr>
              <w:spacing w:line="360" w:lineRule="auto"/>
              <w:jc w:val="center"/>
              <w:rPr>
                <w:b/>
                <w:sz w:val="22"/>
                <w:szCs w:val="22"/>
              </w:rPr>
            </w:pPr>
            <w:r w:rsidRPr="00F10A28">
              <w:rPr>
                <w:b/>
                <w:sz w:val="22"/>
                <w:szCs w:val="22"/>
              </w:rPr>
              <w:t>3</w:t>
            </w:r>
            <w:r>
              <w:rPr>
                <w:b/>
                <w:sz w:val="22"/>
                <w:szCs w:val="22"/>
              </w:rPr>
              <w:t>5</w:t>
            </w:r>
            <w:r w:rsidRPr="00F10A28">
              <w:rPr>
                <w:b/>
                <w:sz w:val="22"/>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28E1EF7F" w14:textId="3289772A" w:rsidR="00BC4B18" w:rsidRPr="00F10A28" w:rsidRDefault="00BC4B18" w:rsidP="00BC4B18">
            <w:pPr>
              <w:spacing w:line="360" w:lineRule="auto"/>
              <w:jc w:val="center"/>
              <w:rPr>
                <w:b/>
                <w:sz w:val="22"/>
                <w:szCs w:val="22"/>
              </w:rPr>
            </w:pPr>
            <w:r>
              <w:rPr>
                <w:b/>
                <w:sz w:val="22"/>
                <w:szCs w:val="22"/>
              </w:rPr>
              <w:t>3500</w:t>
            </w:r>
          </w:p>
        </w:tc>
        <w:tc>
          <w:tcPr>
            <w:tcW w:w="1578" w:type="dxa"/>
            <w:tcBorders>
              <w:top w:val="single" w:sz="4" w:space="0" w:color="auto"/>
              <w:left w:val="single" w:sz="4" w:space="0" w:color="auto"/>
              <w:bottom w:val="single" w:sz="4" w:space="0" w:color="auto"/>
              <w:right w:val="single" w:sz="4" w:space="0" w:color="auto"/>
            </w:tcBorders>
            <w:shd w:val="clear" w:color="auto" w:fill="DBE5F1"/>
            <w:hideMark/>
          </w:tcPr>
          <w:p w14:paraId="7EADA71C" w14:textId="1384D1DD" w:rsidR="00BC4B18" w:rsidRPr="00F10A28" w:rsidRDefault="00BC4B18" w:rsidP="00BC4B18">
            <w:pPr>
              <w:spacing w:line="360" w:lineRule="auto"/>
              <w:jc w:val="center"/>
              <w:rPr>
                <w:b/>
                <w:sz w:val="22"/>
                <w:szCs w:val="22"/>
                <w:lang w:eastAsia="en-US"/>
              </w:rPr>
            </w:pPr>
            <w:r>
              <w:rPr>
                <w:b/>
                <w:sz w:val="22"/>
                <w:szCs w:val="22"/>
                <w:lang w:eastAsia="en-US"/>
              </w:rPr>
              <w:t>n/a</w:t>
            </w:r>
          </w:p>
        </w:tc>
      </w:tr>
      <w:tr w:rsidR="00BC4B18" w:rsidRPr="00F10A28" w14:paraId="0058CF75" w14:textId="77777777" w:rsidTr="00287150">
        <w:trPr>
          <w:trHeight w:val="269"/>
        </w:trPr>
        <w:tc>
          <w:tcPr>
            <w:tcW w:w="717" w:type="dxa"/>
            <w:tcBorders>
              <w:top w:val="single" w:sz="4" w:space="0" w:color="auto"/>
              <w:left w:val="single" w:sz="4" w:space="0" w:color="auto"/>
              <w:bottom w:val="single" w:sz="4" w:space="0" w:color="auto"/>
              <w:right w:val="single" w:sz="4" w:space="0" w:color="auto"/>
            </w:tcBorders>
            <w:shd w:val="clear" w:color="auto" w:fill="DBE5F1"/>
          </w:tcPr>
          <w:p w14:paraId="4277B177" w14:textId="77777777" w:rsidR="00BC4B18" w:rsidRPr="00F10A28" w:rsidRDefault="00BC4B18" w:rsidP="00BC4B18">
            <w:pPr>
              <w:ind w:left="43" w:right="-20"/>
              <w:jc w:val="center"/>
              <w:rPr>
                <w:b/>
                <w:sz w:val="22"/>
                <w:szCs w:val="22"/>
              </w:rPr>
            </w:pPr>
          </w:p>
        </w:tc>
        <w:tc>
          <w:tcPr>
            <w:tcW w:w="6224"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04DFFED9" w14:textId="77777777" w:rsidR="00BC4B18" w:rsidRPr="00F10A28" w:rsidRDefault="00BC4B18" w:rsidP="00BC4B18">
            <w:pPr>
              <w:ind w:right="-20"/>
              <w:jc w:val="center"/>
              <w:rPr>
                <w:sz w:val="22"/>
                <w:szCs w:val="22"/>
              </w:rPr>
            </w:pPr>
            <w:r w:rsidRPr="00F10A28">
              <w:rPr>
                <w:b/>
                <w:sz w:val="22"/>
                <w:szCs w:val="22"/>
              </w:rPr>
              <w:t>Total Maximum Score Available                            100%</w:t>
            </w:r>
          </w:p>
        </w:tc>
        <w:tc>
          <w:tcPr>
            <w:tcW w:w="1276" w:type="dxa"/>
            <w:tcBorders>
              <w:top w:val="single" w:sz="4" w:space="0" w:color="auto"/>
              <w:left w:val="single" w:sz="4" w:space="0" w:color="auto"/>
              <w:bottom w:val="single" w:sz="4" w:space="0" w:color="auto"/>
              <w:right w:val="single" w:sz="4" w:space="0" w:color="auto"/>
            </w:tcBorders>
            <w:shd w:val="clear" w:color="auto" w:fill="DBE5F1"/>
            <w:hideMark/>
          </w:tcPr>
          <w:p w14:paraId="20406B6E" w14:textId="3B079F5E" w:rsidR="00BC4B18" w:rsidRPr="00F10A28" w:rsidRDefault="00BC4B18" w:rsidP="00BC4B18">
            <w:pPr>
              <w:jc w:val="center"/>
              <w:rPr>
                <w:sz w:val="22"/>
                <w:szCs w:val="22"/>
              </w:rPr>
            </w:pPr>
            <w:r w:rsidRPr="00F10A28">
              <w:rPr>
                <w:b/>
                <w:sz w:val="22"/>
                <w:szCs w:val="22"/>
              </w:rPr>
              <w:t>10</w:t>
            </w:r>
            <w:r>
              <w:rPr>
                <w:b/>
                <w:sz w:val="22"/>
                <w:szCs w:val="22"/>
              </w:rPr>
              <w:t>,</w:t>
            </w:r>
            <w:r w:rsidRPr="00F10A28">
              <w:rPr>
                <w:b/>
                <w:sz w:val="22"/>
                <w:szCs w:val="22"/>
              </w:rPr>
              <w:t>00</w:t>
            </w:r>
            <w:r>
              <w:rPr>
                <w:b/>
                <w:sz w:val="22"/>
                <w:szCs w:val="22"/>
              </w:rPr>
              <w:t>0</w:t>
            </w:r>
          </w:p>
        </w:tc>
        <w:tc>
          <w:tcPr>
            <w:tcW w:w="1578" w:type="dxa"/>
            <w:tcBorders>
              <w:top w:val="single" w:sz="4" w:space="0" w:color="auto"/>
              <w:left w:val="single" w:sz="4" w:space="0" w:color="auto"/>
              <w:bottom w:val="single" w:sz="4" w:space="0" w:color="auto"/>
              <w:right w:val="single" w:sz="4" w:space="0" w:color="auto"/>
            </w:tcBorders>
            <w:shd w:val="clear" w:color="auto" w:fill="DBE5F1"/>
          </w:tcPr>
          <w:p w14:paraId="62660EF6" w14:textId="77777777" w:rsidR="00BC4B18" w:rsidRPr="00F10A28" w:rsidRDefault="00BC4B18" w:rsidP="00BC4B18">
            <w:pPr>
              <w:jc w:val="center"/>
              <w:rPr>
                <w:b/>
                <w:sz w:val="22"/>
                <w:szCs w:val="22"/>
              </w:rPr>
            </w:pPr>
          </w:p>
        </w:tc>
      </w:tr>
      <w:bookmarkEnd w:id="29"/>
    </w:tbl>
    <w:p w14:paraId="6A1B780B" w14:textId="77777777" w:rsidR="00BF09E6" w:rsidRPr="00F10A28" w:rsidRDefault="00BF09E6" w:rsidP="00C9277D">
      <w:pPr>
        <w:jc w:val="both"/>
        <w:rPr>
          <w:b/>
        </w:rPr>
      </w:pPr>
    </w:p>
    <w:p w14:paraId="26C78231" w14:textId="77777777" w:rsidR="002245EC" w:rsidRDefault="002245EC" w:rsidP="002245EC">
      <w:pPr>
        <w:jc w:val="both"/>
        <w:rPr>
          <w:rFonts w:cs="Arial"/>
          <w:iCs/>
        </w:rPr>
      </w:pPr>
      <w:r w:rsidRPr="00875A8C">
        <w:rPr>
          <w:rFonts w:cs="Arial"/>
          <w:iCs/>
        </w:rPr>
        <w:t xml:space="preserve">The tender award criteria will be applied to each tender who has successfully passed the Selection Criteria. Tenderers must achieve a minimum of 60% on all qualitative tender award criteria above, </w:t>
      </w:r>
      <w:r w:rsidRPr="00875A8C">
        <w:rPr>
          <w:rFonts w:cs="Arial"/>
          <w:b/>
          <w:iCs/>
        </w:rPr>
        <w:t>excluding Ultimate Cost</w:t>
      </w:r>
      <w:r w:rsidRPr="00875A8C">
        <w:rPr>
          <w:rFonts w:cs="Arial"/>
          <w:iCs/>
        </w:rPr>
        <w:t xml:space="preserve">, in order to avoid elimination from the competition. Only tenderers who have achieved the 60% will be evaluated against Ultimate Cost.  </w:t>
      </w:r>
    </w:p>
    <w:p w14:paraId="4EDA5B28" w14:textId="77777777" w:rsidR="002245EC" w:rsidRPr="00875A8C" w:rsidRDefault="002245EC" w:rsidP="002245EC">
      <w:pPr>
        <w:jc w:val="both"/>
        <w:rPr>
          <w:rFonts w:cs="Arial"/>
          <w:iCs/>
        </w:rPr>
      </w:pPr>
      <w:r w:rsidRPr="00875A8C">
        <w:rPr>
          <w:rFonts w:cs="Arial"/>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18E6BEAF" w14:textId="77777777" w:rsidR="00D75E21" w:rsidRDefault="00D75E21" w:rsidP="00C9277D">
      <w:pPr>
        <w:jc w:val="both"/>
        <w:rPr>
          <w:i/>
        </w:rPr>
      </w:pPr>
    </w:p>
    <w:p w14:paraId="39408E9C" w14:textId="77777777" w:rsidR="006B6B8A" w:rsidRDefault="006B6B8A" w:rsidP="006B6B8A">
      <w:pPr>
        <w:pStyle w:val="Heading1"/>
      </w:pPr>
      <w:bookmarkStart w:id="30" w:name="_Toc222317664"/>
      <w:bookmarkStart w:id="31" w:name="_Toc230270346"/>
      <w:bookmarkStart w:id="32" w:name="_Toc242970050"/>
      <w:r w:rsidRPr="006B6B8A">
        <w:lastRenderedPageBreak/>
        <w:t>Scoring Methodology</w:t>
      </w:r>
      <w:bookmarkEnd w:id="30"/>
      <w:bookmarkEnd w:id="31"/>
      <w:bookmarkEnd w:id="32"/>
    </w:p>
    <w:p w14:paraId="0E31C2B7" w14:textId="77777777" w:rsidR="00F47406" w:rsidRPr="00F47406" w:rsidRDefault="00F47406" w:rsidP="00F47406"/>
    <w:p w14:paraId="3CE34F32" w14:textId="77777777" w:rsidR="00845D3D" w:rsidRPr="00C9277D" w:rsidRDefault="00845D3D" w:rsidP="00845D3D">
      <w:pPr>
        <w:jc w:val="both"/>
        <w:rPr>
          <w:rFonts w:cs="Arial"/>
          <w:i/>
        </w:rPr>
      </w:pPr>
      <w:r w:rsidRPr="00C9277D">
        <w:rPr>
          <w:rFonts w:cs="Arial"/>
          <w:i/>
        </w:rPr>
        <w:t>Responses for Non-cost/qualitative Award Criteria items will be scored using the following matrix:</w:t>
      </w:r>
    </w:p>
    <w:tbl>
      <w:tblPr>
        <w:tblW w:w="9771" w:type="dxa"/>
        <w:jc w:val="center"/>
        <w:tblLayout w:type="fixed"/>
        <w:tblCellMar>
          <w:left w:w="0" w:type="dxa"/>
          <w:right w:w="0" w:type="dxa"/>
        </w:tblCellMar>
        <w:tblLook w:val="04A0" w:firstRow="1" w:lastRow="0" w:firstColumn="1" w:lastColumn="0" w:noHBand="0" w:noVBand="1"/>
      </w:tblPr>
      <w:tblGrid>
        <w:gridCol w:w="1124"/>
        <w:gridCol w:w="1276"/>
        <w:gridCol w:w="7371"/>
      </w:tblGrid>
      <w:tr w:rsidR="00845D3D" w:rsidRPr="00E33ABC" w14:paraId="300D6773" w14:textId="77777777" w:rsidTr="00AB1007">
        <w:trPr>
          <w:trHeight w:val="550"/>
          <w:jc w:val="center"/>
        </w:trPr>
        <w:tc>
          <w:tcPr>
            <w:tcW w:w="1124" w:type="dxa"/>
            <w:tcBorders>
              <w:top w:val="single" w:sz="8" w:space="0" w:color="4472C4"/>
              <w:left w:val="single" w:sz="8" w:space="0" w:color="4472C4"/>
              <w:bottom w:val="single" w:sz="8" w:space="0" w:color="4472C4"/>
              <w:right w:val="nil"/>
            </w:tcBorders>
            <w:shd w:val="clear" w:color="auto" w:fill="2E74B5" w:themeFill="accent5" w:themeFillShade="BF"/>
            <w:tcMar>
              <w:top w:w="0" w:type="dxa"/>
              <w:left w:w="108" w:type="dxa"/>
              <w:bottom w:w="0" w:type="dxa"/>
              <w:right w:w="108" w:type="dxa"/>
            </w:tcMar>
            <w:hideMark/>
          </w:tcPr>
          <w:p w14:paraId="776209E0" w14:textId="77777777" w:rsidR="00845D3D" w:rsidRPr="00E33ABC" w:rsidRDefault="00845D3D" w:rsidP="00845D3D">
            <w:pPr>
              <w:pStyle w:val="ListParagraph"/>
              <w:numPr>
                <w:ilvl w:val="0"/>
                <w:numId w:val="34"/>
              </w:numPr>
              <w:pBdr>
                <w:top w:val="nil"/>
                <w:left w:val="nil"/>
                <w:bottom w:val="nil"/>
                <w:right w:val="nil"/>
                <w:between w:val="nil"/>
                <w:bar w:val="nil"/>
              </w:pBdr>
              <w:spacing w:after="200" w:line="276" w:lineRule="auto"/>
              <w:rPr>
                <w:b/>
                <w:bCs/>
                <w:color w:val="FFFFFF"/>
                <w:lang w:val="en-IE"/>
              </w:rPr>
            </w:pPr>
            <w:r w:rsidRPr="00E33ABC">
              <w:rPr>
                <w:b/>
                <w:bCs/>
                <w:color w:val="FFFFFF"/>
                <w:lang w:val="en-IE"/>
              </w:rPr>
              <w:t>Band</w:t>
            </w:r>
          </w:p>
        </w:tc>
        <w:tc>
          <w:tcPr>
            <w:tcW w:w="1276" w:type="dxa"/>
            <w:tcBorders>
              <w:top w:val="single" w:sz="8" w:space="0" w:color="4472C4"/>
              <w:left w:val="nil"/>
              <w:bottom w:val="single" w:sz="8" w:space="0" w:color="4472C4"/>
              <w:right w:val="nil"/>
            </w:tcBorders>
            <w:shd w:val="clear" w:color="auto" w:fill="2E74B5" w:themeFill="accent5" w:themeFillShade="BF"/>
            <w:tcMar>
              <w:top w:w="0" w:type="dxa"/>
              <w:left w:w="108" w:type="dxa"/>
              <w:bottom w:w="0" w:type="dxa"/>
              <w:right w:w="108" w:type="dxa"/>
            </w:tcMar>
            <w:hideMark/>
          </w:tcPr>
          <w:p w14:paraId="0721D8FB" w14:textId="77777777" w:rsidR="00845D3D" w:rsidRPr="00E33ABC" w:rsidRDefault="00845D3D" w:rsidP="00AB1007">
            <w:pPr>
              <w:jc w:val="center"/>
              <w:rPr>
                <w:b/>
                <w:bCs/>
                <w:color w:val="FFFFFF"/>
              </w:rPr>
            </w:pPr>
            <w:r w:rsidRPr="00E33ABC">
              <w:rPr>
                <w:b/>
                <w:bCs/>
                <w:color w:val="FFFFFF"/>
              </w:rPr>
              <w:t>Scoring Range</w:t>
            </w:r>
          </w:p>
        </w:tc>
        <w:tc>
          <w:tcPr>
            <w:tcW w:w="7371" w:type="dxa"/>
            <w:tcBorders>
              <w:top w:val="single" w:sz="8" w:space="0" w:color="4472C4"/>
              <w:left w:val="nil"/>
              <w:bottom w:val="single" w:sz="8" w:space="0" w:color="4472C4"/>
              <w:right w:val="single" w:sz="8" w:space="0" w:color="4472C4"/>
            </w:tcBorders>
            <w:shd w:val="clear" w:color="auto" w:fill="2E74B5" w:themeFill="accent5" w:themeFillShade="BF"/>
            <w:tcMar>
              <w:top w:w="0" w:type="dxa"/>
              <w:left w:w="108" w:type="dxa"/>
              <w:bottom w:w="0" w:type="dxa"/>
              <w:right w:w="108" w:type="dxa"/>
            </w:tcMar>
            <w:hideMark/>
          </w:tcPr>
          <w:p w14:paraId="388DB960" w14:textId="77777777" w:rsidR="00845D3D" w:rsidRPr="00E33ABC" w:rsidRDefault="00845D3D" w:rsidP="00AB1007">
            <w:pPr>
              <w:jc w:val="center"/>
              <w:rPr>
                <w:b/>
                <w:bCs/>
                <w:color w:val="FFFFFF"/>
              </w:rPr>
            </w:pPr>
            <w:r w:rsidRPr="00E33ABC">
              <w:rPr>
                <w:b/>
                <w:bCs/>
                <w:color w:val="FFFFFF"/>
              </w:rPr>
              <w:t>Meaning</w:t>
            </w:r>
          </w:p>
        </w:tc>
      </w:tr>
      <w:tr w:rsidR="00845D3D" w:rsidRPr="00E33ABC" w14:paraId="3BF8D13E" w14:textId="77777777" w:rsidTr="00AB1007">
        <w:trPr>
          <w:trHeight w:val="827"/>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0D467CE0" w14:textId="77777777" w:rsidR="00845D3D" w:rsidRPr="00E33ABC" w:rsidRDefault="00845D3D" w:rsidP="00AB1007">
            <w:pPr>
              <w:jc w:val="center"/>
              <w:rPr>
                <w:b/>
                <w:bCs/>
                <w:sz w:val="20"/>
                <w:szCs w:val="20"/>
                <w:lang w:eastAsia="en-IE"/>
              </w:rPr>
            </w:pPr>
            <w:r w:rsidRPr="00E33ABC">
              <w:rPr>
                <w:b/>
                <w:bCs/>
                <w:sz w:val="20"/>
                <w:szCs w:val="20"/>
                <w:lang w:eastAsia="en-IE"/>
              </w:rPr>
              <w:t xml:space="preserve"> </w:t>
            </w:r>
          </w:p>
          <w:p w14:paraId="64314589" w14:textId="77777777" w:rsidR="00845D3D" w:rsidRPr="00E33ABC" w:rsidRDefault="00845D3D" w:rsidP="00AB1007">
            <w:pPr>
              <w:jc w:val="center"/>
              <w:rPr>
                <w:b/>
                <w:bCs/>
                <w:sz w:val="20"/>
                <w:szCs w:val="20"/>
                <w:lang w:eastAsia="en-IE"/>
              </w:rPr>
            </w:pPr>
            <w:r w:rsidRPr="00E33ABC">
              <w:rPr>
                <w:b/>
                <w:bCs/>
                <w:sz w:val="20"/>
                <w:szCs w:val="20"/>
                <w:lang w:eastAsia="en-IE"/>
              </w:rPr>
              <w:t>Excellent</w:t>
            </w:r>
          </w:p>
        </w:tc>
        <w:tc>
          <w:tcPr>
            <w:tcW w:w="1276"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51458065" w14:textId="77777777" w:rsidR="00845D3D" w:rsidRPr="00E33ABC" w:rsidRDefault="00845D3D" w:rsidP="00AB1007">
            <w:pPr>
              <w:spacing w:line="252" w:lineRule="auto"/>
              <w:jc w:val="center"/>
              <w:rPr>
                <w:b/>
                <w:bCs/>
                <w:color w:val="FFFFFF"/>
                <w:sz w:val="20"/>
                <w:szCs w:val="20"/>
              </w:rPr>
            </w:pPr>
            <w:r w:rsidRPr="00E33ABC">
              <w:rPr>
                <w:b/>
                <w:bCs/>
                <w:color w:val="FFFFFF"/>
                <w:sz w:val="20"/>
                <w:szCs w:val="20"/>
              </w:rPr>
              <w:t>91% – 100%</w:t>
            </w:r>
          </w:p>
        </w:tc>
        <w:tc>
          <w:tcPr>
            <w:tcW w:w="737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725B848C" w14:textId="77777777" w:rsidR="00845D3D" w:rsidRPr="00F340BB" w:rsidRDefault="00845D3D" w:rsidP="00AB1007">
            <w:r w:rsidRPr="00F340BB">
              <w:t>Excellent response that fully meets and exceeds requirements, providing comprehensive, detailed, and convincing assurance that the Tenderer will deliver to an exceptional standard.</w:t>
            </w:r>
          </w:p>
        </w:tc>
      </w:tr>
      <w:tr w:rsidR="00845D3D" w:rsidRPr="00E33ABC" w14:paraId="36E8B94B" w14:textId="77777777" w:rsidTr="00AB1007">
        <w:trPr>
          <w:trHeight w:val="81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537FFE08" w14:textId="77777777" w:rsidR="00845D3D" w:rsidRPr="00E33ABC" w:rsidRDefault="00845D3D" w:rsidP="00AB1007">
            <w:pPr>
              <w:jc w:val="center"/>
              <w:rPr>
                <w:b/>
                <w:bCs/>
                <w:sz w:val="20"/>
                <w:szCs w:val="20"/>
                <w:lang w:eastAsia="en-IE"/>
              </w:rPr>
            </w:pPr>
          </w:p>
          <w:p w14:paraId="70414FD2" w14:textId="77777777" w:rsidR="00845D3D" w:rsidRPr="00E33ABC" w:rsidRDefault="00845D3D" w:rsidP="00AB1007">
            <w:pPr>
              <w:jc w:val="center"/>
              <w:rPr>
                <w:b/>
                <w:bCs/>
                <w:sz w:val="20"/>
                <w:szCs w:val="20"/>
                <w:lang w:eastAsia="en-IE"/>
              </w:rPr>
            </w:pPr>
            <w:r w:rsidRPr="00E33ABC">
              <w:rPr>
                <w:b/>
                <w:bCs/>
                <w:sz w:val="20"/>
                <w:szCs w:val="20"/>
                <w:lang w:eastAsia="en-IE"/>
              </w:rPr>
              <w:t>Very Good</w:t>
            </w:r>
          </w:p>
        </w:tc>
        <w:tc>
          <w:tcPr>
            <w:tcW w:w="1276"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14A0201B" w14:textId="77777777" w:rsidR="00845D3D" w:rsidRPr="00E33ABC" w:rsidRDefault="00845D3D" w:rsidP="00AB1007">
            <w:pPr>
              <w:spacing w:line="252" w:lineRule="auto"/>
              <w:jc w:val="center"/>
              <w:rPr>
                <w:b/>
                <w:bCs/>
                <w:color w:val="FFFFFF"/>
                <w:sz w:val="20"/>
                <w:szCs w:val="20"/>
              </w:rPr>
            </w:pPr>
            <w:r w:rsidRPr="00E33ABC">
              <w:rPr>
                <w:b/>
                <w:bCs/>
                <w:color w:val="FFFFFF"/>
                <w:sz w:val="20"/>
                <w:szCs w:val="20"/>
              </w:rPr>
              <w:t>80% – 90%</w:t>
            </w:r>
          </w:p>
        </w:tc>
        <w:tc>
          <w:tcPr>
            <w:tcW w:w="7371" w:type="dxa"/>
            <w:tcBorders>
              <w:top w:val="nil"/>
              <w:left w:val="nil"/>
              <w:bottom w:val="single" w:sz="8" w:space="0" w:color="8EAADB"/>
              <w:right w:val="single" w:sz="8" w:space="0" w:color="8EAADB"/>
            </w:tcBorders>
            <w:tcMar>
              <w:top w:w="0" w:type="dxa"/>
              <w:left w:w="108" w:type="dxa"/>
              <w:bottom w:w="0" w:type="dxa"/>
              <w:right w:w="108" w:type="dxa"/>
            </w:tcMar>
            <w:hideMark/>
          </w:tcPr>
          <w:p w14:paraId="5DFC662D" w14:textId="77777777" w:rsidR="00845D3D" w:rsidRPr="00F340BB" w:rsidRDefault="00845D3D" w:rsidP="00AB1007">
            <w:r w:rsidRPr="00F340BB">
              <w:t xml:space="preserve">A very good response that demonstrates real understanding and fully meets the requirements and provides convincing assurance that the Tenderer will deliver to high standard.  </w:t>
            </w:r>
          </w:p>
        </w:tc>
      </w:tr>
      <w:tr w:rsidR="00845D3D" w:rsidRPr="00E33ABC" w14:paraId="4F489474" w14:textId="77777777" w:rsidTr="00AB1007">
        <w:trPr>
          <w:trHeight w:val="919"/>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9195022" w14:textId="77777777" w:rsidR="00845D3D" w:rsidRPr="00E33ABC" w:rsidRDefault="00845D3D" w:rsidP="00AB1007">
            <w:pPr>
              <w:jc w:val="center"/>
              <w:rPr>
                <w:b/>
                <w:bCs/>
                <w:sz w:val="20"/>
                <w:szCs w:val="20"/>
                <w:lang w:eastAsia="en-IE"/>
              </w:rPr>
            </w:pPr>
          </w:p>
          <w:p w14:paraId="7B23F2AD" w14:textId="77777777" w:rsidR="00845D3D" w:rsidRPr="00E33ABC" w:rsidRDefault="00845D3D" w:rsidP="00AB1007">
            <w:pPr>
              <w:jc w:val="center"/>
              <w:rPr>
                <w:b/>
                <w:bCs/>
                <w:sz w:val="20"/>
                <w:szCs w:val="20"/>
                <w:lang w:eastAsia="en-IE"/>
              </w:rPr>
            </w:pPr>
            <w:r w:rsidRPr="00E33ABC">
              <w:rPr>
                <w:b/>
                <w:bCs/>
                <w:sz w:val="20"/>
                <w:szCs w:val="20"/>
                <w:lang w:eastAsia="en-IE"/>
              </w:rPr>
              <w:t>Good</w:t>
            </w:r>
          </w:p>
        </w:tc>
        <w:tc>
          <w:tcPr>
            <w:tcW w:w="1276"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2D21DE3F" w14:textId="77777777" w:rsidR="00845D3D" w:rsidRPr="00E33ABC" w:rsidRDefault="00845D3D" w:rsidP="00AB1007">
            <w:pPr>
              <w:spacing w:line="252" w:lineRule="auto"/>
              <w:jc w:val="center"/>
              <w:rPr>
                <w:b/>
                <w:bCs/>
                <w:color w:val="FFFFFF"/>
                <w:sz w:val="20"/>
                <w:szCs w:val="20"/>
              </w:rPr>
            </w:pPr>
            <w:r w:rsidRPr="00E33ABC">
              <w:rPr>
                <w:b/>
                <w:bCs/>
                <w:color w:val="FFFFFF"/>
                <w:sz w:val="20"/>
                <w:szCs w:val="20"/>
              </w:rPr>
              <w:t>60% – 79%</w:t>
            </w:r>
          </w:p>
        </w:tc>
        <w:tc>
          <w:tcPr>
            <w:tcW w:w="737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757D30F" w14:textId="77777777" w:rsidR="00845D3D" w:rsidRPr="00F340BB" w:rsidRDefault="00845D3D" w:rsidP="00AB1007">
            <w:r w:rsidRPr="00F340BB">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845D3D" w:rsidRPr="00E33ABC" w14:paraId="3B896D3F" w14:textId="77777777" w:rsidTr="00AB1007">
        <w:trPr>
          <w:trHeight w:val="85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2E741436" w14:textId="77777777" w:rsidR="00845D3D" w:rsidRPr="00E33ABC" w:rsidRDefault="00845D3D" w:rsidP="00AB1007">
            <w:pPr>
              <w:jc w:val="center"/>
              <w:rPr>
                <w:b/>
                <w:bCs/>
                <w:sz w:val="20"/>
                <w:szCs w:val="20"/>
                <w:lang w:eastAsia="en-IE"/>
              </w:rPr>
            </w:pPr>
          </w:p>
          <w:p w14:paraId="36382EF0" w14:textId="77777777" w:rsidR="00845D3D" w:rsidRPr="00E33ABC" w:rsidRDefault="00845D3D" w:rsidP="00AB1007">
            <w:pPr>
              <w:jc w:val="center"/>
              <w:rPr>
                <w:b/>
                <w:bCs/>
                <w:sz w:val="20"/>
                <w:szCs w:val="20"/>
                <w:lang w:eastAsia="en-IE"/>
              </w:rPr>
            </w:pPr>
            <w:r w:rsidRPr="00E33ABC">
              <w:rPr>
                <w:b/>
                <w:bCs/>
                <w:sz w:val="20"/>
                <w:szCs w:val="20"/>
                <w:lang w:eastAsia="en-IE"/>
              </w:rPr>
              <w:t>Fair</w:t>
            </w:r>
          </w:p>
        </w:tc>
        <w:tc>
          <w:tcPr>
            <w:tcW w:w="1276"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246D866E" w14:textId="77777777" w:rsidR="00845D3D" w:rsidRPr="00E33ABC" w:rsidRDefault="00845D3D" w:rsidP="00AB1007">
            <w:pPr>
              <w:spacing w:line="252" w:lineRule="auto"/>
              <w:jc w:val="center"/>
              <w:rPr>
                <w:b/>
                <w:bCs/>
                <w:color w:val="FFFFFF"/>
                <w:sz w:val="20"/>
                <w:szCs w:val="20"/>
              </w:rPr>
            </w:pPr>
            <w:r w:rsidRPr="00E33ABC">
              <w:rPr>
                <w:b/>
                <w:bCs/>
                <w:color w:val="FFFFFF"/>
                <w:sz w:val="20"/>
                <w:szCs w:val="20"/>
              </w:rPr>
              <w:t>30% - 59%</w:t>
            </w:r>
          </w:p>
        </w:tc>
        <w:tc>
          <w:tcPr>
            <w:tcW w:w="7371" w:type="dxa"/>
            <w:tcBorders>
              <w:top w:val="nil"/>
              <w:left w:val="nil"/>
              <w:bottom w:val="single" w:sz="8" w:space="0" w:color="8EAADB"/>
              <w:right w:val="single" w:sz="8" w:space="0" w:color="8EAADB"/>
            </w:tcBorders>
            <w:tcMar>
              <w:top w:w="0" w:type="dxa"/>
              <w:left w:w="108" w:type="dxa"/>
              <w:bottom w:w="0" w:type="dxa"/>
              <w:right w:w="108" w:type="dxa"/>
            </w:tcMar>
            <w:hideMark/>
          </w:tcPr>
          <w:p w14:paraId="18CAEA41" w14:textId="77777777" w:rsidR="00845D3D" w:rsidRPr="00F340BB" w:rsidRDefault="00845D3D" w:rsidP="00AB1007">
            <w:r w:rsidRPr="00F340BB">
              <w:t>A response where reservations exist due to a lack of convincing details and comprehensive credibility. There is a significant risk that the requirements will not be delivered to a satisfactory standard.</w:t>
            </w:r>
          </w:p>
        </w:tc>
      </w:tr>
      <w:tr w:rsidR="00845D3D" w:rsidRPr="00E33ABC" w14:paraId="6D9A0298" w14:textId="77777777" w:rsidTr="00AB1007">
        <w:trPr>
          <w:trHeight w:val="675"/>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2230D51E" w14:textId="77777777" w:rsidR="00845D3D" w:rsidRPr="00E33ABC" w:rsidRDefault="00845D3D" w:rsidP="00AB1007">
            <w:pPr>
              <w:jc w:val="center"/>
              <w:rPr>
                <w:b/>
                <w:bCs/>
                <w:sz w:val="20"/>
                <w:szCs w:val="20"/>
                <w:lang w:eastAsia="en-IE"/>
              </w:rPr>
            </w:pPr>
          </w:p>
          <w:p w14:paraId="466CA176" w14:textId="77777777" w:rsidR="00845D3D" w:rsidRPr="00E33ABC" w:rsidRDefault="00845D3D" w:rsidP="00AB1007">
            <w:pPr>
              <w:jc w:val="center"/>
              <w:rPr>
                <w:b/>
                <w:bCs/>
                <w:sz w:val="20"/>
                <w:szCs w:val="20"/>
                <w:lang w:eastAsia="en-IE"/>
              </w:rPr>
            </w:pPr>
            <w:r w:rsidRPr="00E33ABC">
              <w:rPr>
                <w:b/>
                <w:bCs/>
                <w:sz w:val="20"/>
                <w:szCs w:val="20"/>
                <w:lang w:eastAsia="en-IE"/>
              </w:rPr>
              <w:t>Poor</w:t>
            </w:r>
          </w:p>
        </w:tc>
        <w:tc>
          <w:tcPr>
            <w:tcW w:w="1276"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507B033C" w14:textId="77777777" w:rsidR="00845D3D" w:rsidRPr="00E33ABC" w:rsidRDefault="00845D3D" w:rsidP="00AB1007">
            <w:pPr>
              <w:spacing w:line="252" w:lineRule="auto"/>
              <w:jc w:val="center"/>
              <w:rPr>
                <w:b/>
                <w:bCs/>
                <w:color w:val="FFFFFF"/>
                <w:sz w:val="20"/>
                <w:szCs w:val="20"/>
              </w:rPr>
            </w:pPr>
            <w:r w:rsidRPr="00E33ABC">
              <w:rPr>
                <w:b/>
                <w:bCs/>
                <w:color w:val="FFFFFF"/>
                <w:sz w:val="20"/>
                <w:szCs w:val="20"/>
              </w:rPr>
              <w:t>1% – 29%</w:t>
            </w:r>
          </w:p>
        </w:tc>
        <w:tc>
          <w:tcPr>
            <w:tcW w:w="7371"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A37E6B2" w14:textId="77777777" w:rsidR="00845D3D" w:rsidRPr="00F340BB" w:rsidRDefault="00845D3D" w:rsidP="00AB1007">
            <w:r w:rsidRPr="00F340BB">
              <w:t>A response that raises significant reservations, due to insufficient detail, critical or notable deficiencies, that seriously lacks credibility, presenting a high risk of non-delivery.</w:t>
            </w:r>
          </w:p>
        </w:tc>
      </w:tr>
      <w:tr w:rsidR="00845D3D" w:rsidRPr="00E33ABC" w14:paraId="18919D00" w14:textId="77777777" w:rsidTr="00AB1007">
        <w:trPr>
          <w:trHeight w:val="820"/>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48626972" w14:textId="77777777" w:rsidR="00845D3D" w:rsidRPr="00E33ABC" w:rsidRDefault="00845D3D" w:rsidP="00AB1007">
            <w:pPr>
              <w:jc w:val="center"/>
              <w:rPr>
                <w:b/>
                <w:bCs/>
                <w:sz w:val="20"/>
                <w:szCs w:val="20"/>
                <w:lang w:eastAsia="en-IE"/>
              </w:rPr>
            </w:pPr>
            <w:r w:rsidRPr="00E33ABC">
              <w:rPr>
                <w:b/>
                <w:bCs/>
                <w:sz w:val="20"/>
                <w:szCs w:val="20"/>
                <w:lang w:eastAsia="en-IE"/>
              </w:rPr>
              <w:t>0</w:t>
            </w:r>
          </w:p>
          <w:p w14:paraId="0274075F" w14:textId="77777777" w:rsidR="00845D3D" w:rsidRPr="00E33ABC" w:rsidRDefault="00845D3D" w:rsidP="00AB1007">
            <w:pPr>
              <w:rPr>
                <w:b/>
                <w:bCs/>
                <w:sz w:val="20"/>
                <w:szCs w:val="20"/>
                <w:lang w:eastAsia="en-IE"/>
              </w:rPr>
            </w:pPr>
          </w:p>
        </w:tc>
        <w:tc>
          <w:tcPr>
            <w:tcW w:w="1276" w:type="dxa"/>
            <w:tcBorders>
              <w:top w:val="nil"/>
              <w:left w:val="nil"/>
              <w:bottom w:val="single" w:sz="12" w:space="0" w:color="5B9BD5"/>
              <w:right w:val="single" w:sz="12" w:space="0" w:color="5B9BD5"/>
            </w:tcBorders>
            <w:shd w:val="clear" w:color="auto" w:fill="2E74B5" w:themeFill="accent5" w:themeFillShade="BF"/>
            <w:tcMar>
              <w:top w:w="0" w:type="dxa"/>
              <w:left w:w="108" w:type="dxa"/>
              <w:bottom w:w="0" w:type="dxa"/>
              <w:right w:w="108" w:type="dxa"/>
            </w:tcMar>
            <w:hideMark/>
          </w:tcPr>
          <w:p w14:paraId="384B6988" w14:textId="77777777" w:rsidR="00845D3D" w:rsidRPr="00E33ABC" w:rsidRDefault="00845D3D" w:rsidP="00AB1007">
            <w:pPr>
              <w:spacing w:line="252" w:lineRule="auto"/>
              <w:jc w:val="center"/>
              <w:rPr>
                <w:b/>
                <w:bCs/>
                <w:color w:val="FFFFFF"/>
                <w:sz w:val="20"/>
                <w:szCs w:val="20"/>
              </w:rPr>
            </w:pPr>
            <w:r w:rsidRPr="00E33ABC">
              <w:rPr>
                <w:b/>
                <w:bCs/>
                <w:color w:val="FFFFFF"/>
                <w:sz w:val="20"/>
                <w:szCs w:val="20"/>
              </w:rPr>
              <w:t>0%</w:t>
            </w:r>
          </w:p>
        </w:tc>
        <w:tc>
          <w:tcPr>
            <w:tcW w:w="7371" w:type="dxa"/>
            <w:tcBorders>
              <w:top w:val="nil"/>
              <w:left w:val="nil"/>
              <w:bottom w:val="single" w:sz="8" w:space="0" w:color="8EAADB"/>
              <w:right w:val="single" w:sz="8" w:space="0" w:color="8EAADB"/>
            </w:tcBorders>
            <w:tcMar>
              <w:top w:w="0" w:type="dxa"/>
              <w:left w:w="108" w:type="dxa"/>
              <w:bottom w:w="0" w:type="dxa"/>
              <w:right w:w="108" w:type="dxa"/>
            </w:tcMar>
            <w:hideMark/>
          </w:tcPr>
          <w:p w14:paraId="401C4BB8" w14:textId="77777777" w:rsidR="00845D3D" w:rsidRPr="00F340BB" w:rsidRDefault="00845D3D" w:rsidP="00AB1007">
            <w:r w:rsidRPr="00F340BB">
              <w:t>No Response or partial Response that completely fails to address the criterion under consideration.</w:t>
            </w:r>
          </w:p>
        </w:tc>
      </w:tr>
    </w:tbl>
    <w:p w14:paraId="2540C399" w14:textId="77777777" w:rsidR="00845D3D" w:rsidRPr="00C9277D" w:rsidRDefault="00845D3D" w:rsidP="00845D3D">
      <w:pPr>
        <w:jc w:val="both"/>
        <w:rPr>
          <w:rFonts w:cs="Arial"/>
          <w:b/>
          <w:bCs/>
          <w:i/>
        </w:rPr>
      </w:pPr>
    </w:p>
    <w:p w14:paraId="1928C085" w14:textId="77777777" w:rsidR="00845D3D" w:rsidRDefault="00845D3D" w:rsidP="006B6B8A">
      <w:pPr>
        <w:shd w:val="clear" w:color="auto" w:fill="FFFFFF" w:themeFill="background1"/>
        <w:jc w:val="both"/>
        <w:rPr>
          <w:rFonts w:cs="Arial"/>
          <w:iCs/>
        </w:rPr>
      </w:pPr>
    </w:p>
    <w:p w14:paraId="7CABD561" w14:textId="7B702AD9" w:rsidR="006B6B8A" w:rsidRPr="006B6B8A" w:rsidRDefault="006B6B8A" w:rsidP="006B6B8A">
      <w:pPr>
        <w:shd w:val="clear" w:color="auto" w:fill="FFFFFF" w:themeFill="background1"/>
        <w:jc w:val="both"/>
        <w:rPr>
          <w:rFonts w:cs="Arial"/>
          <w:iCs/>
        </w:rPr>
      </w:pPr>
      <w:r w:rsidRPr="006B6B8A">
        <w:rPr>
          <w:rFonts w:cs="Arial"/>
          <w:iCs/>
        </w:rPr>
        <w:t>The lowest Ultimate Cost tender, will receive the maximum score achievable under this criterion.</w:t>
      </w:r>
    </w:p>
    <w:tbl>
      <w:tblPr>
        <w:tblW w:w="8850" w:type="dxa"/>
        <w:tblInd w:w="93" w:type="dxa"/>
        <w:shd w:val="clear" w:color="auto" w:fill="DEEAF6" w:themeFill="accent5" w:themeFillTint="33"/>
        <w:tblLayout w:type="fixed"/>
        <w:tblLook w:val="04A0" w:firstRow="1" w:lastRow="0" w:firstColumn="1" w:lastColumn="0" w:noHBand="0" w:noVBand="1"/>
      </w:tblPr>
      <w:tblGrid>
        <w:gridCol w:w="2195"/>
        <w:gridCol w:w="6361"/>
        <w:gridCol w:w="294"/>
      </w:tblGrid>
      <w:tr w:rsidR="006B6B8A" w:rsidRPr="006B6B8A" w14:paraId="56CAE335" w14:textId="77777777" w:rsidTr="00AB1007">
        <w:trPr>
          <w:trHeight w:val="238"/>
        </w:trPr>
        <w:tc>
          <w:tcPr>
            <w:tcW w:w="2193" w:type="dxa"/>
            <w:shd w:val="clear" w:color="auto" w:fill="DEEAF6" w:themeFill="accent5" w:themeFillTint="33"/>
            <w:noWrap/>
            <w:vAlign w:val="bottom"/>
            <w:hideMark/>
          </w:tcPr>
          <w:p w14:paraId="6725DADA" w14:textId="77777777" w:rsidR="006B6B8A" w:rsidRPr="006B6B8A" w:rsidRDefault="006B6B8A" w:rsidP="006B6B8A">
            <w:pPr>
              <w:shd w:val="clear" w:color="auto" w:fill="DEEAF6" w:themeFill="accent5" w:themeFillTint="33"/>
              <w:jc w:val="both"/>
              <w:rPr>
                <w:rFonts w:cs="Arial"/>
                <w:b/>
                <w:bCs/>
                <w:iCs/>
              </w:rPr>
            </w:pPr>
            <w:r w:rsidRPr="006B6B8A">
              <w:rPr>
                <w:rFonts w:cs="Arial"/>
                <w:b/>
                <w:bCs/>
                <w:iCs/>
              </w:rPr>
              <w:t xml:space="preserve">Pricing  Score = </w:t>
            </w:r>
          </w:p>
        </w:tc>
        <w:tc>
          <w:tcPr>
            <w:tcW w:w="6650" w:type="dxa"/>
            <w:gridSpan w:val="2"/>
            <w:shd w:val="clear" w:color="auto" w:fill="DEEAF6" w:themeFill="accent5" w:themeFillTint="33"/>
            <w:noWrap/>
            <w:vAlign w:val="bottom"/>
            <w:hideMark/>
          </w:tcPr>
          <w:p w14:paraId="3249DDB3" w14:textId="77777777" w:rsidR="006B6B8A" w:rsidRPr="006B6B8A" w:rsidRDefault="006B6B8A" w:rsidP="006B6B8A">
            <w:pPr>
              <w:shd w:val="clear" w:color="auto" w:fill="DEEAF6" w:themeFill="accent5" w:themeFillTint="33"/>
              <w:jc w:val="both"/>
              <w:rPr>
                <w:rFonts w:cs="Arial"/>
                <w:b/>
                <w:bCs/>
                <w:iCs/>
                <w:u w:val="single"/>
              </w:rPr>
            </w:pPr>
            <w:r w:rsidRPr="006B6B8A">
              <w:rPr>
                <w:rFonts w:cs="Arial"/>
                <w:b/>
                <w:bCs/>
                <w:iCs/>
                <w:u w:val="single"/>
              </w:rPr>
              <w:t xml:space="preserve">Lowest Tendered Price x Max Points </w:t>
            </w:r>
          </w:p>
        </w:tc>
      </w:tr>
      <w:tr w:rsidR="006B6B8A" w:rsidRPr="006B6B8A" w14:paraId="2D41E010" w14:textId="77777777" w:rsidTr="00AB1007">
        <w:trPr>
          <w:trHeight w:val="238"/>
        </w:trPr>
        <w:tc>
          <w:tcPr>
            <w:tcW w:w="2193" w:type="dxa"/>
            <w:shd w:val="clear" w:color="auto" w:fill="DEEAF6" w:themeFill="accent5" w:themeFillTint="33"/>
            <w:noWrap/>
            <w:vAlign w:val="bottom"/>
            <w:hideMark/>
          </w:tcPr>
          <w:p w14:paraId="407B5786" w14:textId="77777777" w:rsidR="006B6B8A" w:rsidRPr="006B6B8A" w:rsidRDefault="006B6B8A" w:rsidP="006B6B8A">
            <w:pPr>
              <w:shd w:val="clear" w:color="auto" w:fill="DEEAF6" w:themeFill="accent5" w:themeFillTint="33"/>
              <w:rPr>
                <w:rFonts w:cs="Arial"/>
                <w:b/>
                <w:bCs/>
                <w:iCs/>
                <w:u w:val="single"/>
              </w:rPr>
            </w:pPr>
          </w:p>
        </w:tc>
        <w:tc>
          <w:tcPr>
            <w:tcW w:w="6356" w:type="dxa"/>
            <w:shd w:val="clear" w:color="auto" w:fill="DEEAF6" w:themeFill="accent5" w:themeFillTint="33"/>
            <w:noWrap/>
            <w:vAlign w:val="bottom"/>
            <w:hideMark/>
          </w:tcPr>
          <w:p w14:paraId="56D97F67" w14:textId="77777777" w:rsidR="006B6B8A" w:rsidRPr="006B6B8A" w:rsidRDefault="006B6B8A" w:rsidP="006B6B8A">
            <w:pPr>
              <w:shd w:val="clear" w:color="auto" w:fill="DEEAF6" w:themeFill="accent5" w:themeFillTint="33"/>
              <w:jc w:val="both"/>
              <w:rPr>
                <w:rFonts w:cs="Arial"/>
                <w:b/>
                <w:bCs/>
                <w:iCs/>
              </w:rPr>
            </w:pPr>
            <w:r w:rsidRPr="006B6B8A">
              <w:rPr>
                <w:rFonts w:cs="Arial"/>
                <w:b/>
                <w:bCs/>
                <w:iCs/>
              </w:rPr>
              <w:t xml:space="preserve">      Price of bid being evaluated</w:t>
            </w:r>
          </w:p>
        </w:tc>
        <w:tc>
          <w:tcPr>
            <w:tcW w:w="294" w:type="dxa"/>
            <w:shd w:val="clear" w:color="auto" w:fill="DEEAF6" w:themeFill="accent5" w:themeFillTint="33"/>
            <w:noWrap/>
            <w:vAlign w:val="bottom"/>
            <w:hideMark/>
          </w:tcPr>
          <w:p w14:paraId="70F97672" w14:textId="77777777" w:rsidR="006B6B8A" w:rsidRPr="006B6B8A" w:rsidRDefault="006B6B8A" w:rsidP="006B6B8A">
            <w:pPr>
              <w:shd w:val="clear" w:color="auto" w:fill="DEEAF6" w:themeFill="accent5" w:themeFillTint="33"/>
              <w:rPr>
                <w:rFonts w:cs="Arial"/>
                <w:iCs/>
              </w:rPr>
            </w:pPr>
          </w:p>
        </w:tc>
      </w:tr>
    </w:tbl>
    <w:p w14:paraId="533D87F9" w14:textId="77777777" w:rsidR="006B6B8A" w:rsidRPr="006B6B8A" w:rsidRDefault="006B6B8A" w:rsidP="006B6B8A">
      <w:pPr>
        <w:spacing w:after="0" w:line="240" w:lineRule="auto"/>
        <w:rPr>
          <w:rFonts w:cs="Arial"/>
          <w:i/>
        </w:rPr>
      </w:pPr>
    </w:p>
    <w:p w14:paraId="7A964434" w14:textId="77777777" w:rsidR="006B6B8A" w:rsidRPr="006B6B8A" w:rsidRDefault="006B6B8A" w:rsidP="006B6B8A">
      <w:pPr>
        <w:jc w:val="both"/>
        <w:rPr>
          <w:rFonts w:cs="Arial"/>
          <w:i/>
        </w:rPr>
      </w:pPr>
    </w:p>
    <w:p w14:paraId="4C1A0136" w14:textId="77777777" w:rsidR="00966141" w:rsidRPr="000E3831" w:rsidRDefault="00966141" w:rsidP="00966141">
      <w:pPr>
        <w:jc w:val="both"/>
        <w:rPr>
          <w:rFonts w:cs="Times New Roman"/>
        </w:rPr>
      </w:pPr>
      <w:r w:rsidRPr="000E3831">
        <w:rPr>
          <w:rFonts w:cs="Times New Roman"/>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0E3831">
        <w:rPr>
          <w:rFonts w:cs="Times New Roman"/>
          <w:u w:val="single"/>
        </w:rPr>
        <w:t>ALL</w:t>
      </w:r>
      <w:r w:rsidRPr="000E3831">
        <w:rPr>
          <w:rFonts w:cs="Times New Roman"/>
        </w:rPr>
        <w:t xml:space="preserve"> sections of this questionnaire.</w:t>
      </w:r>
    </w:p>
    <w:p w14:paraId="69C0A0A9" w14:textId="77777777" w:rsidR="00D75E21" w:rsidRDefault="00D75E21" w:rsidP="00C9277D">
      <w:pPr>
        <w:jc w:val="both"/>
        <w:rPr>
          <w:i/>
        </w:rPr>
      </w:pPr>
    </w:p>
    <w:p w14:paraId="1D5ED114" w14:textId="0C34E47A" w:rsidR="00EE4815" w:rsidRPr="00C9277D" w:rsidRDefault="006818C0" w:rsidP="00EE4815">
      <w:pPr>
        <w:spacing w:after="0"/>
        <w:jc w:val="both"/>
        <w:rPr>
          <w:rFonts w:cs="Times New Roman"/>
          <w:b/>
          <w:bCs/>
        </w:rPr>
      </w:pPr>
      <w:r>
        <w:rPr>
          <w:rFonts w:cs="Times New Roman"/>
          <w:b/>
          <w:bCs/>
        </w:rPr>
        <w:lastRenderedPageBreak/>
        <w:t>Tenderer</w:t>
      </w:r>
      <w:r w:rsidR="00EE4815" w:rsidRPr="00C9277D">
        <w:rPr>
          <w:rFonts w:cs="Times New Roman"/>
          <w:b/>
          <w:bCs/>
        </w:rPr>
        <w:t>s please note:</w:t>
      </w:r>
    </w:p>
    <w:p w14:paraId="5987B146" w14:textId="77777777" w:rsidR="00EE4815" w:rsidRPr="00C9277D" w:rsidRDefault="00EE4815" w:rsidP="00EE4815">
      <w:pPr>
        <w:spacing w:after="0"/>
        <w:jc w:val="both"/>
        <w:rPr>
          <w:rFonts w:cs="Times New Roman"/>
          <w:b/>
          <w:bCs/>
        </w:rPr>
      </w:pPr>
    </w:p>
    <w:p w14:paraId="45A8AF6F" w14:textId="5570DDB9" w:rsidR="00EE4815" w:rsidRPr="000E3831" w:rsidRDefault="00EE4815" w:rsidP="00EE4815">
      <w:pPr>
        <w:numPr>
          <w:ilvl w:val="0"/>
          <w:numId w:val="24"/>
        </w:numPr>
        <w:contextualSpacing/>
        <w:jc w:val="both"/>
        <w:rPr>
          <w:rFonts w:cs="Times New Roman"/>
        </w:rPr>
      </w:pPr>
      <w:r w:rsidRPr="000E3831">
        <w:rPr>
          <w:rFonts w:cs="Times New Roman"/>
        </w:rPr>
        <w:t xml:space="preserve">This specification document is designed to assist the contracting authority in its evaluation of your tender and to enable </w:t>
      </w:r>
      <w:r w:rsidR="000B7603">
        <w:rPr>
          <w:rFonts w:cs="Times New Roman"/>
        </w:rPr>
        <w:t>tenderer</w:t>
      </w:r>
      <w:r w:rsidRPr="000E3831">
        <w:rPr>
          <w:rFonts w:cs="Times New Roman"/>
        </w:rPr>
        <w:t>s provide structured responses to key deliverables. It is structured to reflect the award criteria as set out in the SRFT.</w:t>
      </w:r>
    </w:p>
    <w:p w14:paraId="735F0977" w14:textId="77777777" w:rsidR="00EE4815" w:rsidRPr="000E3831" w:rsidRDefault="00EE4815" w:rsidP="00EE4815">
      <w:pPr>
        <w:spacing w:after="0"/>
        <w:ind w:left="720"/>
        <w:contextualSpacing/>
        <w:jc w:val="both"/>
        <w:rPr>
          <w:rFonts w:cs="Times New Roman"/>
        </w:rPr>
      </w:pPr>
    </w:p>
    <w:p w14:paraId="1FFB19C3" w14:textId="77777777" w:rsidR="00EE4815" w:rsidRPr="000E3831" w:rsidRDefault="00EE4815" w:rsidP="00EE4815">
      <w:pPr>
        <w:numPr>
          <w:ilvl w:val="0"/>
          <w:numId w:val="24"/>
        </w:numPr>
        <w:contextualSpacing/>
        <w:jc w:val="both"/>
        <w:rPr>
          <w:rFonts w:cs="Times New Roman"/>
        </w:rPr>
      </w:pPr>
      <w:r w:rsidRPr="000E3831">
        <w:rPr>
          <w:rFonts w:cs="Times New Roman"/>
        </w:rPr>
        <w:t>Please note responses to individual questions will NOT be scored separately but collectively they will provide a basis for assessing the merits of the tenderer’s overall response to each award criterion and sub-criterion.</w:t>
      </w:r>
    </w:p>
    <w:p w14:paraId="7F18074E" w14:textId="77777777" w:rsidR="00EE4815" w:rsidRPr="000E3831" w:rsidRDefault="00EE4815" w:rsidP="00EE4815">
      <w:pPr>
        <w:pStyle w:val="ListParagraph"/>
        <w:jc w:val="both"/>
      </w:pPr>
    </w:p>
    <w:p w14:paraId="57DD47C0" w14:textId="77777777" w:rsidR="00EE4815" w:rsidRDefault="00EE4815" w:rsidP="00EE4815">
      <w:pPr>
        <w:numPr>
          <w:ilvl w:val="0"/>
          <w:numId w:val="24"/>
        </w:numPr>
        <w:contextualSpacing/>
        <w:jc w:val="both"/>
        <w:rPr>
          <w:rFonts w:cs="Times New Roman"/>
        </w:rPr>
      </w:pPr>
      <w:r w:rsidRPr="000E3831">
        <w:rPr>
          <w:rFonts w:cs="Times New Roman"/>
        </w:rPr>
        <w:t>Compliance with all the standards as regards health and safety, quality assurance and analytical protocols is expected.</w:t>
      </w:r>
    </w:p>
    <w:p w14:paraId="5F1679DF" w14:textId="77777777" w:rsidR="00EE4815" w:rsidRDefault="00EE4815" w:rsidP="00EE4815">
      <w:pPr>
        <w:pStyle w:val="ListParagraph"/>
      </w:pPr>
    </w:p>
    <w:p w14:paraId="64E51A20" w14:textId="77777777" w:rsidR="00EE4815" w:rsidRPr="000E3831" w:rsidRDefault="00EE4815" w:rsidP="00EE4815">
      <w:pPr>
        <w:numPr>
          <w:ilvl w:val="0"/>
          <w:numId w:val="24"/>
        </w:numPr>
        <w:contextualSpacing/>
        <w:jc w:val="both"/>
        <w:rPr>
          <w:rFonts w:cs="Times New Roman"/>
        </w:rPr>
      </w:pPr>
      <w:r w:rsidRPr="000E3831">
        <w:rPr>
          <w:rFonts w:cs="Times New Roman"/>
        </w:rPr>
        <w:t xml:space="preserve">Where </w:t>
      </w:r>
      <w:r w:rsidRPr="00570708">
        <w:rPr>
          <w:rFonts w:cs="Times New Roman"/>
          <w:b/>
          <w:bCs/>
        </w:rPr>
        <w:t>abnormally low tenders</w:t>
      </w:r>
      <w:r w:rsidRPr="000E3831">
        <w:rPr>
          <w:rFonts w:cs="Times New Roman"/>
        </w:rPr>
        <w:t xml:space="preserve">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p w14:paraId="442831FD" w14:textId="77777777" w:rsidR="00EE4815" w:rsidRPr="000E3831" w:rsidRDefault="00EE4815" w:rsidP="00EE4815">
      <w:pPr>
        <w:ind w:left="720"/>
        <w:contextualSpacing/>
        <w:jc w:val="both"/>
        <w:rPr>
          <w:rFonts w:cs="Times New Roman"/>
        </w:rPr>
      </w:pPr>
    </w:p>
    <w:p w14:paraId="5512941F" w14:textId="30A9F526" w:rsidR="00EE4815" w:rsidRPr="000E3831" w:rsidRDefault="00EE4815" w:rsidP="00EE4815">
      <w:pPr>
        <w:numPr>
          <w:ilvl w:val="0"/>
          <w:numId w:val="24"/>
        </w:numPr>
        <w:contextualSpacing/>
        <w:jc w:val="both"/>
        <w:rPr>
          <w:rFonts w:cs="Times New Roman"/>
        </w:rPr>
      </w:pPr>
      <w:r w:rsidRPr="00570708">
        <w:rPr>
          <w:rFonts w:cs="Times New Roman"/>
          <w:b/>
          <w:bCs/>
        </w:rPr>
        <w:t xml:space="preserve">Next Ranked </w:t>
      </w:r>
      <w:r w:rsidR="006818C0">
        <w:rPr>
          <w:rFonts w:cs="Times New Roman"/>
          <w:b/>
          <w:bCs/>
        </w:rPr>
        <w:t>Tenderer</w:t>
      </w:r>
      <w:r w:rsidRPr="000E3831">
        <w:rPr>
          <w:rFonts w:cs="Times New Roman"/>
        </w:rPr>
        <w:t xml:space="preserve"> - The award of any contract is subject to the successful tenderer meeting the required specification and standards as set out in this RFT and Appendix 1. Should the required specification and standards not be met, the Contracting Authority reserves the right to award any contract to the next highest-ranked Tenderer.</w:t>
      </w:r>
    </w:p>
    <w:p w14:paraId="44C9419A" w14:textId="77777777" w:rsidR="00EE4815" w:rsidRPr="000E3831" w:rsidRDefault="00EE4815" w:rsidP="00EE4815">
      <w:pPr>
        <w:ind w:left="720"/>
        <w:contextualSpacing/>
        <w:jc w:val="both"/>
        <w:rPr>
          <w:rFonts w:cs="Times New Roman"/>
        </w:rPr>
      </w:pPr>
    </w:p>
    <w:p w14:paraId="77E690B3" w14:textId="77777777" w:rsidR="00EE4815" w:rsidRPr="000E3831" w:rsidRDefault="00EE4815" w:rsidP="00EE4815">
      <w:pPr>
        <w:numPr>
          <w:ilvl w:val="0"/>
          <w:numId w:val="24"/>
        </w:numPr>
        <w:contextualSpacing/>
        <w:jc w:val="both"/>
        <w:rPr>
          <w:rFonts w:cs="Times New Roman"/>
        </w:rPr>
      </w:pPr>
      <w:r w:rsidRPr="00570708">
        <w:rPr>
          <w:rFonts w:cs="Times New Roman"/>
          <w:b/>
          <w:bCs/>
        </w:rPr>
        <w:t>Tie Break</w:t>
      </w:r>
      <w:r w:rsidRPr="000E3831">
        <w:rPr>
          <w:rFonts w:cs="Times New Roman"/>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634A2879" w14:textId="77777777" w:rsidR="00EE4815" w:rsidRPr="000E3831" w:rsidRDefault="00EE4815" w:rsidP="00EE4815">
      <w:pPr>
        <w:ind w:left="720"/>
        <w:contextualSpacing/>
        <w:jc w:val="both"/>
        <w:rPr>
          <w:rFonts w:cs="Times New Roman"/>
        </w:rPr>
      </w:pPr>
    </w:p>
    <w:p w14:paraId="416A23AF" w14:textId="77777777" w:rsidR="00D75E21" w:rsidRDefault="00D75E21" w:rsidP="00C9277D">
      <w:pPr>
        <w:jc w:val="both"/>
        <w:rPr>
          <w:i/>
        </w:rPr>
      </w:pPr>
    </w:p>
    <w:p w14:paraId="1A613547" w14:textId="77777777" w:rsidR="00D75E21" w:rsidRDefault="00D75E21" w:rsidP="00C9277D">
      <w:pPr>
        <w:jc w:val="both"/>
        <w:rPr>
          <w:i/>
        </w:rPr>
      </w:pPr>
    </w:p>
    <w:p w14:paraId="3DD30634" w14:textId="63A1DEA4" w:rsidR="00ED014A" w:rsidRDefault="00ED014A" w:rsidP="00C9277D">
      <w:pPr>
        <w:rPr>
          <w:i/>
          <w:iCs/>
        </w:rPr>
      </w:pPr>
    </w:p>
    <w:p w14:paraId="533B8A59" w14:textId="77777777" w:rsidR="00EE4815" w:rsidRDefault="00EE4815" w:rsidP="00C9277D">
      <w:pPr>
        <w:rPr>
          <w:i/>
          <w:iCs/>
        </w:rPr>
      </w:pPr>
    </w:p>
    <w:p w14:paraId="1A60FEC8" w14:textId="77777777" w:rsidR="00EE4815" w:rsidRPr="00F10A28" w:rsidRDefault="00EE4815" w:rsidP="00C9277D">
      <w:pPr>
        <w:rPr>
          <w:i/>
          <w:iCs/>
        </w:rPr>
      </w:pPr>
    </w:p>
    <w:p w14:paraId="53E72D0B" w14:textId="66B7D550" w:rsidR="00ED014A" w:rsidRPr="00F10A28" w:rsidRDefault="00ED014A" w:rsidP="00C9277D">
      <w:pPr>
        <w:rPr>
          <w:i/>
          <w:iCs/>
        </w:rPr>
      </w:pPr>
    </w:p>
    <w:p w14:paraId="357F417E" w14:textId="77777777" w:rsidR="00ED014A" w:rsidRDefault="00ED014A" w:rsidP="00C9277D">
      <w:pPr>
        <w:rPr>
          <w:i/>
          <w:iCs/>
        </w:rPr>
      </w:pPr>
    </w:p>
    <w:p w14:paraId="1A54DE2B" w14:textId="77777777" w:rsidR="000A640E" w:rsidRPr="00F10A28" w:rsidRDefault="000A640E" w:rsidP="00C9277D">
      <w:pPr>
        <w:rPr>
          <w:i/>
          <w:iCs/>
        </w:rPr>
      </w:pPr>
    </w:p>
    <w:p w14:paraId="6BAD911F" w14:textId="77777777" w:rsidR="00BF09E6" w:rsidRPr="00F10A28" w:rsidRDefault="00BF09E6" w:rsidP="00C9277D">
      <w:pPr>
        <w:rPr>
          <w:i/>
          <w:iCs/>
        </w:rPr>
      </w:pPr>
    </w:p>
    <w:p w14:paraId="6DDACB15" w14:textId="609A8EF4" w:rsidR="00BF09E6" w:rsidRPr="00F10A28" w:rsidRDefault="00BF09E6" w:rsidP="00EE4815">
      <w:pPr>
        <w:pStyle w:val="Heading1"/>
        <w:rPr>
          <w:rFonts w:eastAsia="Times New Roman"/>
          <w:b w:val="0"/>
          <w:bCs/>
          <w:u w:val="single"/>
        </w:rPr>
      </w:pPr>
      <w:bookmarkStart w:id="33" w:name="_Toc242970051"/>
      <w:r w:rsidRPr="00F10A28">
        <w:rPr>
          <w:rFonts w:eastAsia="Times New Roman"/>
        </w:rPr>
        <w:lastRenderedPageBreak/>
        <w:t xml:space="preserve">Specification Required &amp; </w:t>
      </w:r>
      <w:r w:rsidR="006818C0">
        <w:rPr>
          <w:rFonts w:eastAsia="Times New Roman"/>
        </w:rPr>
        <w:t>Tender</w:t>
      </w:r>
      <w:r w:rsidRPr="00F10A28">
        <w:rPr>
          <w:rFonts w:eastAsia="Times New Roman"/>
        </w:rPr>
        <w:t xml:space="preserve"> Response</w:t>
      </w:r>
      <w:bookmarkEnd w:id="33"/>
      <w:r w:rsidRPr="00F10A28">
        <w:rPr>
          <w:rFonts w:eastAsia="Times New Roman"/>
        </w:rPr>
        <w:t xml:space="preserve"> </w:t>
      </w:r>
    </w:p>
    <w:p w14:paraId="0E55CDD8" w14:textId="77777777" w:rsidR="00BF09E6" w:rsidRPr="00F10A28" w:rsidRDefault="00BF09E6" w:rsidP="00C9277D">
      <w:pPr>
        <w:spacing w:after="0" w:line="240" w:lineRule="auto"/>
        <w:ind w:left="720"/>
        <w:rPr>
          <w:rFonts w:eastAsia="Times New Roman"/>
          <w:b/>
          <w:bCs/>
          <w:u w:val="single"/>
        </w:rPr>
      </w:pPr>
    </w:p>
    <w:p w14:paraId="787A301C" w14:textId="035C5CCF" w:rsidR="00471D15" w:rsidRPr="00F10A28" w:rsidRDefault="000B7603" w:rsidP="00806D5B">
      <w:pPr>
        <w:jc w:val="both"/>
        <w:rPr>
          <w:bCs/>
        </w:rPr>
      </w:pPr>
      <w:r>
        <w:t>Tenderer</w:t>
      </w:r>
      <w:r w:rsidR="00BF09E6" w:rsidRPr="00F10A28">
        <w:t xml:space="preserve">s </w:t>
      </w:r>
      <w:r w:rsidRPr="00F10A28">
        <w:rPr>
          <w:b/>
          <w:bCs/>
          <w:u w:val="single"/>
        </w:rPr>
        <w:t>must</w:t>
      </w:r>
      <w:r w:rsidR="00BF09E6" w:rsidRPr="00F10A28">
        <w:t xml:space="preserve"> provide all information relating </w:t>
      </w:r>
      <w:r w:rsidR="00806D5B" w:rsidRPr="00806D5B">
        <w:t>to the proposed kitchen equipment, installation services and relocation services</w:t>
      </w:r>
      <w:r w:rsidR="00BF09E6" w:rsidRPr="00F10A28">
        <w:t xml:space="preserve"> in the blue response boxes below. Responses will be scored accordingly by the Evaluation team as set out in the Award Criteria in the RFT document.</w:t>
      </w:r>
    </w:p>
    <w:tbl>
      <w:tblPr>
        <w:tblStyle w:val="TableGrid"/>
        <w:tblW w:w="0" w:type="auto"/>
        <w:tblLook w:val="04A0" w:firstRow="1" w:lastRow="0" w:firstColumn="1" w:lastColumn="0" w:noHBand="0" w:noVBand="1"/>
      </w:tblPr>
      <w:tblGrid>
        <w:gridCol w:w="846"/>
        <w:gridCol w:w="8170"/>
      </w:tblGrid>
      <w:tr w:rsidR="00A73BCA" w:rsidRPr="00F10A28" w14:paraId="7799B48E" w14:textId="77777777" w:rsidTr="00F10A28">
        <w:tc>
          <w:tcPr>
            <w:tcW w:w="9016" w:type="dxa"/>
            <w:gridSpan w:val="2"/>
            <w:shd w:val="clear" w:color="auto" w:fill="1F3864" w:themeFill="accent1" w:themeFillShade="80"/>
          </w:tcPr>
          <w:p w14:paraId="7A71B780" w14:textId="0567E12B" w:rsidR="00A73BCA" w:rsidRPr="00F10A28" w:rsidRDefault="001D6732" w:rsidP="005D16AE">
            <w:pPr>
              <w:jc w:val="center"/>
              <w:rPr>
                <w:b/>
              </w:rPr>
            </w:pPr>
            <w:r>
              <w:rPr>
                <w:b/>
              </w:rPr>
              <w:t xml:space="preserve">B. </w:t>
            </w:r>
            <w:r w:rsidR="005D16AE" w:rsidRPr="00F10A28">
              <w:rPr>
                <w:b/>
              </w:rPr>
              <w:t>Equipment Quality &amp; Specification</w:t>
            </w:r>
          </w:p>
        </w:tc>
      </w:tr>
      <w:tr w:rsidR="0048028B" w:rsidRPr="00F10A28" w14:paraId="392E87FA" w14:textId="77777777" w:rsidTr="0048028B">
        <w:tc>
          <w:tcPr>
            <w:tcW w:w="846" w:type="dxa"/>
          </w:tcPr>
          <w:p w14:paraId="3597129F" w14:textId="6AB758E5" w:rsidR="0048028B" w:rsidRPr="00F10A28" w:rsidRDefault="0048028B" w:rsidP="0048028B">
            <w:pPr>
              <w:rPr>
                <w:b/>
              </w:rPr>
            </w:pPr>
            <w:r w:rsidRPr="00F10A28">
              <w:rPr>
                <w:b/>
              </w:rPr>
              <w:t>B1</w:t>
            </w:r>
          </w:p>
        </w:tc>
        <w:tc>
          <w:tcPr>
            <w:tcW w:w="8170" w:type="dxa"/>
          </w:tcPr>
          <w:p w14:paraId="5EB0A172" w14:textId="1F661143" w:rsidR="0048028B" w:rsidRPr="00F10A28" w:rsidRDefault="0048028B" w:rsidP="0048028B">
            <w:pPr>
              <w:rPr>
                <w:b/>
              </w:rPr>
            </w:pPr>
            <w:r w:rsidRPr="00F10A28">
              <w:rPr>
                <w:b/>
              </w:rPr>
              <w:t xml:space="preserve">Please confirm that all equipment supplied will meet or exceed the </w:t>
            </w:r>
            <w:r w:rsidRPr="00A3312D">
              <w:rPr>
                <w:b/>
              </w:rPr>
              <w:t>technical specifications listed in the equipment schedules. In order to confirm that your</w:t>
            </w:r>
            <w:r w:rsidRPr="00F10A28">
              <w:rPr>
                <w:b/>
              </w:rPr>
              <w:t xml:space="preserve"> products meet and or exceed the specifications you must provide manufacturer details, model numbers, and technical datasheets for all proposed equipment.</w:t>
            </w:r>
          </w:p>
        </w:tc>
      </w:tr>
      <w:tr w:rsidR="0048028B" w:rsidRPr="00F10A28" w14:paraId="6C779474" w14:textId="77777777" w:rsidTr="00EE4815">
        <w:tc>
          <w:tcPr>
            <w:tcW w:w="9016" w:type="dxa"/>
            <w:gridSpan w:val="2"/>
            <w:shd w:val="clear" w:color="auto" w:fill="DEEAF6" w:themeFill="accent5" w:themeFillTint="33"/>
          </w:tcPr>
          <w:p w14:paraId="603FD2E9" w14:textId="28BC7E69" w:rsidR="0048028B" w:rsidRPr="00F10A28" w:rsidRDefault="0048028B" w:rsidP="0048028B">
            <w:pPr>
              <w:rPr>
                <w:bCs/>
                <w:i/>
                <w:iCs/>
              </w:rPr>
            </w:pPr>
            <w:r w:rsidRPr="00F10A28">
              <w:rPr>
                <w:bCs/>
                <w:i/>
                <w:iCs/>
              </w:rPr>
              <w:t>Insert Response Here</w:t>
            </w:r>
          </w:p>
          <w:p w14:paraId="7346DF3B" w14:textId="77777777" w:rsidR="0048028B" w:rsidRPr="00F10A28" w:rsidRDefault="0048028B" w:rsidP="0048028B">
            <w:pPr>
              <w:rPr>
                <w:bCs/>
              </w:rPr>
            </w:pPr>
          </w:p>
          <w:p w14:paraId="6360D253" w14:textId="77777777" w:rsidR="0048028B" w:rsidRDefault="0048028B" w:rsidP="0048028B">
            <w:pPr>
              <w:rPr>
                <w:bCs/>
              </w:rPr>
            </w:pPr>
          </w:p>
          <w:p w14:paraId="34FBC1AD" w14:textId="77777777" w:rsidR="00435525" w:rsidRPr="00F10A28" w:rsidRDefault="00435525" w:rsidP="0048028B">
            <w:pPr>
              <w:rPr>
                <w:bCs/>
              </w:rPr>
            </w:pPr>
          </w:p>
          <w:p w14:paraId="49235B6F" w14:textId="77777777" w:rsidR="0048028B" w:rsidRPr="00F10A28" w:rsidRDefault="0048028B" w:rsidP="0048028B">
            <w:pPr>
              <w:rPr>
                <w:bCs/>
              </w:rPr>
            </w:pPr>
          </w:p>
        </w:tc>
      </w:tr>
    </w:tbl>
    <w:p w14:paraId="0DFCC64D" w14:textId="77777777" w:rsidR="007F39E6" w:rsidRPr="00F10A28" w:rsidRDefault="007F39E6" w:rsidP="007F39E6">
      <w:pPr>
        <w:rPr>
          <w:bCs/>
        </w:rPr>
      </w:pPr>
    </w:p>
    <w:tbl>
      <w:tblPr>
        <w:tblStyle w:val="TableGrid"/>
        <w:tblW w:w="0" w:type="auto"/>
        <w:tblLook w:val="04A0" w:firstRow="1" w:lastRow="0" w:firstColumn="1" w:lastColumn="0" w:noHBand="0" w:noVBand="1"/>
      </w:tblPr>
      <w:tblGrid>
        <w:gridCol w:w="846"/>
        <w:gridCol w:w="8170"/>
      </w:tblGrid>
      <w:tr w:rsidR="0048028B" w:rsidRPr="00F10A28" w14:paraId="4460DEF2" w14:textId="77777777" w:rsidTr="0048028B">
        <w:tc>
          <w:tcPr>
            <w:tcW w:w="846" w:type="dxa"/>
          </w:tcPr>
          <w:p w14:paraId="08072FFB" w14:textId="13FBDE64" w:rsidR="0048028B" w:rsidRPr="00CF5528" w:rsidRDefault="0048028B" w:rsidP="00C9277D">
            <w:pPr>
              <w:jc w:val="both"/>
              <w:rPr>
                <w:b/>
              </w:rPr>
            </w:pPr>
            <w:r w:rsidRPr="00CF5528">
              <w:rPr>
                <w:b/>
              </w:rPr>
              <w:t>B2</w:t>
            </w:r>
          </w:p>
        </w:tc>
        <w:tc>
          <w:tcPr>
            <w:tcW w:w="8170" w:type="dxa"/>
          </w:tcPr>
          <w:p w14:paraId="75151202" w14:textId="1D8C0FB1" w:rsidR="0048028B" w:rsidRPr="00CF5528" w:rsidRDefault="0048028B" w:rsidP="00C9277D">
            <w:pPr>
              <w:jc w:val="both"/>
              <w:rPr>
                <w:b/>
              </w:rPr>
            </w:pPr>
            <w:r w:rsidRPr="00CF5528">
              <w:rPr>
                <w:b/>
              </w:rPr>
              <w:t>Please confirm that all equipment is commercial-grade and suitable for high-volume professional training kitchens. Please Describe the construction materials used (e.g., stainless steel grade, internal finishes, insulation, etc.</w:t>
            </w:r>
          </w:p>
        </w:tc>
      </w:tr>
      <w:tr w:rsidR="00C10F0B" w:rsidRPr="00F10A28" w14:paraId="1D9105C9" w14:textId="77777777" w:rsidTr="00EE4815">
        <w:tc>
          <w:tcPr>
            <w:tcW w:w="9016" w:type="dxa"/>
            <w:gridSpan w:val="2"/>
            <w:shd w:val="clear" w:color="auto" w:fill="DEEAF6" w:themeFill="accent5" w:themeFillTint="33"/>
          </w:tcPr>
          <w:p w14:paraId="11EBFA7C" w14:textId="77777777" w:rsidR="0048028B" w:rsidRDefault="0048028B" w:rsidP="0048028B">
            <w:pPr>
              <w:rPr>
                <w:bCs/>
                <w:i/>
                <w:iCs/>
              </w:rPr>
            </w:pPr>
            <w:r w:rsidRPr="00CF5528">
              <w:rPr>
                <w:bCs/>
                <w:i/>
                <w:iCs/>
              </w:rPr>
              <w:t>Insert Response Here</w:t>
            </w:r>
          </w:p>
          <w:p w14:paraId="46D570C1" w14:textId="77777777" w:rsidR="00CF5528" w:rsidRDefault="00CF5528" w:rsidP="0048028B">
            <w:pPr>
              <w:rPr>
                <w:bCs/>
                <w:i/>
                <w:iCs/>
              </w:rPr>
            </w:pPr>
          </w:p>
          <w:p w14:paraId="22FC8761" w14:textId="77777777" w:rsidR="00CF5528" w:rsidRPr="00CF5528" w:rsidRDefault="00CF5528" w:rsidP="0048028B">
            <w:pPr>
              <w:rPr>
                <w:bCs/>
                <w:i/>
                <w:iCs/>
              </w:rPr>
            </w:pPr>
          </w:p>
          <w:p w14:paraId="5355CC72" w14:textId="77777777" w:rsidR="00C10F0B" w:rsidRPr="00F10A28" w:rsidRDefault="00C10F0B" w:rsidP="00C9277D">
            <w:pPr>
              <w:jc w:val="both"/>
              <w:rPr>
                <w:bCs/>
              </w:rPr>
            </w:pPr>
          </w:p>
        </w:tc>
      </w:tr>
    </w:tbl>
    <w:p w14:paraId="4BF97D9E" w14:textId="77777777" w:rsidR="003D6146" w:rsidRPr="00F10A28" w:rsidRDefault="003D6146" w:rsidP="00C9277D">
      <w:pPr>
        <w:jc w:val="both"/>
        <w:rPr>
          <w:bCs/>
        </w:rPr>
      </w:pPr>
    </w:p>
    <w:tbl>
      <w:tblPr>
        <w:tblStyle w:val="TableGrid"/>
        <w:tblW w:w="0" w:type="auto"/>
        <w:tblLook w:val="04A0" w:firstRow="1" w:lastRow="0" w:firstColumn="1" w:lastColumn="0" w:noHBand="0" w:noVBand="1"/>
      </w:tblPr>
      <w:tblGrid>
        <w:gridCol w:w="846"/>
        <w:gridCol w:w="8170"/>
      </w:tblGrid>
      <w:tr w:rsidR="0048028B" w:rsidRPr="00F10A28" w14:paraId="3CF6CB01" w14:textId="77777777" w:rsidTr="00CF5528">
        <w:tc>
          <w:tcPr>
            <w:tcW w:w="846" w:type="dxa"/>
          </w:tcPr>
          <w:p w14:paraId="1DA5CD33" w14:textId="24C9E95E" w:rsidR="0048028B" w:rsidRPr="00CF5528" w:rsidRDefault="0048028B" w:rsidP="00C9277D">
            <w:pPr>
              <w:jc w:val="both"/>
              <w:rPr>
                <w:b/>
              </w:rPr>
            </w:pPr>
            <w:r w:rsidRPr="00CF5528">
              <w:rPr>
                <w:b/>
              </w:rPr>
              <w:t>B3</w:t>
            </w:r>
          </w:p>
        </w:tc>
        <w:tc>
          <w:tcPr>
            <w:tcW w:w="8170" w:type="dxa"/>
          </w:tcPr>
          <w:p w14:paraId="599179B4" w14:textId="0B016E84" w:rsidR="0048028B" w:rsidRPr="00CF5528" w:rsidRDefault="0048028B" w:rsidP="00C9277D">
            <w:pPr>
              <w:jc w:val="both"/>
              <w:rPr>
                <w:b/>
              </w:rPr>
            </w:pPr>
            <w:r w:rsidRPr="00CF5528">
              <w:rPr>
                <w:b/>
              </w:rPr>
              <w:t>Please confirm the expected operational lifespan of the proposed equipment</w:t>
            </w:r>
            <w:r w:rsidR="007165C3">
              <w:rPr>
                <w:b/>
              </w:rPr>
              <w:t>, including the availability of spare parts.</w:t>
            </w:r>
          </w:p>
        </w:tc>
      </w:tr>
      <w:tr w:rsidR="0048028B" w:rsidRPr="00F10A28" w14:paraId="609DA027" w14:textId="77777777" w:rsidTr="003876C2">
        <w:tc>
          <w:tcPr>
            <w:tcW w:w="9016" w:type="dxa"/>
            <w:gridSpan w:val="2"/>
            <w:shd w:val="clear" w:color="auto" w:fill="DEEAF6" w:themeFill="accent5" w:themeFillTint="33"/>
          </w:tcPr>
          <w:p w14:paraId="69BC9BB6" w14:textId="77777777" w:rsidR="0048028B" w:rsidRDefault="0048028B" w:rsidP="00EE4815">
            <w:pPr>
              <w:shd w:val="clear" w:color="auto" w:fill="DEEAF6" w:themeFill="accent5" w:themeFillTint="33"/>
              <w:rPr>
                <w:bCs/>
                <w:i/>
                <w:iCs/>
              </w:rPr>
            </w:pPr>
            <w:r w:rsidRPr="00CF5528">
              <w:rPr>
                <w:bCs/>
                <w:i/>
                <w:iCs/>
              </w:rPr>
              <w:t>Insert Response Here</w:t>
            </w:r>
          </w:p>
          <w:p w14:paraId="1F58CF3F" w14:textId="77777777" w:rsidR="00CF5528" w:rsidRDefault="00CF5528" w:rsidP="00EE4815">
            <w:pPr>
              <w:shd w:val="clear" w:color="auto" w:fill="DEEAF6" w:themeFill="accent5" w:themeFillTint="33"/>
              <w:rPr>
                <w:bCs/>
                <w:i/>
                <w:iCs/>
              </w:rPr>
            </w:pPr>
          </w:p>
          <w:p w14:paraId="5B616D11" w14:textId="77777777" w:rsidR="00CF5528" w:rsidRDefault="00CF5528" w:rsidP="00EE4815">
            <w:pPr>
              <w:shd w:val="clear" w:color="auto" w:fill="DEEAF6" w:themeFill="accent5" w:themeFillTint="33"/>
              <w:rPr>
                <w:bCs/>
                <w:i/>
                <w:iCs/>
              </w:rPr>
            </w:pPr>
          </w:p>
          <w:p w14:paraId="18A90309" w14:textId="77777777" w:rsidR="00435525" w:rsidRPr="00CF5528" w:rsidRDefault="00435525" w:rsidP="00EE4815">
            <w:pPr>
              <w:shd w:val="clear" w:color="auto" w:fill="DEEAF6" w:themeFill="accent5" w:themeFillTint="33"/>
              <w:rPr>
                <w:bCs/>
                <w:i/>
                <w:iCs/>
              </w:rPr>
            </w:pPr>
          </w:p>
          <w:p w14:paraId="62D6AC52" w14:textId="77777777" w:rsidR="0048028B" w:rsidRPr="00F10A28" w:rsidRDefault="0048028B" w:rsidP="00EE4815">
            <w:pPr>
              <w:shd w:val="clear" w:color="auto" w:fill="DEEAF6" w:themeFill="accent5" w:themeFillTint="33"/>
              <w:jc w:val="both"/>
              <w:rPr>
                <w:bCs/>
              </w:rPr>
            </w:pPr>
          </w:p>
        </w:tc>
      </w:tr>
    </w:tbl>
    <w:p w14:paraId="7F5D169C" w14:textId="77777777" w:rsidR="00435525" w:rsidRPr="00F10A28" w:rsidRDefault="00435525" w:rsidP="00435525">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435525" w:rsidRPr="00F10A28" w14:paraId="371F1124" w14:textId="77777777" w:rsidTr="00AB1007">
        <w:tc>
          <w:tcPr>
            <w:tcW w:w="9016" w:type="dxa"/>
            <w:gridSpan w:val="2"/>
            <w:shd w:val="clear" w:color="auto" w:fill="1F3864" w:themeFill="accent1" w:themeFillShade="80"/>
          </w:tcPr>
          <w:p w14:paraId="015864C9" w14:textId="4351C697" w:rsidR="00435525" w:rsidRPr="001D6732" w:rsidRDefault="001D6732" w:rsidP="001D6732">
            <w:pPr>
              <w:jc w:val="center"/>
              <w:rPr>
                <w:b/>
              </w:rPr>
            </w:pPr>
            <w:r>
              <w:rPr>
                <w:b/>
              </w:rPr>
              <w:lastRenderedPageBreak/>
              <w:t xml:space="preserve">C. </w:t>
            </w:r>
            <w:r w:rsidR="00435525" w:rsidRPr="001D6732">
              <w:rPr>
                <w:b/>
              </w:rPr>
              <w:t>Installation &amp; Integration</w:t>
            </w:r>
            <w:r w:rsidR="00E96862">
              <w:rPr>
                <w:b/>
              </w:rPr>
              <w:t xml:space="preserve"> including Relocation of Existing Equipment</w:t>
            </w:r>
          </w:p>
        </w:tc>
      </w:tr>
      <w:tr w:rsidR="00435525" w:rsidRPr="00F10A28" w14:paraId="0D8D4F45" w14:textId="77777777" w:rsidTr="00AB1007">
        <w:tc>
          <w:tcPr>
            <w:tcW w:w="1271" w:type="dxa"/>
          </w:tcPr>
          <w:p w14:paraId="444BB681" w14:textId="0C975215" w:rsidR="00435525" w:rsidRPr="006C2B41" w:rsidRDefault="001D6732" w:rsidP="00AB1007">
            <w:pPr>
              <w:spacing w:after="0" w:line="240" w:lineRule="auto"/>
              <w:ind w:right="467"/>
              <w:jc w:val="both"/>
              <w:rPr>
                <w:b/>
                <w:bCs/>
                <w:color w:val="000000"/>
              </w:rPr>
            </w:pPr>
            <w:r>
              <w:rPr>
                <w:b/>
                <w:bCs/>
                <w:color w:val="000000"/>
              </w:rPr>
              <w:t>C</w:t>
            </w:r>
            <w:r w:rsidR="00435525" w:rsidRPr="006C2B41">
              <w:rPr>
                <w:b/>
                <w:bCs/>
                <w:color w:val="000000"/>
              </w:rPr>
              <w:t>1</w:t>
            </w:r>
          </w:p>
        </w:tc>
        <w:tc>
          <w:tcPr>
            <w:tcW w:w="7745" w:type="dxa"/>
          </w:tcPr>
          <w:p w14:paraId="27A55A7E" w14:textId="77777777" w:rsidR="00435525" w:rsidRPr="006C2B41" w:rsidRDefault="00435525" w:rsidP="00AB1007">
            <w:pPr>
              <w:spacing w:after="0" w:line="240" w:lineRule="auto"/>
              <w:ind w:right="467"/>
              <w:jc w:val="both"/>
              <w:rPr>
                <w:b/>
                <w:bCs/>
                <w:color w:val="000000"/>
              </w:rPr>
            </w:pPr>
            <w:r w:rsidRPr="006C2B41">
              <w:rPr>
                <w:b/>
                <w:bCs/>
                <w:color w:val="000000"/>
              </w:rPr>
              <w:t>Describe your approach to the delivery, installation, and commissioning of equipment within an operational university environment.</w:t>
            </w:r>
          </w:p>
        </w:tc>
      </w:tr>
      <w:tr w:rsidR="00435525" w:rsidRPr="00F10A28" w14:paraId="2684974C" w14:textId="77777777" w:rsidTr="00AB1007">
        <w:tc>
          <w:tcPr>
            <w:tcW w:w="9016" w:type="dxa"/>
            <w:gridSpan w:val="2"/>
            <w:shd w:val="clear" w:color="auto" w:fill="DEEAF6" w:themeFill="accent5" w:themeFillTint="33"/>
          </w:tcPr>
          <w:p w14:paraId="0126C617" w14:textId="77777777" w:rsidR="00435525" w:rsidRDefault="00435525" w:rsidP="00AB1007">
            <w:pPr>
              <w:rPr>
                <w:bCs/>
                <w:i/>
                <w:iCs/>
              </w:rPr>
            </w:pPr>
            <w:r w:rsidRPr="00CF5528">
              <w:rPr>
                <w:bCs/>
                <w:i/>
                <w:iCs/>
              </w:rPr>
              <w:t>Insert Response Here</w:t>
            </w:r>
          </w:p>
          <w:p w14:paraId="478A006D" w14:textId="77777777" w:rsidR="00435525" w:rsidRDefault="00435525" w:rsidP="00AB1007">
            <w:pPr>
              <w:spacing w:after="0" w:line="240" w:lineRule="auto"/>
              <w:ind w:right="467"/>
              <w:jc w:val="both"/>
              <w:rPr>
                <w:color w:val="000000"/>
              </w:rPr>
            </w:pPr>
          </w:p>
          <w:p w14:paraId="143F258D" w14:textId="77777777" w:rsidR="00435525" w:rsidRDefault="00435525" w:rsidP="00AB1007">
            <w:pPr>
              <w:spacing w:after="0" w:line="240" w:lineRule="auto"/>
              <w:ind w:right="467"/>
              <w:jc w:val="both"/>
              <w:rPr>
                <w:color w:val="000000"/>
              </w:rPr>
            </w:pPr>
          </w:p>
          <w:p w14:paraId="559049E5" w14:textId="77777777" w:rsidR="00435525" w:rsidRDefault="00435525" w:rsidP="00AB1007">
            <w:pPr>
              <w:spacing w:after="0" w:line="240" w:lineRule="auto"/>
              <w:ind w:right="467"/>
              <w:jc w:val="both"/>
              <w:rPr>
                <w:color w:val="000000"/>
              </w:rPr>
            </w:pPr>
          </w:p>
          <w:p w14:paraId="1B6FAE76" w14:textId="77777777" w:rsidR="00435525" w:rsidRPr="00F10A28" w:rsidRDefault="00435525" w:rsidP="00AB1007">
            <w:pPr>
              <w:spacing w:after="0" w:line="240" w:lineRule="auto"/>
              <w:ind w:right="467"/>
              <w:jc w:val="both"/>
              <w:rPr>
                <w:color w:val="000000"/>
              </w:rPr>
            </w:pPr>
          </w:p>
        </w:tc>
      </w:tr>
    </w:tbl>
    <w:p w14:paraId="47ACFB73" w14:textId="77777777" w:rsidR="00435525" w:rsidRPr="00F10A28" w:rsidRDefault="00435525" w:rsidP="00435525">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435525" w:rsidRPr="00F10A28" w14:paraId="5435F5C8" w14:textId="77777777" w:rsidTr="00AB1007">
        <w:tc>
          <w:tcPr>
            <w:tcW w:w="1271" w:type="dxa"/>
          </w:tcPr>
          <w:p w14:paraId="3024927B" w14:textId="115100C5" w:rsidR="00435525" w:rsidRPr="006C2B41" w:rsidRDefault="001D6732" w:rsidP="00AB1007">
            <w:pPr>
              <w:spacing w:after="0" w:line="240" w:lineRule="auto"/>
              <w:ind w:right="467"/>
              <w:jc w:val="both"/>
              <w:rPr>
                <w:b/>
                <w:bCs/>
                <w:color w:val="000000"/>
              </w:rPr>
            </w:pPr>
            <w:r>
              <w:rPr>
                <w:b/>
                <w:bCs/>
                <w:color w:val="000000"/>
              </w:rPr>
              <w:t>C</w:t>
            </w:r>
            <w:r w:rsidR="00435525" w:rsidRPr="006C2B41">
              <w:rPr>
                <w:b/>
                <w:bCs/>
                <w:color w:val="000000"/>
              </w:rPr>
              <w:t>2</w:t>
            </w:r>
          </w:p>
        </w:tc>
        <w:tc>
          <w:tcPr>
            <w:tcW w:w="7745" w:type="dxa"/>
          </w:tcPr>
          <w:p w14:paraId="06144F61" w14:textId="77777777" w:rsidR="00435525" w:rsidRPr="006C2B41" w:rsidRDefault="00435525" w:rsidP="00AB1007">
            <w:pPr>
              <w:spacing w:after="0" w:line="240" w:lineRule="auto"/>
              <w:ind w:right="467"/>
              <w:jc w:val="both"/>
              <w:rPr>
                <w:b/>
                <w:bCs/>
                <w:color w:val="000000"/>
              </w:rPr>
            </w:pPr>
            <w:r w:rsidRPr="006C2B41">
              <w:rPr>
                <w:b/>
                <w:bCs/>
                <w:color w:val="000000"/>
              </w:rPr>
              <w:t>Provide details of qualified personnel who will undertake installation and commissioning.</w:t>
            </w:r>
          </w:p>
        </w:tc>
      </w:tr>
      <w:tr w:rsidR="00435525" w:rsidRPr="00F10A28" w14:paraId="077FEDA2" w14:textId="77777777" w:rsidTr="00AB1007">
        <w:tc>
          <w:tcPr>
            <w:tcW w:w="9016" w:type="dxa"/>
            <w:gridSpan w:val="2"/>
            <w:shd w:val="clear" w:color="auto" w:fill="DEEAF6" w:themeFill="accent5" w:themeFillTint="33"/>
          </w:tcPr>
          <w:p w14:paraId="3522E6AE" w14:textId="77777777" w:rsidR="00435525" w:rsidRDefault="00435525" w:rsidP="00AB1007">
            <w:pPr>
              <w:rPr>
                <w:bCs/>
                <w:i/>
                <w:iCs/>
              </w:rPr>
            </w:pPr>
            <w:r w:rsidRPr="00CF5528">
              <w:rPr>
                <w:bCs/>
                <w:i/>
                <w:iCs/>
              </w:rPr>
              <w:t>Insert Response Here</w:t>
            </w:r>
          </w:p>
          <w:p w14:paraId="16F85FB4" w14:textId="77777777" w:rsidR="00435525" w:rsidRDefault="00435525" w:rsidP="00AB1007">
            <w:pPr>
              <w:spacing w:after="0" w:line="240" w:lineRule="auto"/>
              <w:ind w:right="467"/>
              <w:jc w:val="both"/>
              <w:rPr>
                <w:color w:val="000000"/>
              </w:rPr>
            </w:pPr>
          </w:p>
          <w:p w14:paraId="517C4299" w14:textId="77777777" w:rsidR="00435525" w:rsidRDefault="00435525" w:rsidP="00AB1007">
            <w:pPr>
              <w:spacing w:after="0" w:line="240" w:lineRule="auto"/>
              <w:ind w:right="467"/>
              <w:jc w:val="both"/>
              <w:rPr>
                <w:color w:val="000000"/>
              </w:rPr>
            </w:pPr>
          </w:p>
          <w:p w14:paraId="2713C8FE" w14:textId="77777777" w:rsidR="00435525" w:rsidRDefault="00435525" w:rsidP="00AB1007">
            <w:pPr>
              <w:spacing w:after="0" w:line="240" w:lineRule="auto"/>
              <w:ind w:right="467"/>
              <w:jc w:val="both"/>
              <w:rPr>
                <w:color w:val="000000"/>
              </w:rPr>
            </w:pPr>
          </w:p>
          <w:p w14:paraId="3D1270D8" w14:textId="77777777" w:rsidR="00435525" w:rsidRPr="00F10A28" w:rsidRDefault="00435525" w:rsidP="00AB1007">
            <w:pPr>
              <w:spacing w:after="0" w:line="240" w:lineRule="auto"/>
              <w:ind w:right="467"/>
              <w:jc w:val="both"/>
              <w:rPr>
                <w:color w:val="000000"/>
              </w:rPr>
            </w:pPr>
          </w:p>
        </w:tc>
      </w:tr>
    </w:tbl>
    <w:p w14:paraId="51CC0730" w14:textId="77777777" w:rsidR="00435525" w:rsidRPr="00F10A28" w:rsidRDefault="00435525" w:rsidP="00435525">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435525" w:rsidRPr="00F10A28" w14:paraId="26347B65" w14:textId="77777777" w:rsidTr="00AB1007">
        <w:tc>
          <w:tcPr>
            <w:tcW w:w="1271" w:type="dxa"/>
          </w:tcPr>
          <w:p w14:paraId="1B3CA424" w14:textId="2490BFDE" w:rsidR="00435525" w:rsidRPr="006C2B41" w:rsidRDefault="001D6732" w:rsidP="00AB1007">
            <w:pPr>
              <w:spacing w:after="0" w:line="240" w:lineRule="auto"/>
              <w:ind w:right="467"/>
              <w:jc w:val="both"/>
              <w:rPr>
                <w:b/>
                <w:bCs/>
                <w:color w:val="000000"/>
              </w:rPr>
            </w:pPr>
            <w:r>
              <w:rPr>
                <w:b/>
                <w:bCs/>
                <w:color w:val="000000"/>
              </w:rPr>
              <w:t>C</w:t>
            </w:r>
            <w:r w:rsidR="00435525" w:rsidRPr="006C2B41">
              <w:rPr>
                <w:b/>
                <w:bCs/>
                <w:color w:val="000000"/>
              </w:rPr>
              <w:t>3</w:t>
            </w:r>
          </w:p>
        </w:tc>
        <w:tc>
          <w:tcPr>
            <w:tcW w:w="7745" w:type="dxa"/>
          </w:tcPr>
          <w:p w14:paraId="0071BB8B" w14:textId="77777777" w:rsidR="00435525" w:rsidRPr="006C2B41" w:rsidRDefault="00435525" w:rsidP="00AB1007">
            <w:pPr>
              <w:spacing w:after="0" w:line="240" w:lineRule="auto"/>
              <w:ind w:right="467"/>
              <w:jc w:val="both"/>
              <w:rPr>
                <w:b/>
                <w:bCs/>
                <w:color w:val="000000"/>
              </w:rPr>
            </w:pPr>
            <w:r w:rsidRPr="006C2B41">
              <w:rPr>
                <w:b/>
                <w:bCs/>
                <w:color w:val="000000"/>
              </w:rPr>
              <w:t>Describe how equipment will be tested and verified prior to handover.</w:t>
            </w:r>
          </w:p>
        </w:tc>
      </w:tr>
      <w:tr w:rsidR="00435525" w:rsidRPr="00F10A28" w14:paraId="588D3AB7" w14:textId="77777777" w:rsidTr="00AB1007">
        <w:tc>
          <w:tcPr>
            <w:tcW w:w="9016" w:type="dxa"/>
            <w:gridSpan w:val="2"/>
            <w:shd w:val="clear" w:color="auto" w:fill="DEEAF6" w:themeFill="accent5" w:themeFillTint="33"/>
          </w:tcPr>
          <w:p w14:paraId="466E9880" w14:textId="77777777" w:rsidR="00435525" w:rsidRDefault="00435525" w:rsidP="00AB1007">
            <w:pPr>
              <w:rPr>
                <w:bCs/>
                <w:i/>
                <w:iCs/>
              </w:rPr>
            </w:pPr>
            <w:r w:rsidRPr="00CF5528">
              <w:rPr>
                <w:bCs/>
                <w:i/>
                <w:iCs/>
              </w:rPr>
              <w:t>Insert Response Here</w:t>
            </w:r>
          </w:p>
          <w:p w14:paraId="1BDD3E6E" w14:textId="77777777" w:rsidR="00435525" w:rsidRDefault="00435525" w:rsidP="00AB1007">
            <w:pPr>
              <w:spacing w:after="0" w:line="240" w:lineRule="auto"/>
              <w:ind w:right="467"/>
              <w:jc w:val="both"/>
              <w:rPr>
                <w:color w:val="000000"/>
              </w:rPr>
            </w:pPr>
          </w:p>
          <w:p w14:paraId="11B0CE8A" w14:textId="77777777" w:rsidR="00435525" w:rsidRDefault="00435525" w:rsidP="00AB1007">
            <w:pPr>
              <w:spacing w:after="0" w:line="240" w:lineRule="auto"/>
              <w:ind w:right="467"/>
              <w:jc w:val="both"/>
              <w:rPr>
                <w:color w:val="000000"/>
              </w:rPr>
            </w:pPr>
          </w:p>
          <w:p w14:paraId="1DF30AA1" w14:textId="77777777" w:rsidR="004B425C" w:rsidRDefault="004B425C" w:rsidP="00AB1007">
            <w:pPr>
              <w:spacing w:after="0" w:line="240" w:lineRule="auto"/>
              <w:ind w:right="467"/>
              <w:jc w:val="both"/>
              <w:rPr>
                <w:color w:val="000000"/>
              </w:rPr>
            </w:pPr>
          </w:p>
          <w:p w14:paraId="46F05009" w14:textId="77777777" w:rsidR="00435525" w:rsidRDefault="00435525" w:rsidP="00AB1007">
            <w:pPr>
              <w:spacing w:after="0" w:line="240" w:lineRule="auto"/>
              <w:ind w:right="467"/>
              <w:jc w:val="both"/>
              <w:rPr>
                <w:color w:val="000000"/>
              </w:rPr>
            </w:pPr>
          </w:p>
          <w:p w14:paraId="6E2779CD" w14:textId="77777777" w:rsidR="004B425C" w:rsidRDefault="004B425C" w:rsidP="00AB1007">
            <w:pPr>
              <w:spacing w:after="0" w:line="240" w:lineRule="auto"/>
              <w:ind w:right="467"/>
              <w:jc w:val="both"/>
              <w:rPr>
                <w:color w:val="000000"/>
              </w:rPr>
            </w:pPr>
          </w:p>
          <w:p w14:paraId="0C3B4330" w14:textId="77777777" w:rsidR="00435525" w:rsidRPr="00F10A28" w:rsidRDefault="00435525" w:rsidP="00AB1007">
            <w:pPr>
              <w:spacing w:after="0" w:line="240" w:lineRule="auto"/>
              <w:ind w:right="467"/>
              <w:jc w:val="both"/>
              <w:rPr>
                <w:color w:val="000000"/>
              </w:rPr>
            </w:pPr>
          </w:p>
        </w:tc>
      </w:tr>
    </w:tbl>
    <w:p w14:paraId="3D1253C0" w14:textId="77777777" w:rsidR="00435525" w:rsidRPr="00F10A28" w:rsidRDefault="00435525" w:rsidP="00435525">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435525" w:rsidRPr="00F10A28" w14:paraId="2CC42D21" w14:textId="77777777" w:rsidTr="00AB1007">
        <w:tc>
          <w:tcPr>
            <w:tcW w:w="1271" w:type="dxa"/>
          </w:tcPr>
          <w:p w14:paraId="0CD733EE" w14:textId="6348D4C2" w:rsidR="00435525" w:rsidRPr="006C2B41" w:rsidRDefault="001D6732" w:rsidP="00AB1007">
            <w:pPr>
              <w:spacing w:after="0" w:line="240" w:lineRule="auto"/>
              <w:ind w:right="467"/>
              <w:jc w:val="both"/>
              <w:rPr>
                <w:b/>
                <w:bCs/>
                <w:color w:val="000000"/>
              </w:rPr>
            </w:pPr>
            <w:r>
              <w:rPr>
                <w:b/>
                <w:bCs/>
                <w:color w:val="000000"/>
              </w:rPr>
              <w:t>C</w:t>
            </w:r>
            <w:r w:rsidR="00435525" w:rsidRPr="006C2B41">
              <w:rPr>
                <w:b/>
                <w:bCs/>
                <w:color w:val="000000"/>
              </w:rPr>
              <w:t>4</w:t>
            </w:r>
          </w:p>
        </w:tc>
        <w:tc>
          <w:tcPr>
            <w:tcW w:w="7745" w:type="dxa"/>
          </w:tcPr>
          <w:p w14:paraId="36EFE8D6" w14:textId="62EF5000" w:rsidR="00435525" w:rsidRPr="006C2B41" w:rsidRDefault="00435525" w:rsidP="00AB1007">
            <w:pPr>
              <w:spacing w:after="0" w:line="240" w:lineRule="auto"/>
              <w:ind w:right="467"/>
              <w:jc w:val="both"/>
              <w:rPr>
                <w:b/>
                <w:bCs/>
                <w:color w:val="000000"/>
              </w:rPr>
            </w:pPr>
            <w:r w:rsidRPr="006C2B41">
              <w:rPr>
                <w:b/>
                <w:bCs/>
                <w:color w:val="000000"/>
              </w:rPr>
              <w:t xml:space="preserve">Provide a proposed installation programme and timeline. All equipment must be installed and ready for use by </w:t>
            </w:r>
            <w:r w:rsidR="000B2CF4">
              <w:rPr>
                <w:b/>
                <w:bCs/>
                <w:color w:val="000000"/>
              </w:rPr>
              <w:t>18</w:t>
            </w:r>
            <w:r w:rsidR="000B2CF4" w:rsidRPr="000B2CF4">
              <w:rPr>
                <w:b/>
                <w:bCs/>
                <w:color w:val="000000"/>
                <w:vertAlign w:val="superscript"/>
              </w:rPr>
              <w:t>th</w:t>
            </w:r>
            <w:r w:rsidR="000B2CF4">
              <w:rPr>
                <w:b/>
                <w:bCs/>
                <w:color w:val="000000"/>
              </w:rPr>
              <w:t xml:space="preserve"> January 2027</w:t>
            </w:r>
            <w:r w:rsidRPr="006C2B41">
              <w:rPr>
                <w:b/>
                <w:bCs/>
                <w:color w:val="000000"/>
              </w:rPr>
              <w:t>.</w:t>
            </w:r>
          </w:p>
        </w:tc>
      </w:tr>
      <w:tr w:rsidR="00435525" w:rsidRPr="00F10A28" w14:paraId="214665F1" w14:textId="77777777" w:rsidTr="00AB1007">
        <w:tc>
          <w:tcPr>
            <w:tcW w:w="9016" w:type="dxa"/>
            <w:gridSpan w:val="2"/>
            <w:shd w:val="clear" w:color="auto" w:fill="DEEAF6" w:themeFill="accent5" w:themeFillTint="33"/>
          </w:tcPr>
          <w:p w14:paraId="7D041BE8" w14:textId="77777777" w:rsidR="00435525" w:rsidRDefault="00435525" w:rsidP="00AB1007">
            <w:pPr>
              <w:rPr>
                <w:bCs/>
                <w:i/>
                <w:iCs/>
              </w:rPr>
            </w:pPr>
            <w:r w:rsidRPr="00CF5528">
              <w:rPr>
                <w:bCs/>
                <w:i/>
                <w:iCs/>
              </w:rPr>
              <w:t>Insert Response Here</w:t>
            </w:r>
          </w:p>
          <w:p w14:paraId="21AF9A14" w14:textId="77777777" w:rsidR="00435525" w:rsidRDefault="00435525" w:rsidP="00AB1007">
            <w:pPr>
              <w:spacing w:after="0" w:line="240" w:lineRule="auto"/>
              <w:ind w:right="467"/>
              <w:jc w:val="both"/>
              <w:rPr>
                <w:color w:val="000000"/>
              </w:rPr>
            </w:pPr>
          </w:p>
          <w:p w14:paraId="68B6C269" w14:textId="77777777" w:rsidR="00435525" w:rsidRDefault="00435525" w:rsidP="00AB1007">
            <w:pPr>
              <w:spacing w:after="0" w:line="240" w:lineRule="auto"/>
              <w:ind w:right="467"/>
              <w:jc w:val="both"/>
              <w:rPr>
                <w:color w:val="000000"/>
              </w:rPr>
            </w:pPr>
          </w:p>
          <w:p w14:paraId="464D2B7B" w14:textId="77777777" w:rsidR="00435525" w:rsidRDefault="00435525" w:rsidP="00AB1007">
            <w:pPr>
              <w:spacing w:after="0" w:line="240" w:lineRule="auto"/>
              <w:ind w:right="467"/>
              <w:jc w:val="both"/>
              <w:rPr>
                <w:color w:val="000000"/>
              </w:rPr>
            </w:pPr>
          </w:p>
          <w:p w14:paraId="1989F8C2" w14:textId="77777777" w:rsidR="00435525" w:rsidRDefault="00435525" w:rsidP="00AB1007">
            <w:pPr>
              <w:spacing w:after="0" w:line="240" w:lineRule="auto"/>
              <w:ind w:right="467"/>
              <w:jc w:val="both"/>
              <w:rPr>
                <w:color w:val="000000"/>
              </w:rPr>
            </w:pPr>
          </w:p>
          <w:p w14:paraId="5E745827" w14:textId="77777777" w:rsidR="004B425C" w:rsidRDefault="004B425C" w:rsidP="00AB1007">
            <w:pPr>
              <w:spacing w:after="0" w:line="240" w:lineRule="auto"/>
              <w:ind w:right="467"/>
              <w:jc w:val="both"/>
              <w:rPr>
                <w:color w:val="000000"/>
              </w:rPr>
            </w:pPr>
          </w:p>
          <w:p w14:paraId="5D18F39B" w14:textId="77777777" w:rsidR="00435525" w:rsidRPr="00F10A28" w:rsidRDefault="00435525" w:rsidP="00AB1007">
            <w:pPr>
              <w:spacing w:after="0" w:line="240" w:lineRule="auto"/>
              <w:ind w:right="467"/>
              <w:jc w:val="both"/>
              <w:rPr>
                <w:color w:val="000000"/>
              </w:rPr>
            </w:pPr>
          </w:p>
        </w:tc>
      </w:tr>
    </w:tbl>
    <w:p w14:paraId="24C17FDB" w14:textId="77777777" w:rsidR="00435525" w:rsidRDefault="00435525" w:rsidP="00435525">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1D6732" w:rsidRPr="00F10A28" w14:paraId="1B9DBB41" w14:textId="77777777" w:rsidTr="00AB1007">
        <w:tc>
          <w:tcPr>
            <w:tcW w:w="1271" w:type="dxa"/>
          </w:tcPr>
          <w:p w14:paraId="654EAF03" w14:textId="1255C038" w:rsidR="001D6732" w:rsidRPr="006C2B41" w:rsidRDefault="001D6732" w:rsidP="00AB1007">
            <w:pPr>
              <w:spacing w:after="0" w:line="240" w:lineRule="auto"/>
              <w:ind w:right="467"/>
              <w:jc w:val="both"/>
              <w:rPr>
                <w:b/>
                <w:bCs/>
                <w:color w:val="000000"/>
              </w:rPr>
            </w:pPr>
            <w:r>
              <w:rPr>
                <w:b/>
                <w:bCs/>
                <w:color w:val="000000"/>
              </w:rPr>
              <w:t>C</w:t>
            </w:r>
            <w:r w:rsidR="00D30AFE">
              <w:rPr>
                <w:b/>
                <w:bCs/>
                <w:color w:val="000000"/>
              </w:rPr>
              <w:t>5</w:t>
            </w:r>
          </w:p>
        </w:tc>
        <w:tc>
          <w:tcPr>
            <w:tcW w:w="7745" w:type="dxa"/>
          </w:tcPr>
          <w:p w14:paraId="169CE22E" w14:textId="7EEB261C" w:rsidR="001D6732" w:rsidRPr="006C2B41" w:rsidRDefault="001D6732" w:rsidP="00AB1007">
            <w:pPr>
              <w:spacing w:after="0" w:line="240" w:lineRule="auto"/>
              <w:ind w:right="467"/>
              <w:jc w:val="both"/>
              <w:rPr>
                <w:b/>
                <w:bCs/>
                <w:color w:val="000000"/>
              </w:rPr>
            </w:pPr>
            <w:r w:rsidRPr="006C2B41">
              <w:rPr>
                <w:b/>
                <w:bCs/>
                <w:color w:val="000000"/>
              </w:rPr>
              <w:t xml:space="preserve">Provide a proposed </w:t>
            </w:r>
            <w:r w:rsidR="00D30AFE">
              <w:rPr>
                <w:b/>
                <w:bCs/>
                <w:color w:val="000000"/>
              </w:rPr>
              <w:t xml:space="preserve">relocation </w:t>
            </w:r>
            <w:r w:rsidR="00406DFE">
              <w:rPr>
                <w:b/>
                <w:bCs/>
                <w:color w:val="000000"/>
              </w:rPr>
              <w:t xml:space="preserve">plan </w:t>
            </w:r>
            <w:r w:rsidR="00D30AFE">
              <w:rPr>
                <w:b/>
                <w:bCs/>
                <w:color w:val="000000"/>
              </w:rPr>
              <w:t xml:space="preserve">of existing equipment. </w:t>
            </w:r>
            <w:r w:rsidRPr="006C2B41">
              <w:rPr>
                <w:b/>
                <w:bCs/>
                <w:color w:val="000000"/>
              </w:rPr>
              <w:t xml:space="preserve"> </w:t>
            </w:r>
            <w:r w:rsidR="00D30AFE" w:rsidRPr="00D30AFE">
              <w:rPr>
                <w:b/>
                <w:bCs/>
                <w:color w:val="000000"/>
              </w:rPr>
              <w:t>Below is a list of existing equipment that is required to be moved from our current location to the new North House building on the Tallaght campus.</w:t>
            </w:r>
            <w:r w:rsidR="00D30AFE">
              <w:rPr>
                <w:b/>
                <w:bCs/>
                <w:color w:val="000000"/>
              </w:rPr>
              <w:t xml:space="preserve"> </w:t>
            </w:r>
            <w:r w:rsidRPr="006C2B41">
              <w:rPr>
                <w:b/>
                <w:bCs/>
                <w:color w:val="000000"/>
              </w:rPr>
              <w:t xml:space="preserve">All equipment must be installed and ready for use </w:t>
            </w:r>
            <w:r w:rsidRPr="000B2CF4">
              <w:rPr>
                <w:b/>
                <w:bCs/>
                <w:color w:val="000000"/>
              </w:rPr>
              <w:t xml:space="preserve">by </w:t>
            </w:r>
            <w:r w:rsidR="000B2CF4" w:rsidRPr="000B2CF4">
              <w:rPr>
                <w:b/>
                <w:bCs/>
                <w:color w:val="000000"/>
              </w:rPr>
              <w:t>18</w:t>
            </w:r>
            <w:r w:rsidR="000B2CF4" w:rsidRPr="000B2CF4">
              <w:rPr>
                <w:b/>
                <w:bCs/>
                <w:color w:val="000000"/>
                <w:vertAlign w:val="superscript"/>
              </w:rPr>
              <w:t>th</w:t>
            </w:r>
            <w:r w:rsidR="000B2CF4" w:rsidRPr="000B2CF4">
              <w:rPr>
                <w:b/>
                <w:bCs/>
                <w:color w:val="000000"/>
              </w:rPr>
              <w:t xml:space="preserve"> January 2027</w:t>
            </w:r>
            <w:r w:rsidRPr="000B2CF4">
              <w:rPr>
                <w:b/>
                <w:bCs/>
                <w:color w:val="000000"/>
              </w:rPr>
              <w:t>.</w:t>
            </w:r>
          </w:p>
        </w:tc>
      </w:tr>
      <w:tr w:rsidR="001D6732" w:rsidRPr="00F10A28" w14:paraId="0D91A73F" w14:textId="77777777" w:rsidTr="00AB1007">
        <w:tc>
          <w:tcPr>
            <w:tcW w:w="9016" w:type="dxa"/>
            <w:gridSpan w:val="2"/>
            <w:shd w:val="clear" w:color="auto" w:fill="DEEAF6" w:themeFill="accent5" w:themeFillTint="33"/>
          </w:tcPr>
          <w:p w14:paraId="0D257D77" w14:textId="77777777" w:rsidR="001D6732" w:rsidRDefault="001D6732" w:rsidP="00AB1007">
            <w:pPr>
              <w:rPr>
                <w:bCs/>
                <w:i/>
                <w:iCs/>
              </w:rPr>
            </w:pPr>
            <w:r w:rsidRPr="00CF5528">
              <w:rPr>
                <w:bCs/>
                <w:i/>
                <w:iCs/>
              </w:rPr>
              <w:t>Insert Response Here</w:t>
            </w:r>
          </w:p>
          <w:p w14:paraId="724AF154" w14:textId="77777777" w:rsidR="001D6732" w:rsidRDefault="001D6732" w:rsidP="00AB1007">
            <w:pPr>
              <w:spacing w:after="0" w:line="240" w:lineRule="auto"/>
              <w:ind w:right="467"/>
              <w:jc w:val="both"/>
              <w:rPr>
                <w:color w:val="000000"/>
              </w:rPr>
            </w:pPr>
          </w:p>
          <w:p w14:paraId="40191F13" w14:textId="77777777" w:rsidR="001D6732" w:rsidRDefault="001D6732" w:rsidP="00AB1007">
            <w:pPr>
              <w:spacing w:after="0" w:line="240" w:lineRule="auto"/>
              <w:ind w:right="467"/>
              <w:jc w:val="both"/>
              <w:rPr>
                <w:color w:val="000000"/>
              </w:rPr>
            </w:pPr>
          </w:p>
          <w:p w14:paraId="1EC9E39C" w14:textId="77777777" w:rsidR="001D6732" w:rsidRDefault="001D6732" w:rsidP="00AB1007">
            <w:pPr>
              <w:spacing w:after="0" w:line="240" w:lineRule="auto"/>
              <w:ind w:right="467"/>
              <w:jc w:val="both"/>
              <w:rPr>
                <w:color w:val="000000"/>
              </w:rPr>
            </w:pPr>
          </w:p>
          <w:p w14:paraId="422DAAFE" w14:textId="77777777" w:rsidR="001D6732" w:rsidRDefault="001D6732" w:rsidP="00AB1007">
            <w:pPr>
              <w:spacing w:after="0" w:line="240" w:lineRule="auto"/>
              <w:ind w:right="467"/>
              <w:jc w:val="both"/>
              <w:rPr>
                <w:color w:val="000000"/>
              </w:rPr>
            </w:pPr>
          </w:p>
          <w:p w14:paraId="6D05AB83" w14:textId="77777777" w:rsidR="001D6732" w:rsidRPr="00F10A28" w:rsidRDefault="001D6732" w:rsidP="00AB1007">
            <w:pPr>
              <w:spacing w:after="0" w:line="240" w:lineRule="auto"/>
              <w:ind w:right="467"/>
              <w:jc w:val="both"/>
              <w:rPr>
                <w:color w:val="000000"/>
              </w:rPr>
            </w:pPr>
          </w:p>
        </w:tc>
      </w:tr>
    </w:tbl>
    <w:p w14:paraId="22882732" w14:textId="77777777" w:rsidR="006E515A" w:rsidRDefault="006E515A" w:rsidP="00435525">
      <w:pPr>
        <w:spacing w:after="0" w:line="240" w:lineRule="auto"/>
        <w:ind w:right="467"/>
        <w:jc w:val="both"/>
        <w:rPr>
          <w:color w:val="000000"/>
        </w:rPr>
        <w:sectPr w:rsidR="006E515A" w:rsidSect="006C3886">
          <w:pgSz w:w="11906" w:h="16838"/>
          <w:pgMar w:top="1304" w:right="1304" w:bottom="1304" w:left="1304" w:header="709" w:footer="709" w:gutter="0"/>
          <w:cols w:space="708"/>
          <w:docGrid w:linePitch="360"/>
        </w:sectPr>
      </w:pPr>
    </w:p>
    <w:tbl>
      <w:tblPr>
        <w:tblW w:w="15191" w:type="dxa"/>
        <w:jc w:val="center"/>
        <w:tblLook w:val="04A0" w:firstRow="1" w:lastRow="0" w:firstColumn="1" w:lastColumn="0" w:noHBand="0" w:noVBand="1"/>
      </w:tblPr>
      <w:tblGrid>
        <w:gridCol w:w="3969"/>
        <w:gridCol w:w="1701"/>
        <w:gridCol w:w="1075"/>
        <w:gridCol w:w="1984"/>
        <w:gridCol w:w="1418"/>
        <w:gridCol w:w="2268"/>
        <w:gridCol w:w="2776"/>
      </w:tblGrid>
      <w:tr w:rsidR="006B2C8A" w:rsidRPr="006B2C8A" w14:paraId="006F3624" w14:textId="77777777" w:rsidTr="0020240D">
        <w:trPr>
          <w:trHeight w:val="618"/>
          <w:jc w:val="center"/>
        </w:trPr>
        <w:tc>
          <w:tcPr>
            <w:tcW w:w="15191" w:type="dxa"/>
            <w:gridSpan w:val="7"/>
            <w:tcBorders>
              <w:top w:val="nil"/>
              <w:left w:val="nil"/>
              <w:bottom w:val="single" w:sz="4" w:space="0" w:color="000000"/>
              <w:right w:val="nil"/>
            </w:tcBorders>
            <w:noWrap/>
            <w:vAlign w:val="center"/>
            <w:hideMark/>
          </w:tcPr>
          <w:p w14:paraId="30C95D22" w14:textId="77777777" w:rsidR="006B2C8A" w:rsidRDefault="006B2C8A" w:rsidP="006B2C8A">
            <w:pPr>
              <w:spacing w:after="0" w:line="240" w:lineRule="auto"/>
              <w:jc w:val="center"/>
              <w:rPr>
                <w:rFonts w:ascii="Aptos Narrow" w:eastAsia="Times New Roman" w:hAnsi="Aptos Narrow" w:cs="Times New Roman"/>
                <w:b/>
                <w:bCs/>
                <w:color w:val="000000"/>
                <w:sz w:val="28"/>
                <w:szCs w:val="28"/>
                <w:u w:val="single"/>
                <w:lang w:eastAsia="en-IE"/>
              </w:rPr>
            </w:pPr>
            <w:r w:rsidRPr="006B2C8A">
              <w:rPr>
                <w:rFonts w:ascii="Aptos Narrow" w:eastAsia="Times New Roman" w:hAnsi="Aptos Narrow" w:cs="Times New Roman"/>
                <w:b/>
                <w:bCs/>
                <w:color w:val="000000"/>
                <w:sz w:val="28"/>
                <w:szCs w:val="28"/>
                <w:u w:val="single"/>
                <w:lang w:eastAsia="en-IE"/>
              </w:rPr>
              <w:lastRenderedPageBreak/>
              <w:t>School of Culinary Art &amp; Food Technology - Equipment List for Relocation - NCTR26112</w:t>
            </w:r>
          </w:p>
          <w:p w14:paraId="1FA10CA7" w14:textId="77777777" w:rsidR="00230F12" w:rsidRPr="006B2C8A" w:rsidRDefault="00230F12" w:rsidP="006B2C8A">
            <w:pPr>
              <w:spacing w:after="0" w:line="240" w:lineRule="auto"/>
              <w:jc w:val="center"/>
              <w:rPr>
                <w:rFonts w:ascii="Aptos Narrow" w:eastAsia="Times New Roman" w:hAnsi="Aptos Narrow" w:cs="Times New Roman"/>
                <w:b/>
                <w:bCs/>
                <w:color w:val="000000"/>
                <w:sz w:val="28"/>
                <w:szCs w:val="28"/>
                <w:u w:val="single"/>
                <w:lang w:eastAsia="en-IE"/>
              </w:rPr>
            </w:pPr>
          </w:p>
        </w:tc>
      </w:tr>
      <w:tr w:rsidR="006B2C8A" w:rsidRPr="006B2C8A" w14:paraId="048811ED" w14:textId="77777777" w:rsidTr="00CC5691">
        <w:trPr>
          <w:trHeight w:val="549"/>
          <w:jc w:val="center"/>
        </w:trPr>
        <w:tc>
          <w:tcPr>
            <w:tcW w:w="3969" w:type="dxa"/>
            <w:tcBorders>
              <w:top w:val="nil"/>
              <w:left w:val="single" w:sz="4" w:space="0" w:color="000000"/>
              <w:bottom w:val="single" w:sz="4" w:space="0" w:color="000000"/>
              <w:right w:val="single" w:sz="4" w:space="0" w:color="000000"/>
            </w:tcBorders>
            <w:shd w:val="clear" w:color="auto" w:fill="BDD6EE" w:themeFill="accent5" w:themeFillTint="66"/>
            <w:vAlign w:val="center"/>
            <w:hideMark/>
          </w:tcPr>
          <w:p w14:paraId="457CC3E4"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Item </w:t>
            </w:r>
          </w:p>
        </w:tc>
        <w:tc>
          <w:tcPr>
            <w:tcW w:w="1701" w:type="dxa"/>
            <w:tcBorders>
              <w:top w:val="nil"/>
              <w:left w:val="nil"/>
              <w:bottom w:val="single" w:sz="4" w:space="0" w:color="000000"/>
              <w:right w:val="single" w:sz="4" w:space="0" w:color="000000"/>
            </w:tcBorders>
            <w:shd w:val="clear" w:color="auto" w:fill="BDD6EE" w:themeFill="accent5" w:themeFillTint="66"/>
            <w:vAlign w:val="center"/>
            <w:hideMark/>
          </w:tcPr>
          <w:p w14:paraId="5E73E03D"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Approx Size </w:t>
            </w:r>
          </w:p>
        </w:tc>
        <w:tc>
          <w:tcPr>
            <w:tcW w:w="1075" w:type="dxa"/>
            <w:tcBorders>
              <w:top w:val="nil"/>
              <w:left w:val="nil"/>
              <w:bottom w:val="single" w:sz="4" w:space="0" w:color="000000"/>
              <w:right w:val="single" w:sz="4" w:space="0" w:color="000000"/>
            </w:tcBorders>
            <w:shd w:val="clear" w:color="auto" w:fill="BDD6EE" w:themeFill="accent5" w:themeFillTint="66"/>
            <w:vAlign w:val="center"/>
            <w:hideMark/>
          </w:tcPr>
          <w:p w14:paraId="1E6E645F"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Quantity  </w:t>
            </w:r>
          </w:p>
        </w:tc>
        <w:tc>
          <w:tcPr>
            <w:tcW w:w="1984" w:type="dxa"/>
            <w:tcBorders>
              <w:top w:val="nil"/>
              <w:left w:val="nil"/>
              <w:bottom w:val="single" w:sz="4" w:space="0" w:color="000000"/>
              <w:right w:val="single" w:sz="4" w:space="0" w:color="000000"/>
            </w:tcBorders>
            <w:shd w:val="clear" w:color="auto" w:fill="BDD6EE" w:themeFill="accent5" w:themeFillTint="66"/>
            <w:vAlign w:val="center"/>
            <w:hideMark/>
          </w:tcPr>
          <w:p w14:paraId="0C0D4CAF"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Utilities </w:t>
            </w:r>
          </w:p>
        </w:tc>
        <w:tc>
          <w:tcPr>
            <w:tcW w:w="1418" w:type="dxa"/>
            <w:tcBorders>
              <w:top w:val="nil"/>
              <w:left w:val="nil"/>
              <w:bottom w:val="single" w:sz="4" w:space="0" w:color="000000"/>
              <w:right w:val="single" w:sz="4" w:space="0" w:color="000000"/>
            </w:tcBorders>
            <w:shd w:val="clear" w:color="auto" w:fill="BDD6EE" w:themeFill="accent5" w:themeFillTint="66"/>
            <w:vAlign w:val="center"/>
            <w:hideMark/>
          </w:tcPr>
          <w:p w14:paraId="75438394"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 </w:t>
            </w:r>
          </w:p>
        </w:tc>
        <w:tc>
          <w:tcPr>
            <w:tcW w:w="2268" w:type="dxa"/>
            <w:tcBorders>
              <w:top w:val="nil"/>
              <w:left w:val="nil"/>
              <w:bottom w:val="single" w:sz="4" w:space="0" w:color="000000"/>
              <w:right w:val="single" w:sz="4" w:space="0" w:color="000000"/>
            </w:tcBorders>
            <w:shd w:val="clear" w:color="auto" w:fill="BDD6EE" w:themeFill="accent5" w:themeFillTint="66"/>
            <w:vAlign w:val="center"/>
            <w:hideMark/>
          </w:tcPr>
          <w:p w14:paraId="3A1BB2D6"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Location  </w:t>
            </w:r>
          </w:p>
        </w:tc>
        <w:tc>
          <w:tcPr>
            <w:tcW w:w="2776" w:type="dxa"/>
            <w:tcBorders>
              <w:top w:val="nil"/>
              <w:left w:val="nil"/>
              <w:bottom w:val="single" w:sz="4" w:space="0" w:color="000000"/>
              <w:right w:val="single" w:sz="4" w:space="0" w:color="000000"/>
            </w:tcBorders>
            <w:shd w:val="clear" w:color="auto" w:fill="BDD6EE" w:themeFill="accent5" w:themeFillTint="66"/>
            <w:vAlign w:val="center"/>
            <w:hideMark/>
          </w:tcPr>
          <w:p w14:paraId="53A88F23" w14:textId="77777777" w:rsidR="006B2C8A" w:rsidRPr="006B2C8A" w:rsidRDefault="006B2C8A" w:rsidP="006B2C8A">
            <w:pPr>
              <w:spacing w:after="0" w:line="240" w:lineRule="auto"/>
              <w:jc w:val="center"/>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Move to  </w:t>
            </w:r>
          </w:p>
        </w:tc>
      </w:tr>
      <w:tr w:rsidR="006B2C8A" w:rsidRPr="006B2C8A" w14:paraId="46CF22CC" w14:textId="77777777" w:rsidTr="0020240D">
        <w:trPr>
          <w:trHeight w:val="384"/>
          <w:jc w:val="center"/>
        </w:trPr>
        <w:tc>
          <w:tcPr>
            <w:tcW w:w="3969" w:type="dxa"/>
            <w:tcBorders>
              <w:top w:val="nil"/>
              <w:left w:val="single" w:sz="4" w:space="0" w:color="000000"/>
              <w:bottom w:val="single" w:sz="4" w:space="0" w:color="000000"/>
              <w:right w:val="single" w:sz="4" w:space="0" w:color="000000"/>
            </w:tcBorders>
            <w:noWrap/>
            <w:vAlign w:val="bottom"/>
            <w:hideMark/>
          </w:tcPr>
          <w:p w14:paraId="27DE6E53"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Stainless Steel Tables Various types </w:t>
            </w:r>
          </w:p>
        </w:tc>
        <w:tc>
          <w:tcPr>
            <w:tcW w:w="1701" w:type="dxa"/>
            <w:tcBorders>
              <w:top w:val="nil"/>
              <w:left w:val="nil"/>
              <w:bottom w:val="single" w:sz="4" w:space="0" w:color="000000"/>
              <w:right w:val="single" w:sz="4" w:space="0" w:color="000000"/>
            </w:tcBorders>
            <w:noWrap/>
            <w:vAlign w:val="bottom"/>
            <w:hideMark/>
          </w:tcPr>
          <w:p w14:paraId="1B3B3D72"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4AB10958" w14:textId="77777777" w:rsidR="006B2C8A" w:rsidRPr="006B2C8A" w:rsidRDefault="006B2C8A" w:rsidP="006B2C8A">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24 </w:t>
            </w:r>
          </w:p>
        </w:tc>
        <w:tc>
          <w:tcPr>
            <w:tcW w:w="1984" w:type="dxa"/>
            <w:tcBorders>
              <w:top w:val="nil"/>
              <w:left w:val="nil"/>
              <w:bottom w:val="single" w:sz="4" w:space="0" w:color="000000"/>
              <w:right w:val="single" w:sz="4" w:space="0" w:color="000000"/>
            </w:tcBorders>
            <w:noWrap/>
            <w:vAlign w:val="bottom"/>
            <w:hideMark/>
          </w:tcPr>
          <w:p w14:paraId="04C04106"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000000"/>
              <w:right w:val="single" w:sz="4" w:space="0" w:color="000000"/>
            </w:tcBorders>
            <w:noWrap/>
            <w:vAlign w:val="bottom"/>
            <w:hideMark/>
          </w:tcPr>
          <w:p w14:paraId="5E8B44AA"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On Wheels </w:t>
            </w:r>
          </w:p>
        </w:tc>
        <w:tc>
          <w:tcPr>
            <w:tcW w:w="2268" w:type="dxa"/>
            <w:tcBorders>
              <w:top w:val="nil"/>
              <w:left w:val="nil"/>
              <w:bottom w:val="single" w:sz="4" w:space="0" w:color="000000"/>
              <w:right w:val="single" w:sz="4" w:space="0" w:color="000000"/>
            </w:tcBorders>
            <w:noWrap/>
            <w:vAlign w:val="bottom"/>
            <w:hideMark/>
          </w:tcPr>
          <w:p w14:paraId="1FD62485"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2776" w:type="dxa"/>
            <w:tcBorders>
              <w:top w:val="nil"/>
              <w:left w:val="nil"/>
              <w:bottom w:val="single" w:sz="4" w:space="0" w:color="000000"/>
              <w:right w:val="single" w:sz="4" w:space="0" w:color="000000"/>
            </w:tcBorders>
            <w:noWrap/>
            <w:vAlign w:val="bottom"/>
            <w:hideMark/>
          </w:tcPr>
          <w:p w14:paraId="7543D855"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Teaching Kitchen 2 </w:t>
            </w:r>
          </w:p>
        </w:tc>
      </w:tr>
      <w:tr w:rsidR="006B2C8A" w:rsidRPr="006B2C8A" w14:paraId="5CF684E2" w14:textId="77777777" w:rsidTr="009B163A">
        <w:trPr>
          <w:trHeight w:val="405"/>
          <w:jc w:val="center"/>
        </w:trPr>
        <w:tc>
          <w:tcPr>
            <w:tcW w:w="3969" w:type="dxa"/>
            <w:tcBorders>
              <w:top w:val="nil"/>
              <w:left w:val="single" w:sz="4" w:space="0" w:color="000000"/>
              <w:bottom w:val="single" w:sz="4" w:space="0" w:color="000000"/>
              <w:right w:val="single" w:sz="4" w:space="0" w:color="000000"/>
            </w:tcBorders>
            <w:noWrap/>
            <w:vAlign w:val="bottom"/>
            <w:hideMark/>
          </w:tcPr>
          <w:p w14:paraId="1376D7EF"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Butchers Block </w:t>
            </w:r>
          </w:p>
        </w:tc>
        <w:tc>
          <w:tcPr>
            <w:tcW w:w="1701" w:type="dxa"/>
            <w:tcBorders>
              <w:top w:val="nil"/>
              <w:left w:val="nil"/>
              <w:bottom w:val="single" w:sz="4" w:space="0" w:color="000000"/>
              <w:right w:val="single" w:sz="4" w:space="0" w:color="000000"/>
            </w:tcBorders>
            <w:noWrap/>
            <w:vAlign w:val="bottom"/>
            <w:hideMark/>
          </w:tcPr>
          <w:p w14:paraId="5146ADE9"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1F8AA56E" w14:textId="77777777" w:rsidR="006B2C8A" w:rsidRPr="006B2C8A" w:rsidRDefault="006B2C8A" w:rsidP="006B2C8A">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1 </w:t>
            </w:r>
          </w:p>
        </w:tc>
        <w:tc>
          <w:tcPr>
            <w:tcW w:w="1984" w:type="dxa"/>
            <w:tcBorders>
              <w:top w:val="nil"/>
              <w:left w:val="nil"/>
              <w:bottom w:val="single" w:sz="4" w:space="0" w:color="000000"/>
              <w:right w:val="single" w:sz="4" w:space="0" w:color="000000"/>
            </w:tcBorders>
            <w:noWrap/>
            <w:vAlign w:val="bottom"/>
            <w:hideMark/>
          </w:tcPr>
          <w:p w14:paraId="24F92203"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000000"/>
              <w:right w:val="single" w:sz="4" w:space="0" w:color="000000"/>
            </w:tcBorders>
            <w:noWrap/>
            <w:vAlign w:val="bottom"/>
            <w:hideMark/>
          </w:tcPr>
          <w:p w14:paraId="049A97A6" w14:textId="77777777" w:rsidR="006B2C8A" w:rsidRPr="006B2C8A" w:rsidRDefault="006B2C8A" w:rsidP="006B2C8A">
            <w:pPr>
              <w:spacing w:after="0" w:line="240" w:lineRule="auto"/>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No Wheels </w:t>
            </w:r>
          </w:p>
        </w:tc>
        <w:tc>
          <w:tcPr>
            <w:tcW w:w="2268" w:type="dxa"/>
            <w:tcBorders>
              <w:top w:val="nil"/>
              <w:left w:val="nil"/>
              <w:bottom w:val="single" w:sz="4" w:space="0" w:color="000000"/>
              <w:right w:val="single" w:sz="4" w:space="0" w:color="000000"/>
            </w:tcBorders>
            <w:noWrap/>
            <w:vAlign w:val="bottom"/>
            <w:hideMark/>
          </w:tcPr>
          <w:p w14:paraId="39B86484"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Teaching Kitchen </w:t>
            </w:r>
          </w:p>
        </w:tc>
        <w:tc>
          <w:tcPr>
            <w:tcW w:w="2776" w:type="dxa"/>
            <w:tcBorders>
              <w:top w:val="nil"/>
              <w:left w:val="nil"/>
              <w:bottom w:val="single" w:sz="4" w:space="0" w:color="000000"/>
              <w:right w:val="single" w:sz="4" w:space="0" w:color="000000"/>
            </w:tcBorders>
            <w:noWrap/>
            <w:vAlign w:val="bottom"/>
            <w:hideMark/>
          </w:tcPr>
          <w:p w14:paraId="71F4F20B"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Teaching Kitchen 2 </w:t>
            </w:r>
          </w:p>
        </w:tc>
      </w:tr>
      <w:tr w:rsidR="006B2C8A" w:rsidRPr="006B2C8A" w14:paraId="36BDAA17" w14:textId="77777777" w:rsidTr="0020240D">
        <w:trPr>
          <w:trHeight w:val="549"/>
          <w:jc w:val="center"/>
        </w:trPr>
        <w:tc>
          <w:tcPr>
            <w:tcW w:w="3969" w:type="dxa"/>
            <w:tcBorders>
              <w:top w:val="nil"/>
              <w:left w:val="single" w:sz="4" w:space="0" w:color="000000"/>
              <w:bottom w:val="single" w:sz="4" w:space="0" w:color="000000"/>
              <w:right w:val="single" w:sz="4" w:space="0" w:color="000000"/>
            </w:tcBorders>
            <w:noWrap/>
            <w:vAlign w:val="bottom"/>
            <w:hideMark/>
          </w:tcPr>
          <w:p w14:paraId="3150D931"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S/S Table with can opener </w:t>
            </w:r>
          </w:p>
        </w:tc>
        <w:tc>
          <w:tcPr>
            <w:tcW w:w="1701" w:type="dxa"/>
            <w:tcBorders>
              <w:top w:val="nil"/>
              <w:left w:val="nil"/>
              <w:bottom w:val="single" w:sz="4" w:space="0" w:color="000000"/>
              <w:right w:val="single" w:sz="4" w:space="0" w:color="000000"/>
            </w:tcBorders>
            <w:noWrap/>
            <w:vAlign w:val="bottom"/>
            <w:hideMark/>
          </w:tcPr>
          <w:p w14:paraId="05A9049F"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4022F6BE" w14:textId="77777777" w:rsidR="006B2C8A" w:rsidRPr="006B2C8A" w:rsidRDefault="006B2C8A" w:rsidP="006B2C8A">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2 </w:t>
            </w:r>
          </w:p>
        </w:tc>
        <w:tc>
          <w:tcPr>
            <w:tcW w:w="1984" w:type="dxa"/>
            <w:tcBorders>
              <w:top w:val="nil"/>
              <w:left w:val="nil"/>
              <w:bottom w:val="single" w:sz="4" w:space="0" w:color="000000"/>
              <w:right w:val="single" w:sz="4" w:space="0" w:color="000000"/>
            </w:tcBorders>
            <w:noWrap/>
            <w:vAlign w:val="bottom"/>
            <w:hideMark/>
          </w:tcPr>
          <w:p w14:paraId="1860AC98"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000000"/>
              <w:right w:val="single" w:sz="4" w:space="0" w:color="000000"/>
            </w:tcBorders>
            <w:noWrap/>
            <w:vAlign w:val="bottom"/>
            <w:hideMark/>
          </w:tcPr>
          <w:p w14:paraId="4FCA0754" w14:textId="77777777" w:rsidR="006B2C8A" w:rsidRPr="006B2C8A" w:rsidRDefault="006B2C8A" w:rsidP="006B2C8A">
            <w:pPr>
              <w:spacing w:after="0" w:line="240" w:lineRule="auto"/>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No Wheels </w:t>
            </w:r>
          </w:p>
        </w:tc>
        <w:tc>
          <w:tcPr>
            <w:tcW w:w="2268" w:type="dxa"/>
            <w:tcBorders>
              <w:top w:val="nil"/>
              <w:left w:val="nil"/>
              <w:bottom w:val="single" w:sz="4" w:space="0" w:color="000000"/>
              <w:right w:val="single" w:sz="4" w:space="0" w:color="000000"/>
            </w:tcBorders>
            <w:vAlign w:val="bottom"/>
            <w:hideMark/>
          </w:tcPr>
          <w:p w14:paraId="1487FFA1"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Production Kitchen</w:t>
            </w:r>
            <w:r w:rsidRPr="006B2C8A">
              <w:rPr>
                <w:rFonts w:ascii="Aptos Narrow" w:eastAsia="Times New Roman" w:hAnsi="Aptos Narrow" w:cs="Times New Roman"/>
                <w:color w:val="000000"/>
                <w:lang w:eastAsia="en-IE"/>
              </w:rPr>
              <w:br/>
              <w:t>Teaching Kitchen  </w:t>
            </w:r>
          </w:p>
        </w:tc>
        <w:tc>
          <w:tcPr>
            <w:tcW w:w="2776" w:type="dxa"/>
            <w:tcBorders>
              <w:top w:val="nil"/>
              <w:left w:val="nil"/>
              <w:bottom w:val="single" w:sz="4" w:space="0" w:color="000000"/>
              <w:right w:val="single" w:sz="4" w:space="0" w:color="000000"/>
            </w:tcBorders>
            <w:vAlign w:val="bottom"/>
            <w:hideMark/>
          </w:tcPr>
          <w:p w14:paraId="40667C5C"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Production Kitchen (1)</w:t>
            </w:r>
            <w:r w:rsidRPr="006B2C8A">
              <w:rPr>
                <w:rFonts w:ascii="Aptos Narrow" w:eastAsia="Times New Roman" w:hAnsi="Aptos Narrow" w:cs="Times New Roman"/>
                <w:color w:val="000000"/>
                <w:lang w:eastAsia="en-IE"/>
              </w:rPr>
              <w:br/>
              <w:t>Teaching Kitchen 1 (1)</w:t>
            </w:r>
          </w:p>
        </w:tc>
      </w:tr>
      <w:tr w:rsidR="006B2C8A" w:rsidRPr="006B2C8A" w14:paraId="61779582" w14:textId="77777777" w:rsidTr="0020240D">
        <w:trPr>
          <w:trHeight w:val="549"/>
          <w:jc w:val="center"/>
        </w:trPr>
        <w:tc>
          <w:tcPr>
            <w:tcW w:w="3969" w:type="dxa"/>
            <w:tcBorders>
              <w:top w:val="nil"/>
              <w:left w:val="single" w:sz="4" w:space="0" w:color="000000"/>
              <w:bottom w:val="single" w:sz="4" w:space="0" w:color="000000"/>
              <w:right w:val="single" w:sz="4" w:space="0" w:color="000000"/>
            </w:tcBorders>
            <w:noWrap/>
            <w:vAlign w:val="bottom"/>
            <w:hideMark/>
          </w:tcPr>
          <w:p w14:paraId="253317F0" w14:textId="209B34E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3 slot bin </w:t>
            </w:r>
          </w:p>
        </w:tc>
        <w:tc>
          <w:tcPr>
            <w:tcW w:w="1701" w:type="dxa"/>
            <w:tcBorders>
              <w:top w:val="nil"/>
              <w:left w:val="nil"/>
              <w:bottom w:val="single" w:sz="4" w:space="0" w:color="000000"/>
              <w:right w:val="single" w:sz="4" w:space="0" w:color="000000"/>
            </w:tcBorders>
            <w:noWrap/>
            <w:vAlign w:val="bottom"/>
            <w:hideMark/>
          </w:tcPr>
          <w:p w14:paraId="342A1506"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4D7561EB" w14:textId="77777777" w:rsidR="006B2C8A" w:rsidRPr="006B2C8A" w:rsidRDefault="006B2C8A" w:rsidP="006B2C8A">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2 </w:t>
            </w:r>
          </w:p>
        </w:tc>
        <w:tc>
          <w:tcPr>
            <w:tcW w:w="1984" w:type="dxa"/>
            <w:tcBorders>
              <w:top w:val="nil"/>
              <w:left w:val="nil"/>
              <w:bottom w:val="single" w:sz="4" w:space="0" w:color="000000"/>
              <w:right w:val="single" w:sz="4" w:space="0" w:color="000000"/>
            </w:tcBorders>
            <w:noWrap/>
            <w:vAlign w:val="bottom"/>
            <w:hideMark/>
          </w:tcPr>
          <w:p w14:paraId="2B3A4CF0"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000000"/>
              <w:right w:val="single" w:sz="4" w:space="0" w:color="000000"/>
            </w:tcBorders>
            <w:noWrap/>
            <w:vAlign w:val="bottom"/>
            <w:hideMark/>
          </w:tcPr>
          <w:p w14:paraId="76A6617C"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2268" w:type="dxa"/>
            <w:tcBorders>
              <w:top w:val="nil"/>
              <w:left w:val="nil"/>
              <w:bottom w:val="single" w:sz="4" w:space="0" w:color="000000"/>
              <w:right w:val="single" w:sz="4" w:space="0" w:color="000000"/>
            </w:tcBorders>
            <w:vAlign w:val="bottom"/>
            <w:hideMark/>
          </w:tcPr>
          <w:p w14:paraId="67F6CB21"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Production Kitchen</w:t>
            </w:r>
            <w:r w:rsidRPr="006B2C8A">
              <w:rPr>
                <w:rFonts w:ascii="Aptos Narrow" w:eastAsia="Times New Roman" w:hAnsi="Aptos Narrow" w:cs="Times New Roman"/>
                <w:color w:val="000000"/>
                <w:lang w:eastAsia="en-IE"/>
              </w:rPr>
              <w:br/>
              <w:t>Teaching Kitchen  </w:t>
            </w:r>
          </w:p>
        </w:tc>
        <w:tc>
          <w:tcPr>
            <w:tcW w:w="2776" w:type="dxa"/>
            <w:tcBorders>
              <w:top w:val="nil"/>
              <w:left w:val="nil"/>
              <w:bottom w:val="single" w:sz="4" w:space="0" w:color="000000"/>
              <w:right w:val="single" w:sz="4" w:space="0" w:color="000000"/>
            </w:tcBorders>
            <w:vAlign w:val="bottom"/>
            <w:hideMark/>
          </w:tcPr>
          <w:p w14:paraId="01DB9F36"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Production Kitchen (1)</w:t>
            </w:r>
            <w:r w:rsidRPr="006B2C8A">
              <w:rPr>
                <w:rFonts w:ascii="Aptos Narrow" w:eastAsia="Times New Roman" w:hAnsi="Aptos Narrow" w:cs="Times New Roman"/>
                <w:color w:val="000000"/>
                <w:lang w:eastAsia="en-IE"/>
              </w:rPr>
              <w:br/>
              <w:t>Teaching Kitchen (1)</w:t>
            </w:r>
          </w:p>
        </w:tc>
      </w:tr>
      <w:tr w:rsidR="006B2C8A" w:rsidRPr="006B2C8A" w14:paraId="6E46AEEB" w14:textId="77777777" w:rsidTr="009B163A">
        <w:trPr>
          <w:trHeight w:val="427"/>
          <w:jc w:val="center"/>
        </w:trPr>
        <w:tc>
          <w:tcPr>
            <w:tcW w:w="3969" w:type="dxa"/>
            <w:tcBorders>
              <w:top w:val="nil"/>
              <w:left w:val="single" w:sz="4" w:space="0" w:color="000000"/>
              <w:bottom w:val="single" w:sz="4" w:space="0" w:color="000000"/>
              <w:right w:val="single" w:sz="4" w:space="0" w:color="000000"/>
            </w:tcBorders>
            <w:noWrap/>
            <w:vAlign w:val="bottom"/>
            <w:hideMark/>
          </w:tcPr>
          <w:p w14:paraId="43AF9397" w14:textId="7DF6A553"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xml:space="preserve">Freezer 2 Door </w:t>
            </w:r>
            <w:r w:rsidR="009B163A" w:rsidRPr="006B2C8A">
              <w:rPr>
                <w:rFonts w:ascii="Aptos Narrow" w:eastAsia="Times New Roman" w:hAnsi="Aptos Narrow" w:cs="Times New Roman"/>
                <w:color w:val="000000"/>
                <w:lang w:eastAsia="en-IE"/>
              </w:rPr>
              <w:t>Countertop</w:t>
            </w:r>
            <w:r w:rsidRPr="006B2C8A">
              <w:rPr>
                <w:rFonts w:ascii="Aptos Narrow" w:eastAsia="Times New Roman" w:hAnsi="Aptos Narrow" w:cs="Times New Roman"/>
                <w:color w:val="000000"/>
                <w:lang w:eastAsia="en-IE"/>
              </w:rPr>
              <w:t> </w:t>
            </w:r>
          </w:p>
        </w:tc>
        <w:tc>
          <w:tcPr>
            <w:tcW w:w="1701" w:type="dxa"/>
            <w:tcBorders>
              <w:top w:val="nil"/>
              <w:left w:val="nil"/>
              <w:bottom w:val="single" w:sz="4" w:space="0" w:color="000000"/>
              <w:right w:val="single" w:sz="4" w:space="0" w:color="000000"/>
            </w:tcBorders>
            <w:noWrap/>
            <w:vAlign w:val="bottom"/>
            <w:hideMark/>
          </w:tcPr>
          <w:p w14:paraId="41BDDFE5"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140 x 70 </w:t>
            </w:r>
          </w:p>
        </w:tc>
        <w:tc>
          <w:tcPr>
            <w:tcW w:w="1075" w:type="dxa"/>
            <w:tcBorders>
              <w:top w:val="nil"/>
              <w:left w:val="nil"/>
              <w:bottom w:val="single" w:sz="4" w:space="0" w:color="000000"/>
              <w:right w:val="single" w:sz="4" w:space="0" w:color="000000"/>
            </w:tcBorders>
            <w:noWrap/>
            <w:vAlign w:val="bottom"/>
            <w:hideMark/>
          </w:tcPr>
          <w:p w14:paraId="2C433E71" w14:textId="77777777" w:rsidR="006B2C8A" w:rsidRPr="006B2C8A" w:rsidRDefault="006B2C8A" w:rsidP="006B2C8A">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1 </w:t>
            </w:r>
          </w:p>
        </w:tc>
        <w:tc>
          <w:tcPr>
            <w:tcW w:w="1984" w:type="dxa"/>
            <w:tcBorders>
              <w:top w:val="nil"/>
              <w:left w:val="nil"/>
              <w:bottom w:val="single" w:sz="4" w:space="0" w:color="000000"/>
              <w:right w:val="single" w:sz="4" w:space="0" w:color="000000"/>
            </w:tcBorders>
            <w:noWrap/>
            <w:vAlign w:val="bottom"/>
            <w:hideMark/>
          </w:tcPr>
          <w:p w14:paraId="2ABF3E42"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Electricity </w:t>
            </w:r>
          </w:p>
        </w:tc>
        <w:tc>
          <w:tcPr>
            <w:tcW w:w="1418" w:type="dxa"/>
            <w:tcBorders>
              <w:top w:val="nil"/>
              <w:left w:val="nil"/>
              <w:bottom w:val="single" w:sz="4" w:space="0" w:color="000000"/>
              <w:right w:val="single" w:sz="4" w:space="0" w:color="000000"/>
            </w:tcBorders>
            <w:noWrap/>
            <w:vAlign w:val="bottom"/>
            <w:hideMark/>
          </w:tcPr>
          <w:p w14:paraId="05C42F37"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On Wheels </w:t>
            </w:r>
          </w:p>
        </w:tc>
        <w:tc>
          <w:tcPr>
            <w:tcW w:w="2268" w:type="dxa"/>
            <w:tcBorders>
              <w:top w:val="nil"/>
              <w:left w:val="nil"/>
              <w:bottom w:val="single" w:sz="4" w:space="0" w:color="000000"/>
              <w:right w:val="single" w:sz="4" w:space="0" w:color="000000"/>
            </w:tcBorders>
            <w:noWrap/>
            <w:vAlign w:val="bottom"/>
            <w:hideMark/>
          </w:tcPr>
          <w:p w14:paraId="5253FE29"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Production Kitchen</w:t>
            </w:r>
          </w:p>
        </w:tc>
        <w:tc>
          <w:tcPr>
            <w:tcW w:w="2776" w:type="dxa"/>
            <w:tcBorders>
              <w:top w:val="nil"/>
              <w:left w:val="nil"/>
              <w:bottom w:val="single" w:sz="4" w:space="0" w:color="000000"/>
              <w:right w:val="single" w:sz="4" w:space="0" w:color="000000"/>
            </w:tcBorders>
            <w:noWrap/>
            <w:vAlign w:val="bottom"/>
            <w:hideMark/>
          </w:tcPr>
          <w:p w14:paraId="7B4A5909" w14:textId="0D07B10A"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xml:space="preserve">Production Kitchen - New </w:t>
            </w:r>
          </w:p>
        </w:tc>
      </w:tr>
      <w:tr w:rsidR="006B2C8A" w:rsidRPr="006B2C8A" w14:paraId="0C3AE6B7" w14:textId="77777777" w:rsidTr="000040EB">
        <w:trPr>
          <w:trHeight w:val="274"/>
          <w:jc w:val="center"/>
        </w:trPr>
        <w:tc>
          <w:tcPr>
            <w:tcW w:w="3969" w:type="dxa"/>
            <w:tcBorders>
              <w:top w:val="nil"/>
              <w:left w:val="single" w:sz="4" w:space="0" w:color="000000"/>
              <w:bottom w:val="single" w:sz="4" w:space="0" w:color="auto"/>
              <w:right w:val="single" w:sz="4" w:space="0" w:color="000000"/>
            </w:tcBorders>
            <w:noWrap/>
            <w:vAlign w:val="bottom"/>
            <w:hideMark/>
          </w:tcPr>
          <w:p w14:paraId="03BFBB56"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701" w:type="dxa"/>
            <w:tcBorders>
              <w:top w:val="nil"/>
              <w:left w:val="nil"/>
              <w:bottom w:val="single" w:sz="4" w:space="0" w:color="auto"/>
              <w:right w:val="single" w:sz="4" w:space="0" w:color="000000"/>
            </w:tcBorders>
            <w:noWrap/>
            <w:vAlign w:val="bottom"/>
            <w:hideMark/>
          </w:tcPr>
          <w:p w14:paraId="6D827DC6"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auto"/>
              <w:right w:val="single" w:sz="4" w:space="0" w:color="000000"/>
            </w:tcBorders>
            <w:noWrap/>
            <w:vAlign w:val="bottom"/>
            <w:hideMark/>
          </w:tcPr>
          <w:p w14:paraId="42200339" w14:textId="77777777" w:rsidR="006B2C8A" w:rsidRPr="006B2C8A" w:rsidRDefault="006B2C8A" w:rsidP="006B2C8A">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984" w:type="dxa"/>
            <w:tcBorders>
              <w:top w:val="nil"/>
              <w:left w:val="nil"/>
              <w:bottom w:val="single" w:sz="4" w:space="0" w:color="auto"/>
              <w:right w:val="single" w:sz="4" w:space="0" w:color="000000"/>
            </w:tcBorders>
            <w:noWrap/>
            <w:vAlign w:val="bottom"/>
            <w:hideMark/>
          </w:tcPr>
          <w:p w14:paraId="612889EE"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auto"/>
              <w:right w:val="single" w:sz="4" w:space="0" w:color="000000"/>
            </w:tcBorders>
            <w:noWrap/>
            <w:vAlign w:val="bottom"/>
            <w:hideMark/>
          </w:tcPr>
          <w:p w14:paraId="6B4062B3"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2268" w:type="dxa"/>
            <w:tcBorders>
              <w:top w:val="nil"/>
              <w:left w:val="nil"/>
              <w:bottom w:val="single" w:sz="4" w:space="0" w:color="auto"/>
              <w:right w:val="single" w:sz="4" w:space="0" w:color="000000"/>
            </w:tcBorders>
            <w:noWrap/>
            <w:vAlign w:val="bottom"/>
            <w:hideMark/>
          </w:tcPr>
          <w:p w14:paraId="201754CE"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2776" w:type="dxa"/>
            <w:tcBorders>
              <w:top w:val="nil"/>
              <w:left w:val="nil"/>
              <w:bottom w:val="single" w:sz="4" w:space="0" w:color="auto"/>
              <w:right w:val="single" w:sz="4" w:space="0" w:color="000000"/>
            </w:tcBorders>
            <w:noWrap/>
            <w:vAlign w:val="bottom"/>
            <w:hideMark/>
          </w:tcPr>
          <w:p w14:paraId="3A1D2C57" w14:textId="77777777" w:rsidR="006B2C8A" w:rsidRPr="006B2C8A" w:rsidRDefault="006B2C8A" w:rsidP="006B2C8A">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r>
      <w:tr w:rsidR="000040EB" w:rsidRPr="006B2C8A" w14:paraId="4026BA44" w14:textId="77777777" w:rsidTr="006F04EE">
        <w:trPr>
          <w:trHeight w:val="421"/>
          <w:jc w:val="center"/>
        </w:trPr>
        <w:tc>
          <w:tcPr>
            <w:tcW w:w="3969" w:type="dxa"/>
            <w:tcBorders>
              <w:top w:val="nil"/>
              <w:left w:val="single" w:sz="4" w:space="0" w:color="000000"/>
              <w:bottom w:val="single" w:sz="4" w:space="0" w:color="000000"/>
              <w:right w:val="single" w:sz="4" w:space="0" w:color="000000"/>
            </w:tcBorders>
            <w:noWrap/>
            <w:vAlign w:val="bottom"/>
            <w:hideMark/>
          </w:tcPr>
          <w:p w14:paraId="0809C233"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Stainless Steel Food Shelving </w:t>
            </w:r>
          </w:p>
        </w:tc>
        <w:tc>
          <w:tcPr>
            <w:tcW w:w="1701" w:type="dxa"/>
            <w:tcBorders>
              <w:top w:val="nil"/>
              <w:left w:val="nil"/>
              <w:bottom w:val="single" w:sz="4" w:space="0" w:color="000000"/>
              <w:right w:val="single" w:sz="4" w:space="0" w:color="000000"/>
            </w:tcBorders>
            <w:noWrap/>
            <w:vAlign w:val="bottom"/>
            <w:hideMark/>
          </w:tcPr>
          <w:p w14:paraId="796BC137"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35E05F01" w14:textId="77777777" w:rsidR="000040EB" w:rsidRPr="006B2C8A" w:rsidRDefault="000040EB" w:rsidP="000040EB">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4 </w:t>
            </w:r>
          </w:p>
        </w:tc>
        <w:tc>
          <w:tcPr>
            <w:tcW w:w="1984" w:type="dxa"/>
            <w:tcBorders>
              <w:top w:val="nil"/>
              <w:left w:val="nil"/>
              <w:bottom w:val="single" w:sz="4" w:space="0" w:color="000000"/>
              <w:right w:val="single" w:sz="4" w:space="0" w:color="000000"/>
            </w:tcBorders>
            <w:noWrap/>
            <w:vAlign w:val="bottom"/>
            <w:hideMark/>
          </w:tcPr>
          <w:p w14:paraId="7BA9854C"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000000"/>
              <w:right w:val="single" w:sz="4" w:space="0" w:color="000000"/>
            </w:tcBorders>
            <w:noWrap/>
            <w:vAlign w:val="bottom"/>
            <w:hideMark/>
          </w:tcPr>
          <w:p w14:paraId="316BAFF1" w14:textId="77777777" w:rsidR="000040EB" w:rsidRPr="006B2C8A" w:rsidRDefault="000040EB" w:rsidP="000040EB">
            <w:pPr>
              <w:spacing w:after="0" w:line="240" w:lineRule="auto"/>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No Wheels </w:t>
            </w:r>
          </w:p>
        </w:tc>
        <w:tc>
          <w:tcPr>
            <w:tcW w:w="2268" w:type="dxa"/>
            <w:tcBorders>
              <w:top w:val="nil"/>
              <w:left w:val="nil"/>
              <w:bottom w:val="single" w:sz="4" w:space="0" w:color="000000"/>
              <w:right w:val="single" w:sz="4" w:space="0" w:color="000000"/>
            </w:tcBorders>
            <w:noWrap/>
            <w:vAlign w:val="bottom"/>
            <w:hideMark/>
          </w:tcPr>
          <w:p w14:paraId="0B4989CB"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Food Store </w:t>
            </w:r>
          </w:p>
        </w:tc>
        <w:tc>
          <w:tcPr>
            <w:tcW w:w="2776" w:type="dxa"/>
            <w:tcBorders>
              <w:top w:val="nil"/>
              <w:left w:val="nil"/>
              <w:bottom w:val="single" w:sz="4" w:space="0" w:color="000000"/>
              <w:right w:val="single" w:sz="4" w:space="0" w:color="000000"/>
            </w:tcBorders>
            <w:noWrap/>
            <w:vAlign w:val="bottom"/>
            <w:hideMark/>
          </w:tcPr>
          <w:p w14:paraId="1F37F109" w14:textId="48CFE7E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xml:space="preserve">Food Store - New </w:t>
            </w:r>
          </w:p>
        </w:tc>
      </w:tr>
      <w:tr w:rsidR="000040EB" w:rsidRPr="006B2C8A" w14:paraId="708CAC0D" w14:textId="77777777" w:rsidTr="006F04EE">
        <w:trPr>
          <w:trHeight w:val="417"/>
          <w:jc w:val="center"/>
        </w:trPr>
        <w:tc>
          <w:tcPr>
            <w:tcW w:w="3969" w:type="dxa"/>
            <w:tcBorders>
              <w:top w:val="nil"/>
              <w:left w:val="single" w:sz="4" w:space="0" w:color="000000"/>
              <w:bottom w:val="single" w:sz="4" w:space="0" w:color="000000"/>
              <w:right w:val="single" w:sz="4" w:space="0" w:color="000000"/>
            </w:tcBorders>
            <w:noWrap/>
            <w:vAlign w:val="bottom"/>
            <w:hideMark/>
          </w:tcPr>
          <w:p w14:paraId="16787DEE"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Water Boiler </w:t>
            </w:r>
          </w:p>
        </w:tc>
        <w:tc>
          <w:tcPr>
            <w:tcW w:w="1701" w:type="dxa"/>
            <w:tcBorders>
              <w:top w:val="nil"/>
              <w:left w:val="nil"/>
              <w:bottom w:val="single" w:sz="4" w:space="0" w:color="000000"/>
              <w:right w:val="single" w:sz="4" w:space="0" w:color="000000"/>
            </w:tcBorders>
            <w:noWrap/>
            <w:vAlign w:val="bottom"/>
            <w:hideMark/>
          </w:tcPr>
          <w:p w14:paraId="2783E150"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09678957" w14:textId="77777777" w:rsidR="000040EB" w:rsidRPr="006B2C8A" w:rsidRDefault="000040EB" w:rsidP="000040EB">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1 </w:t>
            </w:r>
          </w:p>
        </w:tc>
        <w:tc>
          <w:tcPr>
            <w:tcW w:w="1984" w:type="dxa"/>
            <w:tcBorders>
              <w:top w:val="nil"/>
              <w:left w:val="nil"/>
              <w:bottom w:val="single" w:sz="4" w:space="0" w:color="000000"/>
              <w:right w:val="single" w:sz="4" w:space="0" w:color="000000"/>
            </w:tcBorders>
            <w:noWrap/>
            <w:vAlign w:val="bottom"/>
            <w:hideMark/>
          </w:tcPr>
          <w:p w14:paraId="640C88D3"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Electric &amp; Water </w:t>
            </w:r>
          </w:p>
        </w:tc>
        <w:tc>
          <w:tcPr>
            <w:tcW w:w="1418" w:type="dxa"/>
            <w:tcBorders>
              <w:top w:val="nil"/>
              <w:left w:val="nil"/>
              <w:bottom w:val="single" w:sz="4" w:space="0" w:color="000000"/>
              <w:right w:val="single" w:sz="4" w:space="0" w:color="000000"/>
            </w:tcBorders>
            <w:noWrap/>
            <w:vAlign w:val="bottom"/>
            <w:hideMark/>
          </w:tcPr>
          <w:p w14:paraId="4FE9E5A9"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2268" w:type="dxa"/>
            <w:tcBorders>
              <w:top w:val="nil"/>
              <w:left w:val="nil"/>
              <w:bottom w:val="single" w:sz="4" w:space="0" w:color="000000"/>
              <w:right w:val="single" w:sz="4" w:space="0" w:color="000000"/>
            </w:tcBorders>
            <w:noWrap/>
            <w:vAlign w:val="bottom"/>
            <w:hideMark/>
          </w:tcPr>
          <w:p w14:paraId="5B1C6A85"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Production Kitchen</w:t>
            </w:r>
          </w:p>
        </w:tc>
        <w:tc>
          <w:tcPr>
            <w:tcW w:w="2776" w:type="dxa"/>
            <w:tcBorders>
              <w:top w:val="nil"/>
              <w:left w:val="nil"/>
              <w:bottom w:val="single" w:sz="4" w:space="0" w:color="000000"/>
              <w:right w:val="single" w:sz="4" w:space="0" w:color="000000"/>
            </w:tcBorders>
            <w:noWrap/>
            <w:vAlign w:val="bottom"/>
            <w:hideMark/>
          </w:tcPr>
          <w:p w14:paraId="6C2F6042"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Storage </w:t>
            </w:r>
          </w:p>
        </w:tc>
      </w:tr>
      <w:tr w:rsidR="000040EB" w:rsidRPr="006B2C8A" w14:paraId="63653766" w14:textId="77777777" w:rsidTr="006F04EE">
        <w:trPr>
          <w:trHeight w:val="409"/>
          <w:jc w:val="center"/>
        </w:trPr>
        <w:tc>
          <w:tcPr>
            <w:tcW w:w="3969" w:type="dxa"/>
            <w:tcBorders>
              <w:top w:val="nil"/>
              <w:left w:val="single" w:sz="4" w:space="0" w:color="000000"/>
              <w:bottom w:val="single" w:sz="4" w:space="0" w:color="000000"/>
              <w:right w:val="single" w:sz="4" w:space="0" w:color="000000"/>
            </w:tcBorders>
            <w:noWrap/>
            <w:vAlign w:val="bottom"/>
            <w:hideMark/>
          </w:tcPr>
          <w:p w14:paraId="5FB15419"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Linen Cupboard </w:t>
            </w:r>
          </w:p>
        </w:tc>
        <w:tc>
          <w:tcPr>
            <w:tcW w:w="1701" w:type="dxa"/>
            <w:tcBorders>
              <w:top w:val="nil"/>
              <w:left w:val="nil"/>
              <w:bottom w:val="single" w:sz="4" w:space="0" w:color="000000"/>
              <w:right w:val="single" w:sz="4" w:space="0" w:color="000000"/>
            </w:tcBorders>
            <w:noWrap/>
            <w:vAlign w:val="bottom"/>
            <w:hideMark/>
          </w:tcPr>
          <w:p w14:paraId="30F43A25"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075" w:type="dxa"/>
            <w:tcBorders>
              <w:top w:val="nil"/>
              <w:left w:val="nil"/>
              <w:bottom w:val="single" w:sz="4" w:space="0" w:color="000000"/>
              <w:right w:val="single" w:sz="4" w:space="0" w:color="000000"/>
            </w:tcBorders>
            <w:noWrap/>
            <w:vAlign w:val="bottom"/>
            <w:hideMark/>
          </w:tcPr>
          <w:p w14:paraId="246768F9" w14:textId="77777777" w:rsidR="000040EB" w:rsidRPr="006B2C8A" w:rsidRDefault="000040EB" w:rsidP="000040EB">
            <w:pPr>
              <w:spacing w:after="0" w:line="240" w:lineRule="auto"/>
              <w:jc w:val="center"/>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1 </w:t>
            </w:r>
          </w:p>
        </w:tc>
        <w:tc>
          <w:tcPr>
            <w:tcW w:w="1984" w:type="dxa"/>
            <w:tcBorders>
              <w:top w:val="nil"/>
              <w:left w:val="nil"/>
              <w:bottom w:val="single" w:sz="4" w:space="0" w:color="000000"/>
              <w:right w:val="single" w:sz="4" w:space="0" w:color="000000"/>
            </w:tcBorders>
            <w:noWrap/>
            <w:vAlign w:val="bottom"/>
            <w:hideMark/>
          </w:tcPr>
          <w:p w14:paraId="2E32CF88"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 </w:t>
            </w:r>
          </w:p>
        </w:tc>
        <w:tc>
          <w:tcPr>
            <w:tcW w:w="1418" w:type="dxa"/>
            <w:tcBorders>
              <w:top w:val="nil"/>
              <w:left w:val="nil"/>
              <w:bottom w:val="single" w:sz="4" w:space="0" w:color="000000"/>
              <w:right w:val="single" w:sz="4" w:space="0" w:color="000000"/>
            </w:tcBorders>
            <w:noWrap/>
            <w:vAlign w:val="bottom"/>
            <w:hideMark/>
          </w:tcPr>
          <w:p w14:paraId="6E505B49" w14:textId="77777777" w:rsidR="000040EB" w:rsidRPr="006B2C8A" w:rsidRDefault="000040EB" w:rsidP="000040EB">
            <w:pPr>
              <w:spacing w:after="0" w:line="240" w:lineRule="auto"/>
              <w:rPr>
                <w:rFonts w:ascii="Aptos Narrow" w:eastAsia="Times New Roman" w:hAnsi="Aptos Narrow" w:cs="Times New Roman"/>
                <w:b/>
                <w:bCs/>
                <w:color w:val="000000"/>
                <w:lang w:eastAsia="en-IE"/>
              </w:rPr>
            </w:pPr>
            <w:r w:rsidRPr="006B2C8A">
              <w:rPr>
                <w:rFonts w:ascii="Aptos Narrow" w:eastAsia="Times New Roman" w:hAnsi="Aptos Narrow" w:cs="Times New Roman"/>
                <w:b/>
                <w:bCs/>
                <w:color w:val="000000"/>
                <w:lang w:eastAsia="en-IE"/>
              </w:rPr>
              <w:t>No Wheels </w:t>
            </w:r>
          </w:p>
        </w:tc>
        <w:tc>
          <w:tcPr>
            <w:tcW w:w="2268" w:type="dxa"/>
            <w:tcBorders>
              <w:top w:val="nil"/>
              <w:left w:val="nil"/>
              <w:bottom w:val="single" w:sz="4" w:space="0" w:color="000000"/>
              <w:right w:val="single" w:sz="4" w:space="0" w:color="000000"/>
            </w:tcBorders>
            <w:noWrap/>
            <w:vAlign w:val="bottom"/>
            <w:hideMark/>
          </w:tcPr>
          <w:p w14:paraId="1BCAF948"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Corridor </w:t>
            </w:r>
          </w:p>
        </w:tc>
        <w:tc>
          <w:tcPr>
            <w:tcW w:w="2776" w:type="dxa"/>
            <w:tcBorders>
              <w:top w:val="nil"/>
              <w:left w:val="nil"/>
              <w:bottom w:val="single" w:sz="4" w:space="0" w:color="000000"/>
              <w:right w:val="single" w:sz="4" w:space="0" w:color="000000"/>
            </w:tcBorders>
            <w:noWrap/>
            <w:vAlign w:val="bottom"/>
            <w:hideMark/>
          </w:tcPr>
          <w:p w14:paraId="54C9F913" w14:textId="77777777" w:rsidR="000040EB" w:rsidRPr="006B2C8A" w:rsidRDefault="000040EB" w:rsidP="000040EB">
            <w:pPr>
              <w:spacing w:after="0" w:line="240" w:lineRule="auto"/>
              <w:rPr>
                <w:rFonts w:ascii="Aptos Narrow" w:eastAsia="Times New Roman" w:hAnsi="Aptos Narrow" w:cs="Times New Roman"/>
                <w:color w:val="000000"/>
                <w:lang w:eastAsia="en-IE"/>
              </w:rPr>
            </w:pPr>
            <w:r w:rsidRPr="006B2C8A">
              <w:rPr>
                <w:rFonts w:ascii="Aptos Narrow" w:eastAsia="Times New Roman" w:hAnsi="Aptos Narrow" w:cs="Times New Roman"/>
                <w:color w:val="000000"/>
                <w:lang w:eastAsia="en-IE"/>
              </w:rPr>
              <w:t>Delivery Area </w:t>
            </w:r>
          </w:p>
        </w:tc>
      </w:tr>
    </w:tbl>
    <w:p w14:paraId="13E0360C" w14:textId="77777777" w:rsidR="00435525" w:rsidRDefault="00435525" w:rsidP="00435525">
      <w:pPr>
        <w:spacing w:after="0" w:line="240" w:lineRule="auto"/>
        <w:ind w:right="467"/>
        <w:jc w:val="both"/>
        <w:rPr>
          <w:color w:val="000000"/>
        </w:rPr>
      </w:pPr>
    </w:p>
    <w:p w14:paraId="5C546268" w14:textId="77777777" w:rsidR="006E515A" w:rsidRDefault="006E515A" w:rsidP="00435525">
      <w:pPr>
        <w:spacing w:after="0" w:line="240" w:lineRule="auto"/>
        <w:ind w:right="467"/>
        <w:jc w:val="both"/>
        <w:rPr>
          <w:color w:val="000000"/>
        </w:rPr>
        <w:sectPr w:rsidR="006E515A" w:rsidSect="006E515A">
          <w:pgSz w:w="16838" w:h="11906" w:orient="landscape"/>
          <w:pgMar w:top="1304" w:right="1304" w:bottom="1304" w:left="1304" w:header="709" w:footer="709" w:gutter="0"/>
          <w:cols w:space="708"/>
          <w:docGrid w:linePitch="360"/>
        </w:sectPr>
      </w:pPr>
    </w:p>
    <w:tbl>
      <w:tblPr>
        <w:tblStyle w:val="TableGrid"/>
        <w:tblW w:w="9067" w:type="dxa"/>
        <w:tblLook w:val="04A0" w:firstRow="1" w:lastRow="0" w:firstColumn="1" w:lastColumn="0" w:noHBand="0" w:noVBand="1"/>
      </w:tblPr>
      <w:tblGrid>
        <w:gridCol w:w="1271"/>
        <w:gridCol w:w="7796"/>
      </w:tblGrid>
      <w:tr w:rsidR="00322324" w:rsidRPr="00F10A28" w14:paraId="1B5E444F" w14:textId="77777777" w:rsidTr="003421E6">
        <w:tc>
          <w:tcPr>
            <w:tcW w:w="1271" w:type="dxa"/>
            <w:tcBorders>
              <w:bottom w:val="single" w:sz="4" w:space="0" w:color="auto"/>
            </w:tcBorders>
          </w:tcPr>
          <w:p w14:paraId="1D5C3253" w14:textId="7895646A" w:rsidR="00322324" w:rsidRPr="006C2B41" w:rsidRDefault="00322324" w:rsidP="00AB1007">
            <w:pPr>
              <w:spacing w:after="0" w:line="240" w:lineRule="auto"/>
              <w:ind w:right="467"/>
              <w:jc w:val="both"/>
              <w:rPr>
                <w:b/>
                <w:bCs/>
                <w:color w:val="000000"/>
              </w:rPr>
            </w:pPr>
            <w:r>
              <w:rPr>
                <w:b/>
                <w:bCs/>
                <w:color w:val="000000"/>
              </w:rPr>
              <w:lastRenderedPageBreak/>
              <w:t>C6</w:t>
            </w:r>
          </w:p>
        </w:tc>
        <w:tc>
          <w:tcPr>
            <w:tcW w:w="7796" w:type="dxa"/>
            <w:tcBorders>
              <w:bottom w:val="single" w:sz="4" w:space="0" w:color="auto"/>
            </w:tcBorders>
          </w:tcPr>
          <w:p w14:paraId="75035199" w14:textId="77777777" w:rsidR="00322324" w:rsidRPr="006C2B41" w:rsidRDefault="00322324" w:rsidP="00AB1007">
            <w:pPr>
              <w:spacing w:after="0" w:line="240" w:lineRule="auto"/>
              <w:ind w:right="467"/>
              <w:jc w:val="both"/>
              <w:rPr>
                <w:b/>
                <w:bCs/>
                <w:color w:val="000000"/>
              </w:rPr>
            </w:pPr>
            <w:r w:rsidRPr="006C2B41">
              <w:rPr>
                <w:b/>
                <w:bCs/>
                <w:color w:val="000000"/>
              </w:rPr>
              <w:t>Describe your experience in the safe disconnection, relocation, and reinstallation of existing catering equipment.</w:t>
            </w:r>
          </w:p>
        </w:tc>
      </w:tr>
      <w:tr w:rsidR="00322324" w:rsidRPr="00F10A28" w14:paraId="644F4A71" w14:textId="77777777" w:rsidTr="003421E6">
        <w:tc>
          <w:tcPr>
            <w:tcW w:w="9067" w:type="dxa"/>
            <w:gridSpan w:val="2"/>
            <w:tcBorders>
              <w:bottom w:val="single" w:sz="4" w:space="0" w:color="auto"/>
            </w:tcBorders>
            <w:shd w:val="clear" w:color="auto" w:fill="DEEAF6" w:themeFill="accent5" w:themeFillTint="33"/>
          </w:tcPr>
          <w:p w14:paraId="0A6F4991" w14:textId="77777777" w:rsidR="00322324" w:rsidRDefault="00322324" w:rsidP="00AB1007">
            <w:pPr>
              <w:rPr>
                <w:bCs/>
                <w:i/>
                <w:iCs/>
              </w:rPr>
            </w:pPr>
            <w:r w:rsidRPr="00CF5528">
              <w:rPr>
                <w:bCs/>
                <w:i/>
                <w:iCs/>
              </w:rPr>
              <w:t>Insert Response Here</w:t>
            </w:r>
          </w:p>
          <w:p w14:paraId="6A66025C" w14:textId="77777777" w:rsidR="00322324" w:rsidRDefault="00322324" w:rsidP="00AB1007">
            <w:pPr>
              <w:spacing w:after="0" w:line="240" w:lineRule="auto"/>
              <w:ind w:right="467"/>
              <w:jc w:val="both"/>
              <w:rPr>
                <w:color w:val="000000"/>
              </w:rPr>
            </w:pPr>
          </w:p>
          <w:p w14:paraId="1410BECC" w14:textId="77777777" w:rsidR="00322324" w:rsidRDefault="00322324" w:rsidP="00AB1007">
            <w:pPr>
              <w:spacing w:after="0" w:line="240" w:lineRule="auto"/>
              <w:ind w:right="467"/>
              <w:jc w:val="both"/>
              <w:rPr>
                <w:color w:val="000000"/>
              </w:rPr>
            </w:pPr>
          </w:p>
          <w:p w14:paraId="50C011A6" w14:textId="77777777" w:rsidR="003421E6" w:rsidRDefault="003421E6" w:rsidP="00AB1007">
            <w:pPr>
              <w:spacing w:after="0" w:line="240" w:lineRule="auto"/>
              <w:ind w:right="467"/>
              <w:jc w:val="both"/>
              <w:rPr>
                <w:color w:val="000000"/>
              </w:rPr>
            </w:pPr>
          </w:p>
          <w:p w14:paraId="24E501EC" w14:textId="77777777" w:rsidR="003421E6" w:rsidRDefault="003421E6" w:rsidP="00AB1007">
            <w:pPr>
              <w:spacing w:after="0" w:line="240" w:lineRule="auto"/>
              <w:ind w:right="467"/>
              <w:jc w:val="both"/>
              <w:rPr>
                <w:color w:val="000000"/>
              </w:rPr>
            </w:pPr>
          </w:p>
          <w:p w14:paraId="4353394D" w14:textId="77777777" w:rsidR="00322324" w:rsidRDefault="00322324" w:rsidP="00AB1007">
            <w:pPr>
              <w:spacing w:after="0" w:line="240" w:lineRule="auto"/>
              <w:ind w:right="467"/>
              <w:jc w:val="both"/>
              <w:rPr>
                <w:color w:val="000000"/>
              </w:rPr>
            </w:pPr>
          </w:p>
          <w:p w14:paraId="27D86592" w14:textId="77777777" w:rsidR="003421E6" w:rsidRDefault="003421E6" w:rsidP="00AB1007">
            <w:pPr>
              <w:spacing w:after="0" w:line="240" w:lineRule="auto"/>
              <w:ind w:right="467"/>
              <w:jc w:val="both"/>
              <w:rPr>
                <w:color w:val="000000"/>
              </w:rPr>
            </w:pPr>
          </w:p>
          <w:p w14:paraId="6ACA0C85" w14:textId="77777777" w:rsidR="00322324" w:rsidRPr="00F10A28" w:rsidRDefault="00322324" w:rsidP="00AB1007">
            <w:pPr>
              <w:spacing w:after="0" w:line="240" w:lineRule="auto"/>
              <w:ind w:right="467"/>
              <w:jc w:val="both"/>
              <w:rPr>
                <w:color w:val="000000"/>
              </w:rPr>
            </w:pPr>
          </w:p>
        </w:tc>
      </w:tr>
      <w:tr w:rsidR="003421E6" w:rsidRPr="00F10A28" w14:paraId="420C56CB" w14:textId="77777777" w:rsidTr="003421E6">
        <w:trPr>
          <w:trHeight w:val="257"/>
        </w:trPr>
        <w:tc>
          <w:tcPr>
            <w:tcW w:w="9067" w:type="dxa"/>
            <w:gridSpan w:val="2"/>
            <w:tcBorders>
              <w:top w:val="single" w:sz="4" w:space="0" w:color="auto"/>
              <w:left w:val="nil"/>
              <w:bottom w:val="nil"/>
              <w:right w:val="nil"/>
            </w:tcBorders>
          </w:tcPr>
          <w:p w14:paraId="3389A1AE" w14:textId="77777777" w:rsidR="003421E6" w:rsidRPr="00CF5528" w:rsidRDefault="003421E6" w:rsidP="00AB1007">
            <w:pPr>
              <w:rPr>
                <w:bCs/>
                <w:i/>
                <w:iCs/>
              </w:rPr>
            </w:pPr>
          </w:p>
        </w:tc>
      </w:tr>
      <w:tr w:rsidR="00322324" w:rsidRPr="00F10A28" w14:paraId="2CEE24F8" w14:textId="77777777" w:rsidTr="003421E6">
        <w:tc>
          <w:tcPr>
            <w:tcW w:w="1271" w:type="dxa"/>
            <w:tcBorders>
              <w:top w:val="single" w:sz="4" w:space="0" w:color="auto"/>
            </w:tcBorders>
          </w:tcPr>
          <w:p w14:paraId="77237150" w14:textId="27E2FF39" w:rsidR="00322324" w:rsidRPr="006C2B41" w:rsidRDefault="00322324" w:rsidP="00AB1007">
            <w:pPr>
              <w:spacing w:after="0" w:line="240" w:lineRule="auto"/>
              <w:ind w:right="467"/>
              <w:jc w:val="both"/>
              <w:rPr>
                <w:b/>
                <w:bCs/>
                <w:color w:val="000000"/>
              </w:rPr>
            </w:pPr>
            <w:r>
              <w:rPr>
                <w:b/>
                <w:bCs/>
                <w:color w:val="000000"/>
              </w:rPr>
              <w:t>C7</w:t>
            </w:r>
          </w:p>
        </w:tc>
        <w:tc>
          <w:tcPr>
            <w:tcW w:w="7796" w:type="dxa"/>
            <w:tcBorders>
              <w:top w:val="single" w:sz="4" w:space="0" w:color="auto"/>
            </w:tcBorders>
          </w:tcPr>
          <w:p w14:paraId="25BF09F8" w14:textId="77777777" w:rsidR="00322324" w:rsidRPr="006C2B41" w:rsidRDefault="00322324" w:rsidP="00AB1007">
            <w:pPr>
              <w:spacing w:after="0" w:line="240" w:lineRule="auto"/>
              <w:ind w:right="467"/>
              <w:jc w:val="both"/>
              <w:rPr>
                <w:b/>
                <w:bCs/>
                <w:color w:val="000000"/>
              </w:rPr>
            </w:pPr>
            <w:r w:rsidRPr="006C2B41">
              <w:rPr>
                <w:b/>
                <w:bCs/>
                <w:color w:val="000000"/>
              </w:rPr>
              <w:t>Outline the methodology you will use to move and reinstall existing equipment while preventing damage.</w:t>
            </w:r>
          </w:p>
        </w:tc>
      </w:tr>
      <w:tr w:rsidR="00322324" w:rsidRPr="00F10A28" w14:paraId="168C2739" w14:textId="77777777" w:rsidTr="008F3F85">
        <w:tc>
          <w:tcPr>
            <w:tcW w:w="9067" w:type="dxa"/>
            <w:gridSpan w:val="2"/>
            <w:shd w:val="clear" w:color="auto" w:fill="DEEAF6" w:themeFill="accent5" w:themeFillTint="33"/>
          </w:tcPr>
          <w:p w14:paraId="470D0893" w14:textId="77777777" w:rsidR="00322324" w:rsidRDefault="00322324" w:rsidP="00AB1007">
            <w:pPr>
              <w:rPr>
                <w:bCs/>
                <w:i/>
                <w:iCs/>
              </w:rPr>
            </w:pPr>
            <w:r w:rsidRPr="00CF5528">
              <w:rPr>
                <w:bCs/>
                <w:i/>
                <w:iCs/>
              </w:rPr>
              <w:t>Insert Response Here</w:t>
            </w:r>
          </w:p>
          <w:p w14:paraId="5A0EB802" w14:textId="77777777" w:rsidR="00322324" w:rsidRDefault="00322324" w:rsidP="00AB1007">
            <w:pPr>
              <w:spacing w:after="0" w:line="240" w:lineRule="auto"/>
              <w:ind w:right="467"/>
              <w:jc w:val="both"/>
              <w:rPr>
                <w:color w:val="000000"/>
              </w:rPr>
            </w:pPr>
          </w:p>
          <w:p w14:paraId="771E812F" w14:textId="77777777" w:rsidR="003421E6" w:rsidRDefault="003421E6" w:rsidP="00AB1007">
            <w:pPr>
              <w:spacing w:after="0" w:line="240" w:lineRule="auto"/>
              <w:ind w:right="467"/>
              <w:jc w:val="both"/>
              <w:rPr>
                <w:color w:val="000000"/>
              </w:rPr>
            </w:pPr>
          </w:p>
          <w:p w14:paraId="019ECDEB" w14:textId="77777777" w:rsidR="003421E6" w:rsidRDefault="003421E6" w:rsidP="00AB1007">
            <w:pPr>
              <w:spacing w:after="0" w:line="240" w:lineRule="auto"/>
              <w:ind w:right="467"/>
              <w:jc w:val="both"/>
              <w:rPr>
                <w:color w:val="000000"/>
              </w:rPr>
            </w:pPr>
          </w:p>
          <w:p w14:paraId="0891FA93" w14:textId="77777777" w:rsidR="003421E6" w:rsidRDefault="003421E6" w:rsidP="00AB1007">
            <w:pPr>
              <w:spacing w:after="0" w:line="240" w:lineRule="auto"/>
              <w:ind w:right="467"/>
              <w:jc w:val="both"/>
              <w:rPr>
                <w:color w:val="000000"/>
              </w:rPr>
            </w:pPr>
          </w:p>
          <w:p w14:paraId="01B5FEF2" w14:textId="77777777" w:rsidR="00322324" w:rsidRDefault="00322324" w:rsidP="00AB1007">
            <w:pPr>
              <w:spacing w:after="0" w:line="240" w:lineRule="auto"/>
              <w:ind w:right="467"/>
              <w:jc w:val="both"/>
              <w:rPr>
                <w:color w:val="000000"/>
              </w:rPr>
            </w:pPr>
          </w:p>
          <w:p w14:paraId="46C0BCF0" w14:textId="77777777" w:rsidR="00322324" w:rsidRDefault="00322324" w:rsidP="00AB1007">
            <w:pPr>
              <w:spacing w:after="0" w:line="240" w:lineRule="auto"/>
              <w:ind w:right="467"/>
              <w:jc w:val="both"/>
              <w:rPr>
                <w:color w:val="000000"/>
              </w:rPr>
            </w:pPr>
          </w:p>
          <w:p w14:paraId="3B9D2473" w14:textId="77777777" w:rsidR="00322324" w:rsidRPr="00F10A28" w:rsidRDefault="00322324" w:rsidP="00AB1007">
            <w:pPr>
              <w:spacing w:after="0" w:line="240" w:lineRule="auto"/>
              <w:ind w:right="467"/>
              <w:jc w:val="both"/>
              <w:rPr>
                <w:color w:val="000000"/>
              </w:rPr>
            </w:pPr>
          </w:p>
        </w:tc>
      </w:tr>
    </w:tbl>
    <w:p w14:paraId="5EAFA36D" w14:textId="77777777" w:rsidR="00322324" w:rsidRPr="00F10A28" w:rsidRDefault="00322324" w:rsidP="00322324">
      <w:pPr>
        <w:spacing w:after="0" w:line="240" w:lineRule="auto"/>
        <w:ind w:right="467"/>
        <w:jc w:val="both"/>
        <w:rPr>
          <w:color w:val="000000"/>
        </w:rPr>
      </w:pPr>
    </w:p>
    <w:tbl>
      <w:tblPr>
        <w:tblStyle w:val="TableGrid"/>
        <w:tblW w:w="9067" w:type="dxa"/>
        <w:tblLook w:val="04A0" w:firstRow="1" w:lastRow="0" w:firstColumn="1" w:lastColumn="0" w:noHBand="0" w:noVBand="1"/>
      </w:tblPr>
      <w:tblGrid>
        <w:gridCol w:w="1271"/>
        <w:gridCol w:w="7796"/>
      </w:tblGrid>
      <w:tr w:rsidR="00322324" w:rsidRPr="00F10A28" w14:paraId="064A2747" w14:textId="77777777" w:rsidTr="008F3F85">
        <w:tc>
          <w:tcPr>
            <w:tcW w:w="1271" w:type="dxa"/>
          </w:tcPr>
          <w:p w14:paraId="131D7533" w14:textId="4E001E01" w:rsidR="00322324" w:rsidRPr="006C2B41" w:rsidRDefault="00322324" w:rsidP="00AB1007">
            <w:pPr>
              <w:spacing w:after="0" w:line="240" w:lineRule="auto"/>
              <w:ind w:right="467"/>
              <w:jc w:val="both"/>
              <w:rPr>
                <w:b/>
                <w:bCs/>
                <w:color w:val="000000"/>
              </w:rPr>
            </w:pPr>
            <w:r>
              <w:rPr>
                <w:b/>
                <w:bCs/>
                <w:color w:val="000000"/>
              </w:rPr>
              <w:t>C8</w:t>
            </w:r>
          </w:p>
        </w:tc>
        <w:tc>
          <w:tcPr>
            <w:tcW w:w="7796" w:type="dxa"/>
          </w:tcPr>
          <w:p w14:paraId="6C25EEE1" w14:textId="77777777" w:rsidR="00322324" w:rsidRPr="006C2B41" w:rsidRDefault="00322324" w:rsidP="00AB1007">
            <w:pPr>
              <w:spacing w:after="0" w:line="240" w:lineRule="auto"/>
              <w:ind w:right="467"/>
              <w:jc w:val="both"/>
              <w:rPr>
                <w:b/>
                <w:bCs/>
                <w:color w:val="000000"/>
              </w:rPr>
            </w:pPr>
            <w:r w:rsidRPr="006C2B41">
              <w:rPr>
                <w:b/>
                <w:bCs/>
                <w:color w:val="000000"/>
              </w:rPr>
              <w:t>Confirm that relocated equipment will be tested and recommissioned after installation.</w:t>
            </w:r>
          </w:p>
        </w:tc>
      </w:tr>
      <w:tr w:rsidR="00322324" w:rsidRPr="00F10A28" w14:paraId="3F300CD9" w14:textId="77777777" w:rsidTr="008F3F85">
        <w:tc>
          <w:tcPr>
            <w:tcW w:w="9067" w:type="dxa"/>
            <w:gridSpan w:val="2"/>
            <w:shd w:val="clear" w:color="auto" w:fill="DEEAF6" w:themeFill="accent5" w:themeFillTint="33"/>
          </w:tcPr>
          <w:p w14:paraId="65D173E1" w14:textId="77777777" w:rsidR="00322324" w:rsidRDefault="00322324" w:rsidP="00AB1007">
            <w:pPr>
              <w:rPr>
                <w:bCs/>
                <w:i/>
                <w:iCs/>
              </w:rPr>
            </w:pPr>
            <w:r w:rsidRPr="00CF5528">
              <w:rPr>
                <w:bCs/>
                <w:i/>
                <w:iCs/>
              </w:rPr>
              <w:t>Insert Response Here</w:t>
            </w:r>
          </w:p>
          <w:p w14:paraId="2F577B92" w14:textId="77777777" w:rsidR="00322324" w:rsidRDefault="00322324" w:rsidP="00AB1007">
            <w:pPr>
              <w:spacing w:after="0" w:line="240" w:lineRule="auto"/>
              <w:ind w:right="467"/>
              <w:jc w:val="both"/>
              <w:rPr>
                <w:color w:val="000000"/>
              </w:rPr>
            </w:pPr>
          </w:p>
          <w:p w14:paraId="0F729653" w14:textId="77777777" w:rsidR="00322324" w:rsidRDefault="00322324" w:rsidP="00AB1007">
            <w:pPr>
              <w:spacing w:after="0" w:line="240" w:lineRule="auto"/>
              <w:ind w:right="467"/>
              <w:jc w:val="both"/>
              <w:rPr>
                <w:color w:val="000000"/>
              </w:rPr>
            </w:pPr>
          </w:p>
          <w:p w14:paraId="3437D44D" w14:textId="77777777" w:rsidR="003421E6" w:rsidRDefault="003421E6" w:rsidP="00AB1007">
            <w:pPr>
              <w:spacing w:after="0" w:line="240" w:lineRule="auto"/>
              <w:ind w:right="467"/>
              <w:jc w:val="both"/>
              <w:rPr>
                <w:color w:val="000000"/>
              </w:rPr>
            </w:pPr>
          </w:p>
          <w:p w14:paraId="22AD8805" w14:textId="77777777" w:rsidR="00322324" w:rsidRDefault="00322324" w:rsidP="00AB1007">
            <w:pPr>
              <w:spacing w:after="0" w:line="240" w:lineRule="auto"/>
              <w:ind w:right="467"/>
              <w:jc w:val="both"/>
              <w:rPr>
                <w:color w:val="000000"/>
              </w:rPr>
            </w:pPr>
          </w:p>
          <w:p w14:paraId="0F284432" w14:textId="77777777" w:rsidR="003421E6" w:rsidRDefault="003421E6" w:rsidP="00AB1007">
            <w:pPr>
              <w:spacing w:after="0" w:line="240" w:lineRule="auto"/>
              <w:ind w:right="467"/>
              <w:jc w:val="both"/>
              <w:rPr>
                <w:color w:val="000000"/>
              </w:rPr>
            </w:pPr>
          </w:p>
          <w:p w14:paraId="7647E52E" w14:textId="77777777" w:rsidR="00322324" w:rsidRPr="00F10A28" w:rsidRDefault="00322324" w:rsidP="00AB1007">
            <w:pPr>
              <w:spacing w:after="0" w:line="240" w:lineRule="auto"/>
              <w:ind w:right="467"/>
              <w:jc w:val="both"/>
              <w:rPr>
                <w:color w:val="000000"/>
              </w:rPr>
            </w:pPr>
          </w:p>
        </w:tc>
      </w:tr>
    </w:tbl>
    <w:p w14:paraId="7BF1C66C" w14:textId="77777777" w:rsidR="00435525" w:rsidRDefault="00435525" w:rsidP="003876C2">
      <w:pPr>
        <w:shd w:val="clear" w:color="auto" w:fill="FFFFFF" w:themeFill="background1"/>
        <w:jc w:val="both"/>
        <w:rPr>
          <w:bCs/>
        </w:rPr>
      </w:pPr>
    </w:p>
    <w:tbl>
      <w:tblPr>
        <w:tblStyle w:val="TableGrid"/>
        <w:tblW w:w="9067" w:type="dxa"/>
        <w:tblLook w:val="04A0" w:firstRow="1" w:lastRow="0" w:firstColumn="1" w:lastColumn="0" w:noHBand="0" w:noVBand="1"/>
      </w:tblPr>
      <w:tblGrid>
        <w:gridCol w:w="1271"/>
        <w:gridCol w:w="7796"/>
      </w:tblGrid>
      <w:tr w:rsidR="0065411D" w:rsidRPr="00F10A28" w14:paraId="0F52E512" w14:textId="77777777" w:rsidTr="001041E0">
        <w:tc>
          <w:tcPr>
            <w:tcW w:w="1271" w:type="dxa"/>
          </w:tcPr>
          <w:p w14:paraId="07C5CD07" w14:textId="3DCB001C" w:rsidR="0065411D" w:rsidRPr="006C2B41" w:rsidRDefault="0065411D" w:rsidP="001041E0">
            <w:pPr>
              <w:spacing w:after="0" w:line="240" w:lineRule="auto"/>
              <w:ind w:right="467"/>
              <w:jc w:val="both"/>
              <w:rPr>
                <w:b/>
                <w:bCs/>
                <w:color w:val="000000"/>
              </w:rPr>
            </w:pPr>
            <w:r>
              <w:rPr>
                <w:b/>
                <w:bCs/>
                <w:color w:val="000000"/>
              </w:rPr>
              <w:t>C9</w:t>
            </w:r>
          </w:p>
        </w:tc>
        <w:tc>
          <w:tcPr>
            <w:tcW w:w="7796" w:type="dxa"/>
          </w:tcPr>
          <w:p w14:paraId="4A5739D8" w14:textId="410F394A" w:rsidR="0065411D" w:rsidRPr="006C2B41" w:rsidRDefault="00E658C7" w:rsidP="001041E0">
            <w:pPr>
              <w:spacing w:after="0" w:line="240" w:lineRule="auto"/>
              <w:ind w:right="467"/>
              <w:jc w:val="both"/>
              <w:rPr>
                <w:b/>
                <w:bCs/>
                <w:color w:val="000000"/>
              </w:rPr>
            </w:pPr>
            <w:r w:rsidRPr="00E658C7">
              <w:rPr>
                <w:b/>
                <w:bCs/>
                <w:color w:val="000000"/>
              </w:rPr>
              <w:t xml:space="preserve">Tenderers should note that chilled, frozen and ambient food products are included within the relocation scope. Tenderers </w:t>
            </w:r>
            <w:r>
              <w:rPr>
                <w:b/>
                <w:bCs/>
                <w:color w:val="000000"/>
              </w:rPr>
              <w:t>must</w:t>
            </w:r>
            <w:r w:rsidRPr="00E658C7">
              <w:rPr>
                <w:b/>
                <w:bCs/>
                <w:color w:val="000000"/>
              </w:rPr>
              <w:t xml:space="preserve"> describe how temperature control, food safety, traceability and product integrity will be maintained during relocation.</w:t>
            </w:r>
          </w:p>
        </w:tc>
      </w:tr>
      <w:tr w:rsidR="0065411D" w:rsidRPr="00F10A28" w14:paraId="475D8FB7" w14:textId="77777777" w:rsidTr="001041E0">
        <w:tc>
          <w:tcPr>
            <w:tcW w:w="9067" w:type="dxa"/>
            <w:gridSpan w:val="2"/>
            <w:shd w:val="clear" w:color="auto" w:fill="DEEAF6" w:themeFill="accent5" w:themeFillTint="33"/>
          </w:tcPr>
          <w:p w14:paraId="7A2A8F98" w14:textId="77777777" w:rsidR="0065411D" w:rsidRDefault="0065411D" w:rsidP="001041E0">
            <w:pPr>
              <w:rPr>
                <w:bCs/>
                <w:i/>
                <w:iCs/>
              </w:rPr>
            </w:pPr>
            <w:r w:rsidRPr="00CF5528">
              <w:rPr>
                <w:bCs/>
                <w:i/>
                <w:iCs/>
              </w:rPr>
              <w:t>Insert Response Here</w:t>
            </w:r>
          </w:p>
          <w:p w14:paraId="4DD3B2ED" w14:textId="77777777" w:rsidR="0065411D" w:rsidRDefault="0065411D" w:rsidP="001041E0">
            <w:pPr>
              <w:spacing w:after="0" w:line="240" w:lineRule="auto"/>
              <w:ind w:right="467"/>
              <w:jc w:val="both"/>
              <w:rPr>
                <w:color w:val="000000"/>
              </w:rPr>
            </w:pPr>
          </w:p>
          <w:p w14:paraId="4D841FEA" w14:textId="77777777" w:rsidR="0065411D" w:rsidRDefault="0065411D" w:rsidP="001041E0">
            <w:pPr>
              <w:spacing w:after="0" w:line="240" w:lineRule="auto"/>
              <w:ind w:right="467"/>
              <w:jc w:val="both"/>
              <w:rPr>
                <w:color w:val="000000"/>
              </w:rPr>
            </w:pPr>
          </w:p>
          <w:p w14:paraId="75838330" w14:textId="77777777" w:rsidR="003421E6" w:rsidRDefault="003421E6" w:rsidP="001041E0">
            <w:pPr>
              <w:spacing w:after="0" w:line="240" w:lineRule="auto"/>
              <w:ind w:right="467"/>
              <w:jc w:val="both"/>
              <w:rPr>
                <w:color w:val="000000"/>
              </w:rPr>
            </w:pPr>
          </w:p>
          <w:p w14:paraId="671D3978" w14:textId="77777777" w:rsidR="003421E6" w:rsidRDefault="003421E6" w:rsidP="001041E0">
            <w:pPr>
              <w:spacing w:after="0" w:line="240" w:lineRule="auto"/>
              <w:ind w:right="467"/>
              <w:jc w:val="both"/>
              <w:rPr>
                <w:color w:val="000000"/>
              </w:rPr>
            </w:pPr>
          </w:p>
          <w:p w14:paraId="19D8B73F" w14:textId="77777777" w:rsidR="003421E6" w:rsidRDefault="003421E6" w:rsidP="001041E0">
            <w:pPr>
              <w:spacing w:after="0" w:line="240" w:lineRule="auto"/>
              <w:ind w:right="467"/>
              <w:jc w:val="both"/>
              <w:rPr>
                <w:color w:val="000000"/>
              </w:rPr>
            </w:pPr>
          </w:p>
          <w:p w14:paraId="60C92A79" w14:textId="77777777" w:rsidR="0065411D" w:rsidRDefault="0065411D" w:rsidP="001041E0">
            <w:pPr>
              <w:spacing w:after="0" w:line="240" w:lineRule="auto"/>
              <w:ind w:right="467"/>
              <w:jc w:val="both"/>
              <w:rPr>
                <w:color w:val="000000"/>
              </w:rPr>
            </w:pPr>
          </w:p>
          <w:p w14:paraId="206F5553" w14:textId="77777777" w:rsidR="0065411D" w:rsidRDefault="0065411D" w:rsidP="001041E0">
            <w:pPr>
              <w:spacing w:after="0" w:line="240" w:lineRule="auto"/>
              <w:ind w:right="467"/>
              <w:jc w:val="both"/>
              <w:rPr>
                <w:color w:val="000000"/>
              </w:rPr>
            </w:pPr>
          </w:p>
          <w:p w14:paraId="6A29242C" w14:textId="77777777" w:rsidR="0065411D" w:rsidRPr="00F10A28" w:rsidRDefault="0065411D" w:rsidP="001041E0">
            <w:pPr>
              <w:spacing w:after="0" w:line="240" w:lineRule="auto"/>
              <w:ind w:right="467"/>
              <w:jc w:val="both"/>
              <w:rPr>
                <w:color w:val="000000"/>
              </w:rPr>
            </w:pPr>
          </w:p>
        </w:tc>
      </w:tr>
    </w:tbl>
    <w:p w14:paraId="4A197455" w14:textId="77777777" w:rsidR="0065411D" w:rsidRDefault="0065411D" w:rsidP="003876C2">
      <w:pPr>
        <w:shd w:val="clear" w:color="auto" w:fill="FFFFFF" w:themeFill="background1"/>
        <w:jc w:val="both"/>
        <w:rPr>
          <w:bCs/>
        </w:rPr>
      </w:pPr>
    </w:p>
    <w:tbl>
      <w:tblPr>
        <w:tblStyle w:val="TableGrid"/>
        <w:tblW w:w="0" w:type="auto"/>
        <w:tblLook w:val="04A0" w:firstRow="1" w:lastRow="0" w:firstColumn="1" w:lastColumn="0" w:noHBand="0" w:noVBand="1"/>
      </w:tblPr>
      <w:tblGrid>
        <w:gridCol w:w="1271"/>
        <w:gridCol w:w="7745"/>
      </w:tblGrid>
      <w:tr w:rsidR="00322324" w:rsidRPr="00F10A28" w14:paraId="56801470" w14:textId="77777777" w:rsidTr="00AB1007">
        <w:tc>
          <w:tcPr>
            <w:tcW w:w="9016" w:type="dxa"/>
            <w:gridSpan w:val="2"/>
            <w:shd w:val="clear" w:color="auto" w:fill="1F3864" w:themeFill="accent1" w:themeFillShade="80"/>
          </w:tcPr>
          <w:p w14:paraId="60C090CE" w14:textId="5C58848B" w:rsidR="00322324" w:rsidRPr="00CF5528" w:rsidRDefault="008F3F85" w:rsidP="00AB1007">
            <w:pPr>
              <w:jc w:val="center"/>
              <w:rPr>
                <w:b/>
              </w:rPr>
            </w:pPr>
            <w:r>
              <w:rPr>
                <w:b/>
              </w:rPr>
              <w:lastRenderedPageBreak/>
              <w:t xml:space="preserve">D. </w:t>
            </w:r>
            <w:r w:rsidR="00322324" w:rsidRPr="00CF5528">
              <w:rPr>
                <w:b/>
              </w:rPr>
              <w:t>Compliance &amp; Certification</w:t>
            </w:r>
          </w:p>
        </w:tc>
      </w:tr>
      <w:tr w:rsidR="00322324" w:rsidRPr="00F10A28" w14:paraId="771D13DE" w14:textId="77777777" w:rsidTr="00AB1007">
        <w:tc>
          <w:tcPr>
            <w:tcW w:w="1271" w:type="dxa"/>
          </w:tcPr>
          <w:p w14:paraId="4205068A" w14:textId="4F5C750C" w:rsidR="00322324" w:rsidRPr="001D184B" w:rsidRDefault="008F3F85" w:rsidP="00AB1007">
            <w:pPr>
              <w:spacing w:after="0" w:line="240" w:lineRule="auto"/>
              <w:ind w:right="467"/>
              <w:jc w:val="both"/>
              <w:rPr>
                <w:b/>
                <w:bCs/>
                <w:color w:val="000000"/>
              </w:rPr>
            </w:pPr>
            <w:bookmarkStart w:id="34" w:name="_Hlk95746825"/>
            <w:r>
              <w:rPr>
                <w:b/>
                <w:bCs/>
                <w:color w:val="000000"/>
              </w:rPr>
              <w:t>D</w:t>
            </w:r>
            <w:r w:rsidR="00322324" w:rsidRPr="001D184B">
              <w:rPr>
                <w:b/>
                <w:bCs/>
                <w:color w:val="000000"/>
              </w:rPr>
              <w:t>1</w:t>
            </w:r>
          </w:p>
        </w:tc>
        <w:tc>
          <w:tcPr>
            <w:tcW w:w="7745" w:type="dxa"/>
          </w:tcPr>
          <w:p w14:paraId="55D8BED0" w14:textId="4D76AB92" w:rsidR="00322324" w:rsidRPr="001D184B" w:rsidRDefault="00322324" w:rsidP="00AB1007">
            <w:pPr>
              <w:spacing w:after="0" w:line="240" w:lineRule="auto"/>
              <w:ind w:right="467"/>
              <w:jc w:val="both"/>
              <w:rPr>
                <w:b/>
                <w:bCs/>
                <w:color w:val="000000"/>
              </w:rPr>
            </w:pPr>
            <w:r w:rsidRPr="001D184B">
              <w:rPr>
                <w:b/>
                <w:bCs/>
                <w:color w:val="000000"/>
              </w:rPr>
              <w:t xml:space="preserve">Confirm that </w:t>
            </w:r>
            <w:r w:rsidR="00425771">
              <w:rPr>
                <w:b/>
                <w:bCs/>
                <w:color w:val="000000"/>
              </w:rPr>
              <w:t xml:space="preserve">where applicable, </w:t>
            </w:r>
            <w:r w:rsidRPr="001D184B">
              <w:rPr>
                <w:b/>
                <w:bCs/>
                <w:color w:val="000000"/>
              </w:rPr>
              <w:t>all equipment supplied will be CE marked and compliant with relevant EU safety standards.</w:t>
            </w:r>
          </w:p>
        </w:tc>
      </w:tr>
      <w:tr w:rsidR="00322324" w:rsidRPr="00F10A28" w14:paraId="1EC651E9" w14:textId="77777777" w:rsidTr="00AB1007">
        <w:tc>
          <w:tcPr>
            <w:tcW w:w="9016" w:type="dxa"/>
            <w:gridSpan w:val="2"/>
            <w:shd w:val="clear" w:color="auto" w:fill="DEEAF6" w:themeFill="accent5" w:themeFillTint="33"/>
          </w:tcPr>
          <w:p w14:paraId="3190117A" w14:textId="77777777" w:rsidR="00322324" w:rsidRDefault="00322324" w:rsidP="00AB1007">
            <w:pPr>
              <w:rPr>
                <w:bCs/>
                <w:i/>
                <w:iCs/>
              </w:rPr>
            </w:pPr>
            <w:r w:rsidRPr="00CF5528">
              <w:rPr>
                <w:bCs/>
                <w:i/>
                <w:iCs/>
              </w:rPr>
              <w:t>Insert Response Here</w:t>
            </w:r>
          </w:p>
          <w:p w14:paraId="7EFB4976" w14:textId="77777777" w:rsidR="00322324" w:rsidRDefault="00322324" w:rsidP="00AB1007">
            <w:pPr>
              <w:spacing w:after="0" w:line="240" w:lineRule="auto"/>
              <w:ind w:right="467"/>
              <w:jc w:val="both"/>
              <w:rPr>
                <w:color w:val="000000"/>
              </w:rPr>
            </w:pPr>
          </w:p>
          <w:p w14:paraId="32468987" w14:textId="77777777" w:rsidR="00322324" w:rsidRDefault="00322324" w:rsidP="00AB1007">
            <w:pPr>
              <w:spacing w:after="0" w:line="240" w:lineRule="auto"/>
              <w:ind w:right="467"/>
              <w:jc w:val="both"/>
              <w:rPr>
                <w:color w:val="000000"/>
              </w:rPr>
            </w:pPr>
          </w:p>
          <w:p w14:paraId="00216D1E" w14:textId="77777777" w:rsidR="008F3F85" w:rsidRDefault="008F3F85" w:rsidP="00AB1007">
            <w:pPr>
              <w:spacing w:after="0" w:line="240" w:lineRule="auto"/>
              <w:ind w:right="467"/>
              <w:jc w:val="both"/>
              <w:rPr>
                <w:color w:val="000000"/>
              </w:rPr>
            </w:pPr>
          </w:p>
          <w:p w14:paraId="5716BFBB" w14:textId="77777777" w:rsidR="00322324" w:rsidRPr="00F10A28" w:rsidRDefault="00322324" w:rsidP="00AB1007">
            <w:pPr>
              <w:spacing w:after="0" w:line="240" w:lineRule="auto"/>
              <w:ind w:right="467"/>
              <w:jc w:val="both"/>
              <w:rPr>
                <w:color w:val="000000"/>
              </w:rPr>
            </w:pPr>
          </w:p>
        </w:tc>
      </w:tr>
    </w:tbl>
    <w:p w14:paraId="39411D7A" w14:textId="77777777" w:rsidR="00322324" w:rsidRPr="00F10A28" w:rsidRDefault="00322324" w:rsidP="00322324">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322324" w:rsidRPr="00F10A28" w14:paraId="0BB86CE3" w14:textId="77777777" w:rsidTr="00AB1007">
        <w:tc>
          <w:tcPr>
            <w:tcW w:w="1271" w:type="dxa"/>
          </w:tcPr>
          <w:bookmarkEnd w:id="34"/>
          <w:p w14:paraId="1214B640" w14:textId="7BE93FD4" w:rsidR="00322324" w:rsidRPr="001D184B" w:rsidRDefault="008F3F85" w:rsidP="00AB1007">
            <w:pPr>
              <w:spacing w:after="0" w:line="240" w:lineRule="auto"/>
              <w:ind w:right="467"/>
              <w:jc w:val="both"/>
              <w:rPr>
                <w:b/>
                <w:bCs/>
                <w:color w:val="000000"/>
              </w:rPr>
            </w:pPr>
            <w:r>
              <w:rPr>
                <w:b/>
                <w:bCs/>
                <w:color w:val="000000"/>
              </w:rPr>
              <w:t>D</w:t>
            </w:r>
            <w:r w:rsidR="00322324" w:rsidRPr="001D184B">
              <w:rPr>
                <w:b/>
                <w:bCs/>
                <w:color w:val="000000"/>
              </w:rPr>
              <w:t>2</w:t>
            </w:r>
          </w:p>
        </w:tc>
        <w:tc>
          <w:tcPr>
            <w:tcW w:w="7745" w:type="dxa"/>
          </w:tcPr>
          <w:p w14:paraId="3FA0826D" w14:textId="77777777" w:rsidR="00322324" w:rsidRPr="001D184B" w:rsidRDefault="00322324" w:rsidP="00AB1007">
            <w:pPr>
              <w:spacing w:after="0" w:line="240" w:lineRule="auto"/>
              <w:ind w:right="467"/>
              <w:jc w:val="both"/>
              <w:rPr>
                <w:b/>
                <w:bCs/>
                <w:color w:val="000000"/>
              </w:rPr>
            </w:pPr>
            <w:r w:rsidRPr="001D184B">
              <w:rPr>
                <w:b/>
                <w:bCs/>
                <w:color w:val="000000"/>
              </w:rPr>
              <w:t>Confirm compliance with HACCP requirements and food safety standards applicable to commercial kitchens.</w:t>
            </w:r>
          </w:p>
        </w:tc>
      </w:tr>
      <w:tr w:rsidR="00322324" w:rsidRPr="00F10A28" w14:paraId="4B6ADB4A" w14:textId="77777777" w:rsidTr="00AB1007">
        <w:tc>
          <w:tcPr>
            <w:tcW w:w="9016" w:type="dxa"/>
            <w:gridSpan w:val="2"/>
            <w:shd w:val="clear" w:color="auto" w:fill="DEEAF6" w:themeFill="accent5" w:themeFillTint="33"/>
          </w:tcPr>
          <w:p w14:paraId="3D35F969" w14:textId="77777777" w:rsidR="00322324" w:rsidRDefault="00322324" w:rsidP="00AB1007">
            <w:pPr>
              <w:rPr>
                <w:bCs/>
                <w:i/>
                <w:iCs/>
              </w:rPr>
            </w:pPr>
            <w:r w:rsidRPr="00CF5528">
              <w:rPr>
                <w:bCs/>
                <w:i/>
                <w:iCs/>
              </w:rPr>
              <w:t>Insert Response Here</w:t>
            </w:r>
          </w:p>
          <w:p w14:paraId="5AAE0CC8" w14:textId="77777777" w:rsidR="00322324" w:rsidRDefault="00322324" w:rsidP="00AB1007">
            <w:pPr>
              <w:spacing w:after="0" w:line="240" w:lineRule="auto"/>
              <w:ind w:right="467"/>
              <w:jc w:val="both"/>
              <w:rPr>
                <w:color w:val="000000"/>
              </w:rPr>
            </w:pPr>
          </w:p>
          <w:p w14:paraId="622D341D" w14:textId="77777777" w:rsidR="00322324" w:rsidRDefault="00322324" w:rsidP="00AB1007">
            <w:pPr>
              <w:spacing w:after="0" w:line="240" w:lineRule="auto"/>
              <w:ind w:right="467"/>
              <w:jc w:val="both"/>
              <w:rPr>
                <w:color w:val="000000"/>
              </w:rPr>
            </w:pPr>
          </w:p>
          <w:p w14:paraId="7B35261B" w14:textId="77777777" w:rsidR="00322324" w:rsidRDefault="00322324" w:rsidP="00AB1007">
            <w:pPr>
              <w:spacing w:after="0" w:line="240" w:lineRule="auto"/>
              <w:ind w:right="467"/>
              <w:jc w:val="both"/>
              <w:rPr>
                <w:color w:val="000000"/>
              </w:rPr>
            </w:pPr>
          </w:p>
          <w:p w14:paraId="4103D763" w14:textId="77777777" w:rsidR="00322324" w:rsidRPr="00F10A28" w:rsidRDefault="00322324" w:rsidP="00AB1007">
            <w:pPr>
              <w:spacing w:after="0" w:line="240" w:lineRule="auto"/>
              <w:ind w:right="467"/>
              <w:jc w:val="both"/>
              <w:rPr>
                <w:color w:val="000000"/>
              </w:rPr>
            </w:pPr>
          </w:p>
        </w:tc>
      </w:tr>
    </w:tbl>
    <w:p w14:paraId="5D6B760E" w14:textId="77777777" w:rsidR="00322324" w:rsidRPr="00F10A28" w:rsidRDefault="00322324" w:rsidP="00322324">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322324" w:rsidRPr="00F10A28" w14:paraId="7A0E7D21" w14:textId="77777777" w:rsidTr="00935C23">
        <w:tc>
          <w:tcPr>
            <w:tcW w:w="1271" w:type="dxa"/>
            <w:tcBorders>
              <w:bottom w:val="single" w:sz="4" w:space="0" w:color="auto"/>
            </w:tcBorders>
          </w:tcPr>
          <w:p w14:paraId="63130E3B" w14:textId="1FCEABFD" w:rsidR="00322324" w:rsidRPr="001D184B" w:rsidRDefault="008F3F85" w:rsidP="00AB1007">
            <w:pPr>
              <w:spacing w:after="0" w:line="240" w:lineRule="auto"/>
              <w:ind w:right="467"/>
              <w:jc w:val="both"/>
              <w:rPr>
                <w:b/>
                <w:bCs/>
                <w:color w:val="000000"/>
              </w:rPr>
            </w:pPr>
            <w:r>
              <w:rPr>
                <w:b/>
                <w:bCs/>
                <w:color w:val="000000"/>
              </w:rPr>
              <w:t>D</w:t>
            </w:r>
            <w:r w:rsidR="00322324" w:rsidRPr="001D184B">
              <w:rPr>
                <w:b/>
                <w:bCs/>
                <w:color w:val="000000"/>
              </w:rPr>
              <w:t>3</w:t>
            </w:r>
          </w:p>
        </w:tc>
        <w:tc>
          <w:tcPr>
            <w:tcW w:w="7745" w:type="dxa"/>
            <w:tcBorders>
              <w:bottom w:val="single" w:sz="4" w:space="0" w:color="auto"/>
            </w:tcBorders>
          </w:tcPr>
          <w:p w14:paraId="6D15D80E" w14:textId="77777777" w:rsidR="00322324" w:rsidRPr="001D184B" w:rsidRDefault="00322324" w:rsidP="00AB1007">
            <w:pPr>
              <w:spacing w:after="0" w:line="240" w:lineRule="auto"/>
              <w:ind w:right="467"/>
              <w:jc w:val="both"/>
              <w:rPr>
                <w:b/>
                <w:bCs/>
                <w:color w:val="000000"/>
              </w:rPr>
            </w:pPr>
            <w:r w:rsidRPr="001D184B">
              <w:rPr>
                <w:b/>
                <w:bCs/>
                <w:color w:val="000000"/>
              </w:rPr>
              <w:t>Provide details of energy efficiency ratings for refrigeration and cooking equipment where applicable.</w:t>
            </w:r>
          </w:p>
        </w:tc>
      </w:tr>
      <w:tr w:rsidR="00322324" w:rsidRPr="00F10A28" w14:paraId="16F07FA0" w14:textId="77777777" w:rsidTr="00935C23">
        <w:tc>
          <w:tcPr>
            <w:tcW w:w="9016" w:type="dxa"/>
            <w:gridSpan w:val="2"/>
            <w:tcBorders>
              <w:bottom w:val="single" w:sz="4" w:space="0" w:color="auto"/>
            </w:tcBorders>
            <w:shd w:val="clear" w:color="auto" w:fill="DEEAF6" w:themeFill="accent5" w:themeFillTint="33"/>
          </w:tcPr>
          <w:p w14:paraId="18E3587F" w14:textId="77777777" w:rsidR="00322324" w:rsidRDefault="00322324" w:rsidP="00AB1007">
            <w:pPr>
              <w:rPr>
                <w:bCs/>
                <w:i/>
                <w:iCs/>
              </w:rPr>
            </w:pPr>
            <w:r w:rsidRPr="00CF5528">
              <w:rPr>
                <w:bCs/>
                <w:i/>
                <w:iCs/>
              </w:rPr>
              <w:t>Insert Response Here</w:t>
            </w:r>
          </w:p>
          <w:p w14:paraId="64C6BD34" w14:textId="77777777" w:rsidR="00322324" w:rsidRDefault="00322324" w:rsidP="00AB1007">
            <w:pPr>
              <w:spacing w:after="0" w:line="240" w:lineRule="auto"/>
              <w:ind w:right="467"/>
              <w:jc w:val="both"/>
              <w:rPr>
                <w:color w:val="000000"/>
              </w:rPr>
            </w:pPr>
          </w:p>
          <w:p w14:paraId="35D353D6" w14:textId="77777777" w:rsidR="008F3F85" w:rsidRDefault="008F3F85" w:rsidP="00AB1007">
            <w:pPr>
              <w:spacing w:after="0" w:line="240" w:lineRule="auto"/>
              <w:ind w:right="467"/>
              <w:jc w:val="both"/>
              <w:rPr>
                <w:color w:val="000000"/>
              </w:rPr>
            </w:pPr>
          </w:p>
          <w:p w14:paraId="5A38ABE6" w14:textId="77777777" w:rsidR="008F3F85" w:rsidRDefault="008F3F85" w:rsidP="00AB1007">
            <w:pPr>
              <w:spacing w:after="0" w:line="240" w:lineRule="auto"/>
              <w:ind w:right="467"/>
              <w:jc w:val="both"/>
              <w:rPr>
                <w:color w:val="000000"/>
              </w:rPr>
            </w:pPr>
          </w:p>
          <w:p w14:paraId="37554F27" w14:textId="77777777" w:rsidR="00322324" w:rsidRDefault="00322324" w:rsidP="00AB1007">
            <w:pPr>
              <w:spacing w:after="0" w:line="240" w:lineRule="auto"/>
              <w:ind w:right="467"/>
              <w:jc w:val="both"/>
              <w:rPr>
                <w:color w:val="000000"/>
              </w:rPr>
            </w:pPr>
          </w:p>
          <w:p w14:paraId="5ECA6E26" w14:textId="77777777" w:rsidR="00322324" w:rsidRPr="00F10A28" w:rsidRDefault="00322324" w:rsidP="00AB1007">
            <w:pPr>
              <w:spacing w:after="0" w:line="240" w:lineRule="auto"/>
              <w:ind w:right="467"/>
              <w:jc w:val="both"/>
              <w:rPr>
                <w:color w:val="000000"/>
              </w:rPr>
            </w:pPr>
          </w:p>
        </w:tc>
      </w:tr>
      <w:tr w:rsidR="00935C23" w:rsidRPr="00F10A28" w14:paraId="065EA61E" w14:textId="77777777" w:rsidTr="00935C23">
        <w:tc>
          <w:tcPr>
            <w:tcW w:w="9016" w:type="dxa"/>
            <w:gridSpan w:val="2"/>
            <w:tcBorders>
              <w:top w:val="single" w:sz="4" w:space="0" w:color="auto"/>
              <w:left w:val="nil"/>
              <w:bottom w:val="nil"/>
              <w:right w:val="nil"/>
            </w:tcBorders>
          </w:tcPr>
          <w:p w14:paraId="260419CD" w14:textId="77777777" w:rsidR="00935C23" w:rsidRPr="00CF5528" w:rsidRDefault="00935C23" w:rsidP="00AB1007">
            <w:pPr>
              <w:rPr>
                <w:bCs/>
                <w:i/>
                <w:iCs/>
              </w:rPr>
            </w:pPr>
          </w:p>
        </w:tc>
      </w:tr>
      <w:tr w:rsidR="00322324" w:rsidRPr="00F10A28" w14:paraId="1996184A" w14:textId="77777777" w:rsidTr="00935C23">
        <w:tc>
          <w:tcPr>
            <w:tcW w:w="1271" w:type="dxa"/>
            <w:tcBorders>
              <w:top w:val="single" w:sz="4" w:space="0" w:color="auto"/>
            </w:tcBorders>
          </w:tcPr>
          <w:p w14:paraId="6C1B3659" w14:textId="23108AF9" w:rsidR="00322324" w:rsidRPr="001D184B" w:rsidRDefault="008F3F85" w:rsidP="00AB1007">
            <w:pPr>
              <w:spacing w:after="0" w:line="240" w:lineRule="auto"/>
              <w:ind w:right="467"/>
              <w:jc w:val="both"/>
              <w:rPr>
                <w:b/>
                <w:bCs/>
                <w:color w:val="000000"/>
              </w:rPr>
            </w:pPr>
            <w:r>
              <w:rPr>
                <w:b/>
                <w:bCs/>
                <w:color w:val="000000"/>
              </w:rPr>
              <w:t>D</w:t>
            </w:r>
            <w:r w:rsidR="00322324" w:rsidRPr="001D184B">
              <w:rPr>
                <w:b/>
                <w:bCs/>
                <w:color w:val="000000"/>
              </w:rPr>
              <w:t>4</w:t>
            </w:r>
          </w:p>
        </w:tc>
        <w:tc>
          <w:tcPr>
            <w:tcW w:w="7745" w:type="dxa"/>
            <w:tcBorders>
              <w:top w:val="single" w:sz="4" w:space="0" w:color="auto"/>
            </w:tcBorders>
          </w:tcPr>
          <w:p w14:paraId="6B00D271" w14:textId="5A5D5D1F" w:rsidR="00322324" w:rsidRPr="001D184B" w:rsidRDefault="00322324" w:rsidP="00AB1007">
            <w:pPr>
              <w:spacing w:after="0" w:line="240" w:lineRule="auto"/>
              <w:ind w:right="467"/>
              <w:jc w:val="both"/>
              <w:rPr>
                <w:b/>
                <w:bCs/>
                <w:color w:val="000000"/>
              </w:rPr>
            </w:pPr>
            <w:r w:rsidRPr="001D184B">
              <w:rPr>
                <w:b/>
                <w:bCs/>
                <w:color w:val="000000"/>
              </w:rPr>
              <w:t xml:space="preserve">Confirm that gas equipment complies with relevant gas safety regulations and electrical equipment complies with </w:t>
            </w:r>
            <w:r w:rsidRPr="00935C23">
              <w:rPr>
                <w:b/>
                <w:bCs/>
                <w:color w:val="000000"/>
              </w:rPr>
              <w:t>relevant electrical standards.</w:t>
            </w:r>
            <w:r w:rsidR="00E0797B">
              <w:rPr>
                <w:b/>
                <w:bCs/>
                <w:color w:val="000000"/>
              </w:rPr>
              <w:t xml:space="preserve"> </w:t>
            </w:r>
            <w:r w:rsidR="00935C23">
              <w:rPr>
                <w:b/>
                <w:bCs/>
                <w:color w:val="000000"/>
              </w:rPr>
              <w:t>Please c</w:t>
            </w:r>
            <w:r w:rsidR="00E0797B" w:rsidRPr="00E0797B">
              <w:rPr>
                <w:b/>
                <w:bCs/>
                <w:color w:val="000000"/>
              </w:rPr>
              <w:t xml:space="preserve">onfirm that all </w:t>
            </w:r>
            <w:r w:rsidR="00935C23">
              <w:rPr>
                <w:b/>
                <w:bCs/>
                <w:color w:val="000000"/>
              </w:rPr>
              <w:t>gas/</w:t>
            </w:r>
            <w:r w:rsidR="00E0797B" w:rsidRPr="00E0797B">
              <w:rPr>
                <w:b/>
                <w:bCs/>
                <w:color w:val="000000"/>
              </w:rPr>
              <w:t xml:space="preserve">electrical works will be carried out by </w:t>
            </w:r>
            <w:r w:rsidR="00935C23" w:rsidRPr="00E0797B">
              <w:rPr>
                <w:b/>
                <w:bCs/>
                <w:color w:val="000000"/>
              </w:rPr>
              <w:t>competent, qualified</w:t>
            </w:r>
            <w:r w:rsidR="00E0797B" w:rsidRPr="00E0797B">
              <w:rPr>
                <w:b/>
                <w:bCs/>
                <w:color w:val="000000"/>
              </w:rPr>
              <w:t xml:space="preserve"> personnel and that completion certificates, test results and commissioning documentation will be provided on handover.</w:t>
            </w:r>
          </w:p>
        </w:tc>
      </w:tr>
      <w:tr w:rsidR="00322324" w:rsidRPr="00F10A28" w14:paraId="01846E9E" w14:textId="77777777" w:rsidTr="00877DEB">
        <w:tc>
          <w:tcPr>
            <w:tcW w:w="9016" w:type="dxa"/>
            <w:gridSpan w:val="2"/>
            <w:shd w:val="clear" w:color="auto" w:fill="DEEAF6" w:themeFill="accent5" w:themeFillTint="33"/>
          </w:tcPr>
          <w:p w14:paraId="2E2E7D44" w14:textId="77777777" w:rsidR="00322324" w:rsidRDefault="00322324" w:rsidP="00877DEB">
            <w:pPr>
              <w:rPr>
                <w:bCs/>
                <w:i/>
                <w:iCs/>
              </w:rPr>
            </w:pPr>
            <w:r w:rsidRPr="00CF5528">
              <w:rPr>
                <w:bCs/>
                <w:i/>
                <w:iCs/>
              </w:rPr>
              <w:t>Insert Response Here</w:t>
            </w:r>
          </w:p>
          <w:p w14:paraId="48885DE3" w14:textId="77777777" w:rsidR="00322324" w:rsidRPr="00877DEB" w:rsidRDefault="00322324" w:rsidP="00877DEB">
            <w:pPr>
              <w:spacing w:after="0" w:line="240" w:lineRule="auto"/>
              <w:ind w:right="467"/>
              <w:jc w:val="both"/>
              <w:rPr>
                <w:bCs/>
                <w:i/>
                <w:iCs/>
              </w:rPr>
            </w:pPr>
          </w:p>
          <w:p w14:paraId="3286B28B" w14:textId="77777777" w:rsidR="00322324" w:rsidRPr="00877DEB" w:rsidRDefault="00322324" w:rsidP="00877DEB">
            <w:pPr>
              <w:spacing w:after="0" w:line="240" w:lineRule="auto"/>
              <w:ind w:right="467"/>
              <w:jc w:val="both"/>
              <w:rPr>
                <w:bCs/>
                <w:i/>
                <w:iCs/>
              </w:rPr>
            </w:pPr>
          </w:p>
          <w:p w14:paraId="747C599B" w14:textId="77777777" w:rsidR="00322324" w:rsidRDefault="00322324" w:rsidP="00877DEB">
            <w:pPr>
              <w:spacing w:after="0" w:line="240" w:lineRule="auto"/>
              <w:ind w:right="467"/>
              <w:jc w:val="both"/>
              <w:rPr>
                <w:bCs/>
                <w:i/>
                <w:iCs/>
              </w:rPr>
            </w:pPr>
          </w:p>
          <w:p w14:paraId="5E8BABA1" w14:textId="77777777" w:rsidR="00F474AB" w:rsidRPr="00877DEB" w:rsidRDefault="00F474AB" w:rsidP="00877DEB">
            <w:pPr>
              <w:spacing w:after="0" w:line="240" w:lineRule="auto"/>
              <w:ind w:right="467"/>
              <w:jc w:val="both"/>
              <w:rPr>
                <w:bCs/>
                <w:i/>
                <w:iCs/>
              </w:rPr>
            </w:pPr>
          </w:p>
          <w:p w14:paraId="61868AB7" w14:textId="77777777" w:rsidR="00322324" w:rsidRPr="00877DEB" w:rsidRDefault="00322324" w:rsidP="00877DEB">
            <w:pPr>
              <w:spacing w:after="0" w:line="240" w:lineRule="auto"/>
              <w:ind w:right="467"/>
              <w:jc w:val="both"/>
              <w:rPr>
                <w:bCs/>
                <w:i/>
                <w:iCs/>
              </w:rPr>
            </w:pPr>
          </w:p>
        </w:tc>
      </w:tr>
    </w:tbl>
    <w:p w14:paraId="50945899" w14:textId="77777777" w:rsidR="00322324" w:rsidRPr="00F10A28" w:rsidRDefault="00322324" w:rsidP="00877DEB">
      <w:pPr>
        <w:shd w:val="clear" w:color="auto" w:fill="FFFFFF" w:themeFill="background1"/>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322324" w:rsidRPr="00F10A28" w14:paraId="3524EEDA" w14:textId="77777777" w:rsidTr="00AB1007">
        <w:tc>
          <w:tcPr>
            <w:tcW w:w="1271" w:type="dxa"/>
          </w:tcPr>
          <w:p w14:paraId="6617BE12" w14:textId="10F6E66E" w:rsidR="00322324" w:rsidRPr="001D184B" w:rsidRDefault="00F474AB" w:rsidP="00AB1007">
            <w:pPr>
              <w:spacing w:after="0" w:line="240" w:lineRule="auto"/>
              <w:ind w:right="467"/>
              <w:jc w:val="both"/>
              <w:rPr>
                <w:b/>
                <w:bCs/>
                <w:color w:val="000000"/>
              </w:rPr>
            </w:pPr>
            <w:r>
              <w:rPr>
                <w:b/>
                <w:bCs/>
                <w:color w:val="000000"/>
              </w:rPr>
              <w:t>D</w:t>
            </w:r>
            <w:r w:rsidR="00322324" w:rsidRPr="001D184B">
              <w:rPr>
                <w:b/>
                <w:bCs/>
                <w:color w:val="000000"/>
              </w:rPr>
              <w:t>5</w:t>
            </w:r>
          </w:p>
        </w:tc>
        <w:tc>
          <w:tcPr>
            <w:tcW w:w="7745" w:type="dxa"/>
          </w:tcPr>
          <w:p w14:paraId="37E3B1B3" w14:textId="3542E6A3" w:rsidR="00322324" w:rsidRPr="001D184B" w:rsidRDefault="00AD0D94" w:rsidP="00AB1007">
            <w:pPr>
              <w:spacing w:after="0" w:line="240" w:lineRule="auto"/>
              <w:ind w:right="467"/>
              <w:jc w:val="both"/>
              <w:rPr>
                <w:b/>
                <w:bCs/>
                <w:color w:val="000000"/>
              </w:rPr>
            </w:pPr>
            <w:r w:rsidRPr="00AD0D94">
              <w:rPr>
                <w:b/>
                <w:bCs/>
                <w:color w:val="000000"/>
              </w:rPr>
              <w:t>Confirm your ability to provide or manage all electrical works associated with the installation including relocation of sockets, isolation switches, connection of equipment and provision of electrical certification</w:t>
            </w:r>
            <w:r w:rsidR="0040741C">
              <w:rPr>
                <w:b/>
                <w:bCs/>
                <w:color w:val="000000"/>
              </w:rPr>
              <w:t>.</w:t>
            </w:r>
          </w:p>
        </w:tc>
      </w:tr>
      <w:tr w:rsidR="00322324" w:rsidRPr="00F10A28" w14:paraId="72DF7838" w14:textId="77777777" w:rsidTr="00AB1007">
        <w:tc>
          <w:tcPr>
            <w:tcW w:w="9016" w:type="dxa"/>
            <w:gridSpan w:val="2"/>
            <w:shd w:val="clear" w:color="auto" w:fill="DEEAF6" w:themeFill="accent5" w:themeFillTint="33"/>
          </w:tcPr>
          <w:p w14:paraId="4C88D440" w14:textId="52522A92" w:rsidR="00322324" w:rsidRDefault="00322324" w:rsidP="00A31598">
            <w:pPr>
              <w:rPr>
                <w:color w:val="000000"/>
              </w:rPr>
            </w:pPr>
            <w:r w:rsidRPr="00CF5528">
              <w:rPr>
                <w:bCs/>
                <w:i/>
                <w:iCs/>
              </w:rPr>
              <w:t>Insert Response Here</w:t>
            </w:r>
          </w:p>
          <w:p w14:paraId="38437F21" w14:textId="77777777" w:rsidR="00322324" w:rsidRDefault="00322324" w:rsidP="00AB1007">
            <w:pPr>
              <w:spacing w:after="0" w:line="240" w:lineRule="auto"/>
              <w:ind w:right="467"/>
              <w:jc w:val="both"/>
              <w:rPr>
                <w:color w:val="000000"/>
              </w:rPr>
            </w:pPr>
          </w:p>
          <w:p w14:paraId="641C0B36" w14:textId="77777777" w:rsidR="00F474AB" w:rsidRDefault="00F474AB" w:rsidP="00AB1007">
            <w:pPr>
              <w:spacing w:after="0" w:line="240" w:lineRule="auto"/>
              <w:ind w:right="467"/>
              <w:jc w:val="both"/>
              <w:rPr>
                <w:color w:val="000000"/>
              </w:rPr>
            </w:pPr>
          </w:p>
          <w:p w14:paraId="1070F3B3" w14:textId="77777777" w:rsidR="00322324" w:rsidRDefault="00322324" w:rsidP="00AB1007">
            <w:pPr>
              <w:spacing w:after="0" w:line="240" w:lineRule="auto"/>
              <w:ind w:right="467"/>
              <w:jc w:val="both"/>
              <w:rPr>
                <w:color w:val="000000"/>
              </w:rPr>
            </w:pPr>
          </w:p>
          <w:p w14:paraId="5841E448" w14:textId="77777777" w:rsidR="00322324" w:rsidRPr="00F10A28" w:rsidRDefault="00322324" w:rsidP="00AB1007">
            <w:pPr>
              <w:spacing w:after="0" w:line="240" w:lineRule="auto"/>
              <w:ind w:right="467"/>
              <w:jc w:val="both"/>
              <w:rPr>
                <w:color w:val="000000"/>
              </w:rPr>
            </w:pPr>
          </w:p>
        </w:tc>
      </w:tr>
    </w:tbl>
    <w:p w14:paraId="0213E2ED" w14:textId="77777777" w:rsidR="00322324" w:rsidRDefault="00322324" w:rsidP="00322324">
      <w:pPr>
        <w:spacing w:after="0" w:line="240" w:lineRule="auto"/>
        <w:ind w:right="467"/>
        <w:jc w:val="both"/>
        <w:rPr>
          <w:color w:val="000000"/>
        </w:rPr>
      </w:pPr>
    </w:p>
    <w:p w14:paraId="4F1289D8" w14:textId="77777777" w:rsidR="00093CCF" w:rsidRPr="006C2B41" w:rsidRDefault="00093CCF" w:rsidP="00093CCF">
      <w:pPr>
        <w:spacing w:after="0" w:line="240" w:lineRule="auto"/>
        <w:ind w:right="467"/>
        <w:jc w:val="center"/>
        <w:rPr>
          <w:b/>
          <w:bCs/>
          <w:color w:val="000000"/>
        </w:rPr>
      </w:pPr>
    </w:p>
    <w:tbl>
      <w:tblPr>
        <w:tblStyle w:val="TableGrid"/>
        <w:tblW w:w="0" w:type="auto"/>
        <w:tblLook w:val="04A0" w:firstRow="1" w:lastRow="0" w:firstColumn="1" w:lastColumn="0" w:noHBand="0" w:noVBand="1"/>
      </w:tblPr>
      <w:tblGrid>
        <w:gridCol w:w="1271"/>
        <w:gridCol w:w="7745"/>
      </w:tblGrid>
      <w:tr w:rsidR="00093CCF" w:rsidRPr="006C2B41" w14:paraId="303D3DB3" w14:textId="77777777" w:rsidTr="00AB1007">
        <w:tc>
          <w:tcPr>
            <w:tcW w:w="9016" w:type="dxa"/>
            <w:gridSpan w:val="2"/>
            <w:shd w:val="clear" w:color="auto" w:fill="1F3864" w:themeFill="accent1" w:themeFillShade="80"/>
          </w:tcPr>
          <w:p w14:paraId="153F160A" w14:textId="68951C0E" w:rsidR="00093CCF" w:rsidRPr="006C2B41" w:rsidRDefault="00F474AB" w:rsidP="00AB1007">
            <w:pPr>
              <w:spacing w:after="0" w:line="240" w:lineRule="auto"/>
              <w:ind w:right="467"/>
              <w:jc w:val="center"/>
              <w:rPr>
                <w:b/>
                <w:bCs/>
                <w:color w:val="000000"/>
              </w:rPr>
            </w:pPr>
            <w:r>
              <w:rPr>
                <w:b/>
                <w:bCs/>
                <w:color w:val="FFFFFF" w:themeColor="background1"/>
              </w:rPr>
              <w:t xml:space="preserve">E. </w:t>
            </w:r>
            <w:r w:rsidR="00093CCF" w:rsidRPr="000264B3">
              <w:rPr>
                <w:b/>
                <w:bCs/>
                <w:color w:val="FFFFFF" w:themeColor="background1"/>
              </w:rPr>
              <w:t>Warranty &amp; After-Sales Support</w:t>
            </w:r>
          </w:p>
        </w:tc>
      </w:tr>
      <w:tr w:rsidR="00093CCF" w:rsidRPr="00F10A28" w14:paraId="7636E435" w14:textId="77777777" w:rsidTr="00AB1007">
        <w:tc>
          <w:tcPr>
            <w:tcW w:w="1271" w:type="dxa"/>
          </w:tcPr>
          <w:p w14:paraId="09E5B337" w14:textId="43E0BB5E" w:rsidR="00093CCF" w:rsidRPr="00D75E21" w:rsidRDefault="00F474AB" w:rsidP="00AB1007">
            <w:pPr>
              <w:spacing w:after="0" w:line="240" w:lineRule="auto"/>
              <w:ind w:right="467"/>
              <w:jc w:val="both"/>
              <w:rPr>
                <w:b/>
                <w:bCs/>
                <w:color w:val="000000"/>
              </w:rPr>
            </w:pPr>
            <w:r>
              <w:rPr>
                <w:b/>
                <w:bCs/>
                <w:color w:val="000000"/>
              </w:rPr>
              <w:t>E</w:t>
            </w:r>
            <w:r w:rsidR="00093CCF" w:rsidRPr="00D75E21">
              <w:rPr>
                <w:b/>
                <w:bCs/>
                <w:color w:val="000000"/>
              </w:rPr>
              <w:t>1</w:t>
            </w:r>
          </w:p>
        </w:tc>
        <w:tc>
          <w:tcPr>
            <w:tcW w:w="7745" w:type="dxa"/>
          </w:tcPr>
          <w:p w14:paraId="4C19008C" w14:textId="77777777" w:rsidR="00093CCF" w:rsidRPr="00D75E21" w:rsidRDefault="00093CCF" w:rsidP="00AB1007">
            <w:pPr>
              <w:spacing w:after="0" w:line="240" w:lineRule="auto"/>
              <w:ind w:right="467"/>
              <w:jc w:val="both"/>
              <w:rPr>
                <w:b/>
                <w:bCs/>
                <w:color w:val="000000"/>
              </w:rPr>
            </w:pPr>
            <w:r w:rsidRPr="00D75E21">
              <w:rPr>
                <w:b/>
                <w:bCs/>
                <w:color w:val="000000"/>
              </w:rPr>
              <w:t>Provide details of the manufacturer’s warranty for each item of equipment.</w:t>
            </w:r>
          </w:p>
        </w:tc>
      </w:tr>
      <w:tr w:rsidR="00093CCF" w:rsidRPr="00F10A28" w14:paraId="576B214D" w14:textId="77777777" w:rsidTr="00AB1007">
        <w:tc>
          <w:tcPr>
            <w:tcW w:w="9016" w:type="dxa"/>
            <w:gridSpan w:val="2"/>
            <w:shd w:val="clear" w:color="auto" w:fill="DEEAF6" w:themeFill="accent5" w:themeFillTint="33"/>
          </w:tcPr>
          <w:p w14:paraId="59ABF4F0" w14:textId="18D7425F" w:rsidR="00093CCF" w:rsidRDefault="00093CCF" w:rsidP="00A31598">
            <w:pPr>
              <w:rPr>
                <w:color w:val="000000"/>
              </w:rPr>
            </w:pPr>
            <w:r w:rsidRPr="00CF5528">
              <w:rPr>
                <w:bCs/>
                <w:i/>
                <w:iCs/>
              </w:rPr>
              <w:t>Insert Response Here</w:t>
            </w:r>
          </w:p>
          <w:p w14:paraId="34E0891C" w14:textId="77777777" w:rsidR="00093CCF" w:rsidRDefault="00093CCF" w:rsidP="00AB1007">
            <w:pPr>
              <w:spacing w:after="0" w:line="240" w:lineRule="auto"/>
              <w:ind w:right="467"/>
              <w:jc w:val="both"/>
              <w:rPr>
                <w:color w:val="000000"/>
              </w:rPr>
            </w:pPr>
          </w:p>
          <w:p w14:paraId="24F8BC8F" w14:textId="77777777" w:rsidR="00093CCF" w:rsidRDefault="00093CCF" w:rsidP="00AB1007">
            <w:pPr>
              <w:spacing w:after="0" w:line="240" w:lineRule="auto"/>
              <w:ind w:right="467"/>
              <w:jc w:val="both"/>
              <w:rPr>
                <w:color w:val="000000"/>
              </w:rPr>
            </w:pPr>
          </w:p>
          <w:p w14:paraId="0DF7C5BC" w14:textId="77777777" w:rsidR="003C0D0B" w:rsidRDefault="003C0D0B" w:rsidP="00AB1007">
            <w:pPr>
              <w:spacing w:after="0" w:line="240" w:lineRule="auto"/>
              <w:ind w:right="467"/>
              <w:jc w:val="both"/>
              <w:rPr>
                <w:color w:val="000000"/>
              </w:rPr>
            </w:pPr>
          </w:p>
          <w:p w14:paraId="75667511" w14:textId="77777777" w:rsidR="00093CCF" w:rsidRDefault="00093CCF" w:rsidP="00AB1007">
            <w:pPr>
              <w:spacing w:after="0" w:line="240" w:lineRule="auto"/>
              <w:ind w:right="467"/>
              <w:jc w:val="both"/>
              <w:rPr>
                <w:color w:val="000000"/>
              </w:rPr>
            </w:pPr>
          </w:p>
          <w:p w14:paraId="76A5F313" w14:textId="77777777" w:rsidR="00093CCF" w:rsidRPr="00F10A28" w:rsidRDefault="00093CCF" w:rsidP="00AB1007">
            <w:pPr>
              <w:spacing w:after="0" w:line="240" w:lineRule="auto"/>
              <w:ind w:right="467"/>
              <w:jc w:val="both"/>
              <w:rPr>
                <w:color w:val="000000"/>
              </w:rPr>
            </w:pPr>
          </w:p>
        </w:tc>
      </w:tr>
    </w:tbl>
    <w:p w14:paraId="43E97B7C" w14:textId="77777777" w:rsidR="00093CCF" w:rsidRPr="00F10A28" w:rsidRDefault="00093CCF" w:rsidP="00093CCF">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093CCF" w:rsidRPr="00F10A28" w14:paraId="595ECA26" w14:textId="77777777" w:rsidTr="00AB1007">
        <w:tc>
          <w:tcPr>
            <w:tcW w:w="1271" w:type="dxa"/>
          </w:tcPr>
          <w:p w14:paraId="1EEE27ED" w14:textId="2B0C0335" w:rsidR="00093CCF" w:rsidRPr="00D75E21" w:rsidRDefault="00F474AB" w:rsidP="00AB1007">
            <w:pPr>
              <w:spacing w:after="0" w:line="240" w:lineRule="auto"/>
              <w:ind w:right="467"/>
              <w:jc w:val="both"/>
              <w:rPr>
                <w:b/>
                <w:bCs/>
                <w:color w:val="000000"/>
              </w:rPr>
            </w:pPr>
            <w:r>
              <w:rPr>
                <w:b/>
                <w:bCs/>
                <w:color w:val="000000"/>
              </w:rPr>
              <w:t>E</w:t>
            </w:r>
            <w:r w:rsidR="00093CCF" w:rsidRPr="00D75E21">
              <w:rPr>
                <w:b/>
                <w:bCs/>
                <w:color w:val="000000"/>
              </w:rPr>
              <w:t>2</w:t>
            </w:r>
          </w:p>
        </w:tc>
        <w:tc>
          <w:tcPr>
            <w:tcW w:w="7745" w:type="dxa"/>
          </w:tcPr>
          <w:p w14:paraId="317E67BF" w14:textId="77777777" w:rsidR="00093CCF" w:rsidRPr="00D75E21" w:rsidRDefault="00093CCF" w:rsidP="00AB1007">
            <w:pPr>
              <w:spacing w:after="0" w:line="240" w:lineRule="auto"/>
              <w:ind w:right="467"/>
              <w:jc w:val="both"/>
              <w:rPr>
                <w:b/>
                <w:bCs/>
                <w:color w:val="000000"/>
              </w:rPr>
            </w:pPr>
            <w:r w:rsidRPr="00D75E21">
              <w:rPr>
                <w:b/>
                <w:bCs/>
                <w:color w:val="000000"/>
              </w:rPr>
              <w:t>Confirm the minimum warranty period offered for parts and labour.</w:t>
            </w:r>
          </w:p>
        </w:tc>
      </w:tr>
      <w:tr w:rsidR="00093CCF" w:rsidRPr="00F10A28" w14:paraId="54D7BAEC" w14:textId="77777777" w:rsidTr="00AB1007">
        <w:tc>
          <w:tcPr>
            <w:tcW w:w="9016" w:type="dxa"/>
            <w:gridSpan w:val="2"/>
            <w:shd w:val="clear" w:color="auto" w:fill="DEEAF6" w:themeFill="accent5" w:themeFillTint="33"/>
          </w:tcPr>
          <w:p w14:paraId="247E03C0" w14:textId="77777777" w:rsidR="00093CCF" w:rsidRDefault="00093CCF" w:rsidP="00AB1007">
            <w:pPr>
              <w:rPr>
                <w:bCs/>
                <w:i/>
                <w:iCs/>
              </w:rPr>
            </w:pPr>
            <w:r w:rsidRPr="00CF5528">
              <w:rPr>
                <w:bCs/>
                <w:i/>
                <w:iCs/>
              </w:rPr>
              <w:t>Insert Response Here</w:t>
            </w:r>
          </w:p>
          <w:p w14:paraId="11629E77" w14:textId="77777777" w:rsidR="00093CCF" w:rsidRDefault="00093CCF" w:rsidP="00AB1007">
            <w:pPr>
              <w:spacing w:after="0" w:line="240" w:lineRule="auto"/>
              <w:ind w:right="467"/>
              <w:jc w:val="both"/>
              <w:rPr>
                <w:color w:val="000000"/>
              </w:rPr>
            </w:pPr>
          </w:p>
          <w:p w14:paraId="0F65FA2C" w14:textId="77777777" w:rsidR="00093CCF" w:rsidRDefault="00093CCF" w:rsidP="00AB1007">
            <w:pPr>
              <w:spacing w:after="0" w:line="240" w:lineRule="auto"/>
              <w:ind w:right="467"/>
              <w:jc w:val="both"/>
              <w:rPr>
                <w:color w:val="000000"/>
              </w:rPr>
            </w:pPr>
          </w:p>
          <w:p w14:paraId="67520208" w14:textId="77777777" w:rsidR="003C0D0B" w:rsidRDefault="003C0D0B" w:rsidP="00AB1007">
            <w:pPr>
              <w:spacing w:after="0" w:line="240" w:lineRule="auto"/>
              <w:ind w:right="467"/>
              <w:jc w:val="both"/>
              <w:rPr>
                <w:color w:val="000000"/>
              </w:rPr>
            </w:pPr>
          </w:p>
          <w:p w14:paraId="563B33A3" w14:textId="77777777" w:rsidR="00093CCF" w:rsidRDefault="00093CCF" w:rsidP="00AB1007">
            <w:pPr>
              <w:spacing w:after="0" w:line="240" w:lineRule="auto"/>
              <w:ind w:right="467"/>
              <w:jc w:val="both"/>
              <w:rPr>
                <w:color w:val="000000"/>
              </w:rPr>
            </w:pPr>
          </w:p>
          <w:p w14:paraId="3838E342" w14:textId="77777777" w:rsidR="00093CCF" w:rsidRDefault="00093CCF" w:rsidP="00AB1007">
            <w:pPr>
              <w:spacing w:after="0" w:line="240" w:lineRule="auto"/>
              <w:ind w:right="467"/>
              <w:jc w:val="both"/>
              <w:rPr>
                <w:color w:val="000000"/>
              </w:rPr>
            </w:pPr>
          </w:p>
          <w:p w14:paraId="79733C28" w14:textId="77777777" w:rsidR="00093CCF" w:rsidRPr="00F10A28" w:rsidRDefault="00093CCF" w:rsidP="00AB1007">
            <w:pPr>
              <w:spacing w:after="0" w:line="240" w:lineRule="auto"/>
              <w:ind w:right="467"/>
              <w:jc w:val="both"/>
              <w:rPr>
                <w:color w:val="000000"/>
              </w:rPr>
            </w:pPr>
          </w:p>
        </w:tc>
      </w:tr>
    </w:tbl>
    <w:p w14:paraId="4E2A3F8E" w14:textId="77777777" w:rsidR="00093CCF" w:rsidRPr="00F10A28" w:rsidRDefault="00093CCF" w:rsidP="00093CCF">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093CCF" w:rsidRPr="00F10A28" w14:paraId="1A106394" w14:textId="77777777" w:rsidTr="00A31598">
        <w:tc>
          <w:tcPr>
            <w:tcW w:w="1271" w:type="dxa"/>
            <w:tcBorders>
              <w:bottom w:val="single" w:sz="4" w:space="0" w:color="auto"/>
            </w:tcBorders>
          </w:tcPr>
          <w:p w14:paraId="45D4F6A3" w14:textId="6EECC9D2" w:rsidR="00093CCF" w:rsidRPr="00D75E21" w:rsidRDefault="00F474AB" w:rsidP="00AB1007">
            <w:pPr>
              <w:spacing w:after="0" w:line="240" w:lineRule="auto"/>
              <w:ind w:right="467"/>
              <w:jc w:val="both"/>
              <w:rPr>
                <w:b/>
                <w:bCs/>
                <w:color w:val="000000"/>
              </w:rPr>
            </w:pPr>
            <w:r>
              <w:rPr>
                <w:b/>
                <w:bCs/>
                <w:color w:val="000000"/>
              </w:rPr>
              <w:t>E</w:t>
            </w:r>
            <w:r w:rsidR="00093CCF" w:rsidRPr="00D75E21">
              <w:rPr>
                <w:b/>
                <w:bCs/>
                <w:color w:val="000000"/>
              </w:rPr>
              <w:t>3</w:t>
            </w:r>
          </w:p>
        </w:tc>
        <w:tc>
          <w:tcPr>
            <w:tcW w:w="7745" w:type="dxa"/>
            <w:tcBorders>
              <w:bottom w:val="single" w:sz="4" w:space="0" w:color="auto"/>
            </w:tcBorders>
          </w:tcPr>
          <w:p w14:paraId="1606B311" w14:textId="77777777" w:rsidR="00093CCF" w:rsidRPr="00D75E21" w:rsidRDefault="00093CCF" w:rsidP="00AB1007">
            <w:pPr>
              <w:spacing w:after="0" w:line="240" w:lineRule="auto"/>
              <w:ind w:right="467"/>
              <w:jc w:val="both"/>
              <w:rPr>
                <w:b/>
                <w:bCs/>
                <w:color w:val="000000"/>
              </w:rPr>
            </w:pPr>
            <w:r w:rsidRPr="00D75E21">
              <w:rPr>
                <w:b/>
                <w:bCs/>
                <w:color w:val="000000"/>
              </w:rPr>
              <w:t>Describe your after-sales service and maintenance support arrangements.</w:t>
            </w:r>
          </w:p>
        </w:tc>
      </w:tr>
      <w:tr w:rsidR="00093CCF" w:rsidRPr="00F10A28" w14:paraId="37BA6CAC" w14:textId="77777777" w:rsidTr="00A31598">
        <w:tc>
          <w:tcPr>
            <w:tcW w:w="9016" w:type="dxa"/>
            <w:gridSpan w:val="2"/>
            <w:tcBorders>
              <w:bottom w:val="single" w:sz="4" w:space="0" w:color="auto"/>
            </w:tcBorders>
            <w:shd w:val="clear" w:color="auto" w:fill="DEEAF6" w:themeFill="accent5" w:themeFillTint="33"/>
          </w:tcPr>
          <w:p w14:paraId="01C8D46D" w14:textId="77777777" w:rsidR="00093CCF" w:rsidRDefault="00093CCF" w:rsidP="00AB1007">
            <w:pPr>
              <w:rPr>
                <w:bCs/>
                <w:i/>
                <w:iCs/>
              </w:rPr>
            </w:pPr>
            <w:r w:rsidRPr="00CF5528">
              <w:rPr>
                <w:bCs/>
                <w:i/>
                <w:iCs/>
              </w:rPr>
              <w:t>Insert Response Here</w:t>
            </w:r>
          </w:p>
          <w:p w14:paraId="1089FACB" w14:textId="77777777" w:rsidR="00093CCF" w:rsidRDefault="00093CCF" w:rsidP="00AB1007">
            <w:pPr>
              <w:spacing w:after="0" w:line="240" w:lineRule="auto"/>
              <w:ind w:right="467"/>
              <w:jc w:val="both"/>
              <w:rPr>
                <w:color w:val="000000"/>
              </w:rPr>
            </w:pPr>
          </w:p>
          <w:p w14:paraId="18670323" w14:textId="77777777" w:rsidR="00093CCF" w:rsidRDefault="00093CCF" w:rsidP="00AB1007">
            <w:pPr>
              <w:spacing w:after="0" w:line="240" w:lineRule="auto"/>
              <w:ind w:right="467"/>
              <w:jc w:val="both"/>
              <w:rPr>
                <w:color w:val="000000"/>
              </w:rPr>
            </w:pPr>
          </w:p>
          <w:p w14:paraId="42F00179" w14:textId="77777777" w:rsidR="00093CCF" w:rsidRDefault="00093CCF" w:rsidP="00AB1007">
            <w:pPr>
              <w:spacing w:after="0" w:line="240" w:lineRule="auto"/>
              <w:ind w:right="467"/>
              <w:jc w:val="both"/>
              <w:rPr>
                <w:color w:val="000000"/>
              </w:rPr>
            </w:pPr>
          </w:p>
          <w:p w14:paraId="336F9F6E" w14:textId="77777777" w:rsidR="003C0D0B" w:rsidRDefault="003C0D0B" w:rsidP="00AB1007">
            <w:pPr>
              <w:spacing w:after="0" w:line="240" w:lineRule="auto"/>
              <w:ind w:right="467"/>
              <w:jc w:val="both"/>
              <w:rPr>
                <w:color w:val="000000"/>
              </w:rPr>
            </w:pPr>
          </w:p>
          <w:p w14:paraId="0C755BCC" w14:textId="77777777" w:rsidR="00093CCF" w:rsidRDefault="00093CCF" w:rsidP="00AB1007">
            <w:pPr>
              <w:spacing w:after="0" w:line="240" w:lineRule="auto"/>
              <w:ind w:right="467"/>
              <w:jc w:val="both"/>
              <w:rPr>
                <w:color w:val="000000"/>
              </w:rPr>
            </w:pPr>
          </w:p>
          <w:p w14:paraId="2BB7D807" w14:textId="77777777" w:rsidR="00CD085D" w:rsidRDefault="00CD085D" w:rsidP="00AB1007">
            <w:pPr>
              <w:spacing w:after="0" w:line="240" w:lineRule="auto"/>
              <w:ind w:right="467"/>
              <w:jc w:val="both"/>
              <w:rPr>
                <w:color w:val="000000"/>
              </w:rPr>
            </w:pPr>
          </w:p>
          <w:p w14:paraId="0D4F569D" w14:textId="77777777" w:rsidR="00093CCF" w:rsidRPr="00F10A28" w:rsidRDefault="00093CCF" w:rsidP="00AB1007">
            <w:pPr>
              <w:spacing w:after="0" w:line="240" w:lineRule="auto"/>
              <w:ind w:right="467"/>
              <w:jc w:val="both"/>
              <w:rPr>
                <w:color w:val="000000"/>
              </w:rPr>
            </w:pPr>
          </w:p>
        </w:tc>
      </w:tr>
      <w:tr w:rsidR="00A31598" w:rsidRPr="00F10A28" w14:paraId="0B0FE2BB" w14:textId="77777777" w:rsidTr="00A31598">
        <w:tc>
          <w:tcPr>
            <w:tcW w:w="9016" w:type="dxa"/>
            <w:gridSpan w:val="2"/>
            <w:tcBorders>
              <w:top w:val="single" w:sz="4" w:space="0" w:color="auto"/>
              <w:left w:val="nil"/>
              <w:bottom w:val="single" w:sz="4" w:space="0" w:color="auto"/>
              <w:right w:val="nil"/>
            </w:tcBorders>
          </w:tcPr>
          <w:p w14:paraId="41238771" w14:textId="77777777" w:rsidR="00A31598" w:rsidRPr="00CF5528" w:rsidRDefault="00A31598" w:rsidP="00AB1007">
            <w:pPr>
              <w:rPr>
                <w:bCs/>
                <w:i/>
                <w:iCs/>
              </w:rPr>
            </w:pPr>
          </w:p>
        </w:tc>
      </w:tr>
      <w:tr w:rsidR="00093CCF" w:rsidRPr="00F10A28" w14:paraId="626A6F10" w14:textId="77777777" w:rsidTr="00A31598">
        <w:tc>
          <w:tcPr>
            <w:tcW w:w="1271" w:type="dxa"/>
            <w:tcBorders>
              <w:top w:val="single" w:sz="4" w:space="0" w:color="auto"/>
            </w:tcBorders>
          </w:tcPr>
          <w:p w14:paraId="09D76E20" w14:textId="70863DA0" w:rsidR="00093CCF" w:rsidRPr="00D75E21" w:rsidRDefault="00F474AB" w:rsidP="00AB1007">
            <w:pPr>
              <w:spacing w:after="0" w:line="240" w:lineRule="auto"/>
              <w:ind w:right="467"/>
              <w:jc w:val="both"/>
              <w:rPr>
                <w:b/>
                <w:bCs/>
                <w:color w:val="000000"/>
              </w:rPr>
            </w:pPr>
            <w:r>
              <w:rPr>
                <w:b/>
                <w:bCs/>
                <w:color w:val="000000"/>
              </w:rPr>
              <w:t>E</w:t>
            </w:r>
            <w:r w:rsidR="00093CCF" w:rsidRPr="00D75E21">
              <w:rPr>
                <w:b/>
                <w:bCs/>
                <w:color w:val="000000"/>
              </w:rPr>
              <w:t>4</w:t>
            </w:r>
          </w:p>
        </w:tc>
        <w:tc>
          <w:tcPr>
            <w:tcW w:w="7745" w:type="dxa"/>
            <w:tcBorders>
              <w:top w:val="single" w:sz="4" w:space="0" w:color="auto"/>
            </w:tcBorders>
          </w:tcPr>
          <w:p w14:paraId="28A87A59" w14:textId="77777777" w:rsidR="00093CCF" w:rsidRPr="00D75E21" w:rsidRDefault="00093CCF" w:rsidP="00AB1007">
            <w:pPr>
              <w:spacing w:after="0" w:line="240" w:lineRule="auto"/>
              <w:ind w:right="467"/>
              <w:jc w:val="both"/>
              <w:rPr>
                <w:b/>
                <w:bCs/>
                <w:color w:val="000000"/>
              </w:rPr>
            </w:pPr>
            <w:r w:rsidRPr="00D75E21">
              <w:rPr>
                <w:b/>
                <w:bCs/>
                <w:color w:val="000000"/>
              </w:rPr>
              <w:t>Provide details of service response times in the event of equipment failure.</w:t>
            </w:r>
          </w:p>
        </w:tc>
      </w:tr>
      <w:tr w:rsidR="00093CCF" w:rsidRPr="00F10A28" w14:paraId="283B2FA0" w14:textId="77777777" w:rsidTr="00AB1007">
        <w:tc>
          <w:tcPr>
            <w:tcW w:w="9016" w:type="dxa"/>
            <w:gridSpan w:val="2"/>
            <w:shd w:val="clear" w:color="auto" w:fill="DEEAF6" w:themeFill="accent5" w:themeFillTint="33"/>
          </w:tcPr>
          <w:p w14:paraId="2833A4A3" w14:textId="77777777" w:rsidR="00093CCF" w:rsidRDefault="00093CCF" w:rsidP="00AB1007">
            <w:pPr>
              <w:rPr>
                <w:bCs/>
                <w:i/>
                <w:iCs/>
              </w:rPr>
            </w:pPr>
            <w:r w:rsidRPr="00CF5528">
              <w:rPr>
                <w:bCs/>
                <w:i/>
                <w:iCs/>
              </w:rPr>
              <w:t>Insert Response Here</w:t>
            </w:r>
          </w:p>
          <w:p w14:paraId="603FC34D" w14:textId="77777777" w:rsidR="00093CCF" w:rsidRDefault="00093CCF" w:rsidP="00AB1007">
            <w:pPr>
              <w:spacing w:after="0" w:line="240" w:lineRule="auto"/>
              <w:ind w:right="467"/>
              <w:jc w:val="both"/>
              <w:rPr>
                <w:color w:val="000000"/>
              </w:rPr>
            </w:pPr>
          </w:p>
          <w:p w14:paraId="34F1C187" w14:textId="77777777" w:rsidR="00093CCF" w:rsidRDefault="00093CCF" w:rsidP="00AB1007">
            <w:pPr>
              <w:spacing w:after="0" w:line="240" w:lineRule="auto"/>
              <w:ind w:right="467"/>
              <w:jc w:val="both"/>
              <w:rPr>
                <w:color w:val="000000"/>
              </w:rPr>
            </w:pPr>
          </w:p>
          <w:p w14:paraId="3C417918" w14:textId="77777777" w:rsidR="003C0D0B" w:rsidRDefault="003C0D0B" w:rsidP="00AB1007">
            <w:pPr>
              <w:spacing w:after="0" w:line="240" w:lineRule="auto"/>
              <w:ind w:right="467"/>
              <w:jc w:val="both"/>
              <w:rPr>
                <w:color w:val="000000"/>
              </w:rPr>
            </w:pPr>
          </w:p>
          <w:p w14:paraId="399A2299" w14:textId="77777777" w:rsidR="00093CCF" w:rsidRDefault="00093CCF" w:rsidP="00AB1007">
            <w:pPr>
              <w:spacing w:after="0" w:line="240" w:lineRule="auto"/>
              <w:ind w:right="467"/>
              <w:jc w:val="both"/>
              <w:rPr>
                <w:color w:val="000000"/>
              </w:rPr>
            </w:pPr>
          </w:p>
          <w:p w14:paraId="692E1727" w14:textId="77777777" w:rsidR="00093CCF" w:rsidRPr="00F10A28" w:rsidRDefault="00093CCF" w:rsidP="00AB1007">
            <w:pPr>
              <w:spacing w:after="0" w:line="240" w:lineRule="auto"/>
              <w:ind w:right="467"/>
              <w:jc w:val="both"/>
              <w:rPr>
                <w:color w:val="000000"/>
              </w:rPr>
            </w:pPr>
          </w:p>
        </w:tc>
      </w:tr>
    </w:tbl>
    <w:p w14:paraId="019EDBA7" w14:textId="77777777" w:rsidR="00093CCF" w:rsidRPr="00F10A28" w:rsidRDefault="00093CCF" w:rsidP="00093CCF">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093CCF" w:rsidRPr="00F10A28" w14:paraId="7D3502D7" w14:textId="77777777" w:rsidTr="00AB1007">
        <w:tc>
          <w:tcPr>
            <w:tcW w:w="1271" w:type="dxa"/>
          </w:tcPr>
          <w:p w14:paraId="05DCCA53" w14:textId="17952E20" w:rsidR="00093CCF" w:rsidRPr="00D75E21" w:rsidRDefault="006F5785" w:rsidP="00AB1007">
            <w:pPr>
              <w:spacing w:after="0" w:line="240" w:lineRule="auto"/>
              <w:ind w:right="467"/>
              <w:jc w:val="both"/>
              <w:rPr>
                <w:b/>
                <w:bCs/>
                <w:color w:val="000000"/>
              </w:rPr>
            </w:pPr>
            <w:r>
              <w:rPr>
                <w:b/>
                <w:bCs/>
                <w:color w:val="000000"/>
              </w:rPr>
              <w:t>E</w:t>
            </w:r>
            <w:r w:rsidR="00093CCF" w:rsidRPr="00D75E21">
              <w:rPr>
                <w:b/>
                <w:bCs/>
                <w:color w:val="000000"/>
              </w:rPr>
              <w:t>5</w:t>
            </w:r>
          </w:p>
        </w:tc>
        <w:tc>
          <w:tcPr>
            <w:tcW w:w="7745" w:type="dxa"/>
          </w:tcPr>
          <w:p w14:paraId="024A7346" w14:textId="77777777" w:rsidR="00093CCF" w:rsidRPr="00D75E21" w:rsidRDefault="00093CCF" w:rsidP="00AB1007">
            <w:pPr>
              <w:spacing w:after="0" w:line="240" w:lineRule="auto"/>
              <w:ind w:right="467"/>
              <w:jc w:val="both"/>
              <w:rPr>
                <w:b/>
                <w:bCs/>
                <w:color w:val="000000"/>
              </w:rPr>
            </w:pPr>
            <w:r w:rsidRPr="00D75E21">
              <w:rPr>
                <w:b/>
                <w:bCs/>
                <w:color w:val="000000"/>
              </w:rPr>
              <w:t>Confirm the availability of spare parts and typical lead times.</w:t>
            </w:r>
          </w:p>
        </w:tc>
      </w:tr>
      <w:tr w:rsidR="00093CCF" w:rsidRPr="00F10A28" w14:paraId="6786EE4A" w14:textId="77777777" w:rsidTr="00AB1007">
        <w:tc>
          <w:tcPr>
            <w:tcW w:w="9016" w:type="dxa"/>
            <w:gridSpan w:val="2"/>
            <w:shd w:val="clear" w:color="auto" w:fill="DEEAF6" w:themeFill="accent5" w:themeFillTint="33"/>
          </w:tcPr>
          <w:p w14:paraId="75BAFE12" w14:textId="77777777" w:rsidR="00093CCF" w:rsidRDefault="00093CCF" w:rsidP="00AB1007">
            <w:pPr>
              <w:rPr>
                <w:bCs/>
                <w:i/>
                <w:iCs/>
              </w:rPr>
            </w:pPr>
            <w:r w:rsidRPr="00CF5528">
              <w:rPr>
                <w:bCs/>
                <w:i/>
                <w:iCs/>
              </w:rPr>
              <w:t>Insert Response Here</w:t>
            </w:r>
          </w:p>
          <w:p w14:paraId="431668FA" w14:textId="77777777" w:rsidR="00093CCF" w:rsidRDefault="00093CCF" w:rsidP="00AB1007">
            <w:pPr>
              <w:spacing w:after="0" w:line="240" w:lineRule="auto"/>
              <w:ind w:right="467"/>
              <w:jc w:val="both"/>
              <w:rPr>
                <w:color w:val="000000"/>
              </w:rPr>
            </w:pPr>
          </w:p>
          <w:p w14:paraId="4DC6252C" w14:textId="77777777" w:rsidR="00093CCF" w:rsidRDefault="00093CCF" w:rsidP="00AB1007">
            <w:pPr>
              <w:spacing w:after="0" w:line="240" w:lineRule="auto"/>
              <w:ind w:right="467"/>
              <w:jc w:val="both"/>
              <w:rPr>
                <w:color w:val="000000"/>
              </w:rPr>
            </w:pPr>
          </w:p>
          <w:p w14:paraId="458CE778" w14:textId="77777777" w:rsidR="00093CCF" w:rsidRDefault="00093CCF" w:rsidP="00AB1007">
            <w:pPr>
              <w:spacing w:after="0" w:line="240" w:lineRule="auto"/>
              <w:ind w:right="467"/>
              <w:jc w:val="both"/>
              <w:rPr>
                <w:color w:val="000000"/>
              </w:rPr>
            </w:pPr>
          </w:p>
          <w:p w14:paraId="4AB6CDCC" w14:textId="77777777" w:rsidR="003C0D0B" w:rsidRDefault="003C0D0B" w:rsidP="00AB1007">
            <w:pPr>
              <w:spacing w:after="0" w:line="240" w:lineRule="auto"/>
              <w:ind w:right="467"/>
              <w:jc w:val="both"/>
              <w:rPr>
                <w:color w:val="000000"/>
              </w:rPr>
            </w:pPr>
          </w:p>
          <w:p w14:paraId="4998C24E" w14:textId="77777777" w:rsidR="00093CCF" w:rsidRDefault="00093CCF" w:rsidP="00AB1007">
            <w:pPr>
              <w:spacing w:after="0" w:line="240" w:lineRule="auto"/>
              <w:ind w:right="467"/>
              <w:jc w:val="both"/>
              <w:rPr>
                <w:color w:val="000000"/>
              </w:rPr>
            </w:pPr>
          </w:p>
          <w:p w14:paraId="046310C4" w14:textId="77777777" w:rsidR="00093CCF" w:rsidRPr="00F10A28" w:rsidRDefault="00093CCF" w:rsidP="00AB1007">
            <w:pPr>
              <w:spacing w:after="0" w:line="240" w:lineRule="auto"/>
              <w:ind w:right="467"/>
              <w:jc w:val="both"/>
              <w:rPr>
                <w:color w:val="000000"/>
              </w:rPr>
            </w:pPr>
          </w:p>
        </w:tc>
      </w:tr>
    </w:tbl>
    <w:p w14:paraId="551BA9C1" w14:textId="77777777" w:rsidR="00093CCF" w:rsidRDefault="00093CCF" w:rsidP="003876C2">
      <w:pPr>
        <w:shd w:val="clear" w:color="auto" w:fill="FFFFFF" w:themeFill="background1"/>
        <w:jc w:val="both"/>
        <w:rPr>
          <w:bCs/>
        </w:rPr>
      </w:pPr>
    </w:p>
    <w:tbl>
      <w:tblPr>
        <w:tblStyle w:val="TableGrid"/>
        <w:tblW w:w="0" w:type="auto"/>
        <w:tblLook w:val="04A0" w:firstRow="1" w:lastRow="0" w:firstColumn="1" w:lastColumn="0" w:noHBand="0" w:noVBand="1"/>
      </w:tblPr>
      <w:tblGrid>
        <w:gridCol w:w="1271"/>
        <w:gridCol w:w="7745"/>
      </w:tblGrid>
      <w:tr w:rsidR="00273020" w:rsidRPr="00F10A28" w14:paraId="55BE3C41" w14:textId="77777777" w:rsidTr="00AB1007">
        <w:tc>
          <w:tcPr>
            <w:tcW w:w="9016" w:type="dxa"/>
            <w:gridSpan w:val="2"/>
            <w:shd w:val="clear" w:color="auto" w:fill="1F3864" w:themeFill="accent1" w:themeFillShade="80"/>
          </w:tcPr>
          <w:p w14:paraId="6460197A" w14:textId="19D92B82" w:rsidR="00273020" w:rsidRPr="00D75E21" w:rsidRDefault="00273020" w:rsidP="00AB1007">
            <w:pPr>
              <w:spacing w:after="0" w:line="240" w:lineRule="auto"/>
              <w:ind w:right="467"/>
              <w:jc w:val="center"/>
              <w:rPr>
                <w:b/>
                <w:bCs/>
                <w:color w:val="FFFFFF" w:themeColor="background1"/>
              </w:rPr>
            </w:pPr>
            <w:r>
              <w:rPr>
                <w:b/>
                <w:bCs/>
                <w:color w:val="FFFFFF" w:themeColor="background1"/>
              </w:rPr>
              <w:lastRenderedPageBreak/>
              <w:t xml:space="preserve">F. </w:t>
            </w:r>
            <w:r w:rsidRPr="00D75E21">
              <w:rPr>
                <w:b/>
                <w:bCs/>
                <w:color w:val="FFFFFF" w:themeColor="background1"/>
              </w:rPr>
              <w:t>Sustainability &amp; Environmental Considerations</w:t>
            </w:r>
          </w:p>
        </w:tc>
      </w:tr>
      <w:tr w:rsidR="00273020" w:rsidRPr="00F10A28" w14:paraId="3D2CEB22" w14:textId="77777777" w:rsidTr="00AB1007">
        <w:tc>
          <w:tcPr>
            <w:tcW w:w="1271" w:type="dxa"/>
          </w:tcPr>
          <w:p w14:paraId="563241A1" w14:textId="731656BD" w:rsidR="00273020" w:rsidRPr="00D75E21" w:rsidRDefault="00273020" w:rsidP="00AB1007">
            <w:pPr>
              <w:spacing w:after="0" w:line="240" w:lineRule="auto"/>
              <w:ind w:right="467"/>
              <w:jc w:val="both"/>
              <w:rPr>
                <w:b/>
                <w:bCs/>
                <w:color w:val="000000"/>
              </w:rPr>
            </w:pPr>
            <w:r>
              <w:rPr>
                <w:b/>
                <w:bCs/>
                <w:color w:val="000000"/>
              </w:rPr>
              <w:t>F</w:t>
            </w:r>
            <w:r w:rsidRPr="00D75E21">
              <w:rPr>
                <w:b/>
                <w:bCs/>
                <w:color w:val="000000"/>
              </w:rPr>
              <w:t>1</w:t>
            </w:r>
          </w:p>
        </w:tc>
        <w:tc>
          <w:tcPr>
            <w:tcW w:w="7745" w:type="dxa"/>
          </w:tcPr>
          <w:p w14:paraId="610CA543" w14:textId="0330A887" w:rsidR="00273020" w:rsidRPr="00D75E21" w:rsidRDefault="00273020" w:rsidP="00AB1007">
            <w:pPr>
              <w:spacing w:after="0" w:line="240" w:lineRule="auto"/>
              <w:ind w:right="467"/>
              <w:jc w:val="both"/>
              <w:rPr>
                <w:b/>
                <w:bCs/>
                <w:color w:val="000000"/>
              </w:rPr>
            </w:pPr>
            <w:r w:rsidRPr="00D75E21">
              <w:rPr>
                <w:b/>
                <w:bCs/>
                <w:color w:val="000000"/>
              </w:rPr>
              <w:t xml:space="preserve">Describe </w:t>
            </w:r>
            <w:r w:rsidR="001D571B" w:rsidRPr="001D571B">
              <w:rPr>
                <w:b/>
                <w:bCs/>
                <w:color w:val="000000"/>
              </w:rPr>
              <w:t>any energy-saving features, standby modes, automatic shutdown functions or other measures that reduce energy consumption</w:t>
            </w:r>
            <w:r w:rsidRPr="00D75E21">
              <w:rPr>
                <w:b/>
                <w:bCs/>
                <w:color w:val="000000"/>
              </w:rPr>
              <w:t xml:space="preserve"> </w:t>
            </w:r>
            <w:r w:rsidR="00603D8B">
              <w:rPr>
                <w:b/>
                <w:bCs/>
                <w:color w:val="000000"/>
              </w:rPr>
              <w:t>for</w:t>
            </w:r>
            <w:r w:rsidRPr="00D75E21">
              <w:rPr>
                <w:b/>
                <w:bCs/>
                <w:color w:val="000000"/>
              </w:rPr>
              <w:t xml:space="preserve"> the proposed equipment.</w:t>
            </w:r>
          </w:p>
        </w:tc>
      </w:tr>
      <w:tr w:rsidR="00273020" w:rsidRPr="00F10A28" w14:paraId="39467FF6" w14:textId="77777777" w:rsidTr="00AB1007">
        <w:tc>
          <w:tcPr>
            <w:tcW w:w="9016" w:type="dxa"/>
            <w:gridSpan w:val="2"/>
            <w:shd w:val="clear" w:color="auto" w:fill="DEEAF6" w:themeFill="accent5" w:themeFillTint="33"/>
          </w:tcPr>
          <w:p w14:paraId="215415F5" w14:textId="77777777" w:rsidR="00273020" w:rsidRDefault="00273020" w:rsidP="00AB1007">
            <w:pPr>
              <w:rPr>
                <w:bCs/>
                <w:i/>
                <w:iCs/>
              </w:rPr>
            </w:pPr>
            <w:r w:rsidRPr="00CF5528">
              <w:rPr>
                <w:bCs/>
                <w:i/>
                <w:iCs/>
              </w:rPr>
              <w:t>Insert Response Here</w:t>
            </w:r>
          </w:p>
          <w:p w14:paraId="31DB210F" w14:textId="77777777" w:rsidR="00273020" w:rsidRDefault="00273020" w:rsidP="00AB1007">
            <w:pPr>
              <w:spacing w:after="0" w:line="240" w:lineRule="auto"/>
              <w:ind w:right="467"/>
              <w:jc w:val="both"/>
              <w:rPr>
                <w:color w:val="000000"/>
              </w:rPr>
            </w:pPr>
          </w:p>
          <w:p w14:paraId="0765FF83" w14:textId="77777777" w:rsidR="002857B3" w:rsidRDefault="002857B3" w:rsidP="00AB1007">
            <w:pPr>
              <w:spacing w:after="0" w:line="240" w:lineRule="auto"/>
              <w:ind w:right="467"/>
              <w:jc w:val="both"/>
              <w:rPr>
                <w:color w:val="000000"/>
              </w:rPr>
            </w:pPr>
          </w:p>
          <w:p w14:paraId="41C545DD" w14:textId="77777777" w:rsidR="00175A39" w:rsidRDefault="00175A39" w:rsidP="00AB1007">
            <w:pPr>
              <w:spacing w:after="0" w:line="240" w:lineRule="auto"/>
              <w:ind w:right="467"/>
              <w:jc w:val="both"/>
              <w:rPr>
                <w:color w:val="000000"/>
              </w:rPr>
            </w:pPr>
          </w:p>
          <w:p w14:paraId="6F3E76B4" w14:textId="77777777" w:rsidR="002857B3" w:rsidRPr="00F10A28" w:rsidRDefault="002857B3" w:rsidP="00AB1007">
            <w:pPr>
              <w:spacing w:after="0" w:line="240" w:lineRule="auto"/>
              <w:ind w:right="467"/>
              <w:jc w:val="both"/>
              <w:rPr>
                <w:color w:val="000000"/>
              </w:rPr>
            </w:pPr>
          </w:p>
          <w:p w14:paraId="3E901A1C" w14:textId="77777777" w:rsidR="00273020" w:rsidRPr="00F10A28" w:rsidRDefault="00273020" w:rsidP="00AB1007">
            <w:pPr>
              <w:spacing w:after="0" w:line="240" w:lineRule="auto"/>
              <w:ind w:right="467"/>
              <w:jc w:val="both"/>
              <w:rPr>
                <w:color w:val="000000"/>
              </w:rPr>
            </w:pPr>
          </w:p>
        </w:tc>
      </w:tr>
    </w:tbl>
    <w:p w14:paraId="60A7C766" w14:textId="77777777" w:rsidR="00273020" w:rsidRDefault="00273020" w:rsidP="00273020">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603D8B" w:rsidRPr="00F10A28" w14:paraId="4633BA56" w14:textId="77777777" w:rsidTr="00AB1007">
        <w:tc>
          <w:tcPr>
            <w:tcW w:w="1271" w:type="dxa"/>
          </w:tcPr>
          <w:p w14:paraId="2FD1E8AB" w14:textId="6D69FD07" w:rsidR="00603D8B" w:rsidRPr="00D75E21" w:rsidRDefault="00603D8B" w:rsidP="00AB1007">
            <w:pPr>
              <w:spacing w:after="0" w:line="240" w:lineRule="auto"/>
              <w:ind w:right="467"/>
              <w:jc w:val="both"/>
              <w:rPr>
                <w:b/>
                <w:bCs/>
                <w:color w:val="000000"/>
              </w:rPr>
            </w:pPr>
            <w:r>
              <w:rPr>
                <w:b/>
                <w:bCs/>
                <w:color w:val="000000"/>
              </w:rPr>
              <w:t>F</w:t>
            </w:r>
            <w:r w:rsidR="00906FD2">
              <w:rPr>
                <w:b/>
                <w:bCs/>
                <w:color w:val="000000"/>
              </w:rPr>
              <w:t>2</w:t>
            </w:r>
          </w:p>
        </w:tc>
        <w:tc>
          <w:tcPr>
            <w:tcW w:w="7745" w:type="dxa"/>
          </w:tcPr>
          <w:p w14:paraId="22D7A723" w14:textId="005F31C8" w:rsidR="00603D8B" w:rsidRPr="00D75E21" w:rsidRDefault="00603D8B" w:rsidP="00A94D9A">
            <w:pPr>
              <w:spacing w:after="0" w:line="240" w:lineRule="auto"/>
              <w:ind w:right="467"/>
              <w:jc w:val="both"/>
              <w:rPr>
                <w:b/>
                <w:bCs/>
                <w:color w:val="000000"/>
              </w:rPr>
            </w:pPr>
            <w:r w:rsidRPr="00D75E21">
              <w:rPr>
                <w:b/>
                <w:bCs/>
                <w:color w:val="000000"/>
              </w:rPr>
              <w:t xml:space="preserve">Describe </w:t>
            </w:r>
            <w:r w:rsidR="00A94D9A">
              <w:rPr>
                <w:b/>
                <w:bCs/>
                <w:color w:val="000000"/>
              </w:rPr>
              <w:t>t</w:t>
            </w:r>
            <w:r w:rsidR="00A94D9A" w:rsidRPr="00A94D9A">
              <w:rPr>
                <w:b/>
                <w:bCs/>
                <w:color w:val="000000"/>
              </w:rPr>
              <w:t>he electrical load, power requirements and estimated energy consumption during normal operation</w:t>
            </w:r>
            <w:r w:rsidR="00906FD2">
              <w:rPr>
                <w:b/>
                <w:bCs/>
                <w:color w:val="000000"/>
              </w:rPr>
              <w:t xml:space="preserve"> including a</w:t>
            </w:r>
            <w:r w:rsidR="00A94D9A" w:rsidRPr="00A94D9A">
              <w:rPr>
                <w:b/>
                <w:bCs/>
                <w:color w:val="000000"/>
              </w:rPr>
              <w:t>ny heat output generated by the equipment and any associated cooling, extraction, ventilation or environmental control requirements</w:t>
            </w:r>
            <w:r w:rsidR="00906FD2">
              <w:rPr>
                <w:b/>
                <w:bCs/>
                <w:color w:val="000000"/>
              </w:rPr>
              <w:t xml:space="preserve"> </w:t>
            </w:r>
            <w:r>
              <w:rPr>
                <w:b/>
                <w:bCs/>
                <w:color w:val="000000"/>
              </w:rPr>
              <w:t>for</w:t>
            </w:r>
            <w:r w:rsidRPr="00D75E21">
              <w:rPr>
                <w:b/>
                <w:bCs/>
                <w:color w:val="000000"/>
              </w:rPr>
              <w:t xml:space="preserve"> the proposed equipment.</w:t>
            </w:r>
          </w:p>
        </w:tc>
      </w:tr>
      <w:tr w:rsidR="00603D8B" w:rsidRPr="00F10A28" w14:paraId="0E4621FA" w14:textId="77777777" w:rsidTr="00AB1007">
        <w:tc>
          <w:tcPr>
            <w:tcW w:w="9016" w:type="dxa"/>
            <w:gridSpan w:val="2"/>
            <w:shd w:val="clear" w:color="auto" w:fill="DEEAF6" w:themeFill="accent5" w:themeFillTint="33"/>
          </w:tcPr>
          <w:p w14:paraId="5CF60CD0" w14:textId="77777777" w:rsidR="00603D8B" w:rsidRDefault="00603D8B" w:rsidP="00AB1007">
            <w:pPr>
              <w:rPr>
                <w:bCs/>
                <w:i/>
                <w:iCs/>
              </w:rPr>
            </w:pPr>
            <w:r w:rsidRPr="00CF5528">
              <w:rPr>
                <w:bCs/>
                <w:i/>
                <w:iCs/>
              </w:rPr>
              <w:t>Insert Response Here</w:t>
            </w:r>
          </w:p>
          <w:p w14:paraId="698C731E" w14:textId="77777777" w:rsidR="002857B3" w:rsidRDefault="002857B3" w:rsidP="00AB1007">
            <w:pPr>
              <w:rPr>
                <w:bCs/>
                <w:i/>
                <w:iCs/>
              </w:rPr>
            </w:pPr>
          </w:p>
          <w:p w14:paraId="12152F08" w14:textId="77777777" w:rsidR="00175A39" w:rsidRDefault="00175A39" w:rsidP="00AB1007">
            <w:pPr>
              <w:rPr>
                <w:bCs/>
                <w:i/>
                <w:iCs/>
              </w:rPr>
            </w:pPr>
          </w:p>
          <w:p w14:paraId="6656746E" w14:textId="77777777" w:rsidR="00603D8B" w:rsidRDefault="00603D8B" w:rsidP="00AB1007">
            <w:pPr>
              <w:spacing w:after="0" w:line="240" w:lineRule="auto"/>
              <w:ind w:right="467"/>
              <w:jc w:val="both"/>
              <w:rPr>
                <w:color w:val="000000"/>
              </w:rPr>
            </w:pPr>
          </w:p>
          <w:p w14:paraId="67D52CF6" w14:textId="77777777" w:rsidR="002857B3" w:rsidRPr="00F10A28" w:rsidRDefault="002857B3" w:rsidP="00AB1007">
            <w:pPr>
              <w:spacing w:after="0" w:line="240" w:lineRule="auto"/>
              <w:ind w:right="467"/>
              <w:jc w:val="both"/>
              <w:rPr>
                <w:color w:val="000000"/>
              </w:rPr>
            </w:pPr>
          </w:p>
          <w:p w14:paraId="1DBD9D3E" w14:textId="77777777" w:rsidR="00603D8B" w:rsidRPr="00F10A28" w:rsidRDefault="00603D8B" w:rsidP="00AB1007">
            <w:pPr>
              <w:spacing w:after="0" w:line="240" w:lineRule="auto"/>
              <w:ind w:right="467"/>
              <w:jc w:val="both"/>
              <w:rPr>
                <w:color w:val="000000"/>
              </w:rPr>
            </w:pPr>
          </w:p>
        </w:tc>
      </w:tr>
    </w:tbl>
    <w:p w14:paraId="0EECDC73" w14:textId="77777777" w:rsidR="00603D8B" w:rsidRDefault="00603D8B" w:rsidP="00273020">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906FD2" w:rsidRPr="00F10A28" w14:paraId="0346AC8D" w14:textId="77777777" w:rsidTr="00B40352">
        <w:tc>
          <w:tcPr>
            <w:tcW w:w="1271" w:type="dxa"/>
            <w:tcBorders>
              <w:bottom w:val="single" w:sz="4" w:space="0" w:color="auto"/>
            </w:tcBorders>
          </w:tcPr>
          <w:p w14:paraId="71B7AF8E" w14:textId="1314D735" w:rsidR="00906FD2" w:rsidRPr="00D75E21" w:rsidRDefault="00906FD2" w:rsidP="00AB1007">
            <w:pPr>
              <w:spacing w:after="0" w:line="240" w:lineRule="auto"/>
              <w:ind w:right="467"/>
              <w:jc w:val="both"/>
              <w:rPr>
                <w:b/>
                <w:bCs/>
                <w:color w:val="000000"/>
              </w:rPr>
            </w:pPr>
            <w:r>
              <w:rPr>
                <w:b/>
                <w:bCs/>
                <w:color w:val="000000"/>
              </w:rPr>
              <w:t>F3</w:t>
            </w:r>
          </w:p>
        </w:tc>
        <w:tc>
          <w:tcPr>
            <w:tcW w:w="7745" w:type="dxa"/>
            <w:tcBorders>
              <w:bottom w:val="single" w:sz="4" w:space="0" w:color="auto"/>
            </w:tcBorders>
          </w:tcPr>
          <w:p w14:paraId="2ED6D8C4" w14:textId="3AB44261" w:rsidR="00906FD2" w:rsidRPr="00D75E21" w:rsidRDefault="007E6E82" w:rsidP="00AB1007">
            <w:pPr>
              <w:spacing w:after="0" w:line="240" w:lineRule="auto"/>
              <w:ind w:right="467"/>
              <w:jc w:val="both"/>
              <w:rPr>
                <w:b/>
                <w:bCs/>
                <w:color w:val="000000"/>
              </w:rPr>
            </w:pPr>
            <w:r>
              <w:rPr>
                <w:b/>
                <w:bCs/>
                <w:color w:val="000000"/>
              </w:rPr>
              <w:t>Provide i</w:t>
            </w:r>
            <w:r w:rsidRPr="007E6E82">
              <w:rPr>
                <w:b/>
                <w:bCs/>
                <w:color w:val="000000"/>
              </w:rPr>
              <w:t xml:space="preserve">nformation on anticipated running and maintenance costs over the expected lifecycle of the </w:t>
            </w:r>
            <w:r w:rsidR="00906FD2" w:rsidRPr="00D75E21">
              <w:rPr>
                <w:b/>
                <w:bCs/>
                <w:color w:val="000000"/>
              </w:rPr>
              <w:t>proposed equipment.</w:t>
            </w:r>
          </w:p>
        </w:tc>
      </w:tr>
      <w:tr w:rsidR="00906FD2" w:rsidRPr="00F10A28" w14:paraId="36C53E3C" w14:textId="77777777" w:rsidTr="00B40352">
        <w:tc>
          <w:tcPr>
            <w:tcW w:w="9016" w:type="dxa"/>
            <w:gridSpan w:val="2"/>
            <w:tcBorders>
              <w:bottom w:val="single" w:sz="4" w:space="0" w:color="auto"/>
            </w:tcBorders>
            <w:shd w:val="clear" w:color="auto" w:fill="DEEAF6" w:themeFill="accent5" w:themeFillTint="33"/>
          </w:tcPr>
          <w:p w14:paraId="0EBEDC14" w14:textId="77777777" w:rsidR="00906FD2" w:rsidRDefault="00906FD2" w:rsidP="00AB1007">
            <w:pPr>
              <w:rPr>
                <w:bCs/>
                <w:i/>
                <w:iCs/>
              </w:rPr>
            </w:pPr>
            <w:r w:rsidRPr="00CF5528">
              <w:rPr>
                <w:bCs/>
                <w:i/>
                <w:iCs/>
              </w:rPr>
              <w:t>Insert Response Here</w:t>
            </w:r>
          </w:p>
          <w:p w14:paraId="193232FF" w14:textId="77777777" w:rsidR="002857B3" w:rsidRDefault="002857B3" w:rsidP="00AB1007">
            <w:pPr>
              <w:rPr>
                <w:bCs/>
                <w:i/>
                <w:iCs/>
              </w:rPr>
            </w:pPr>
          </w:p>
          <w:p w14:paraId="3ECEBF18" w14:textId="77777777" w:rsidR="00B40352" w:rsidRDefault="00B40352" w:rsidP="00AB1007">
            <w:pPr>
              <w:rPr>
                <w:bCs/>
                <w:i/>
                <w:iCs/>
              </w:rPr>
            </w:pPr>
          </w:p>
          <w:p w14:paraId="4B0D93A7" w14:textId="77777777" w:rsidR="00906FD2" w:rsidRPr="00F10A28" w:rsidRDefault="00906FD2" w:rsidP="00AB1007">
            <w:pPr>
              <w:spacing w:after="0" w:line="240" w:lineRule="auto"/>
              <w:ind w:right="467"/>
              <w:jc w:val="both"/>
              <w:rPr>
                <w:color w:val="000000"/>
              </w:rPr>
            </w:pPr>
          </w:p>
          <w:p w14:paraId="62E643D5" w14:textId="77777777" w:rsidR="00906FD2" w:rsidRPr="00F10A28" w:rsidRDefault="00906FD2" w:rsidP="00AB1007">
            <w:pPr>
              <w:spacing w:after="0" w:line="240" w:lineRule="auto"/>
              <w:ind w:right="467"/>
              <w:jc w:val="both"/>
              <w:rPr>
                <w:color w:val="000000"/>
              </w:rPr>
            </w:pPr>
          </w:p>
        </w:tc>
      </w:tr>
      <w:tr w:rsidR="00B40352" w:rsidRPr="00F10A28" w14:paraId="5E9355F5" w14:textId="77777777" w:rsidTr="00B40352">
        <w:trPr>
          <w:trHeight w:val="413"/>
        </w:trPr>
        <w:tc>
          <w:tcPr>
            <w:tcW w:w="9016" w:type="dxa"/>
            <w:gridSpan w:val="2"/>
            <w:tcBorders>
              <w:top w:val="single" w:sz="4" w:space="0" w:color="auto"/>
              <w:left w:val="nil"/>
              <w:bottom w:val="single" w:sz="4" w:space="0" w:color="auto"/>
              <w:right w:val="nil"/>
            </w:tcBorders>
          </w:tcPr>
          <w:p w14:paraId="12B5ABFA" w14:textId="77777777" w:rsidR="00B40352" w:rsidRPr="00CF5528" w:rsidRDefault="00B40352" w:rsidP="00AB1007">
            <w:pPr>
              <w:rPr>
                <w:bCs/>
                <w:i/>
                <w:iCs/>
              </w:rPr>
            </w:pPr>
          </w:p>
        </w:tc>
      </w:tr>
      <w:tr w:rsidR="00273020" w:rsidRPr="00F10A28" w14:paraId="6B959D59" w14:textId="77777777" w:rsidTr="00B40352">
        <w:tc>
          <w:tcPr>
            <w:tcW w:w="1271" w:type="dxa"/>
            <w:tcBorders>
              <w:top w:val="single" w:sz="4" w:space="0" w:color="auto"/>
            </w:tcBorders>
          </w:tcPr>
          <w:p w14:paraId="5D392EEE" w14:textId="228412E5" w:rsidR="00273020" w:rsidRPr="00D75E21" w:rsidRDefault="00273020" w:rsidP="00AB1007">
            <w:pPr>
              <w:spacing w:after="0" w:line="240" w:lineRule="auto"/>
              <w:ind w:right="467"/>
              <w:jc w:val="both"/>
              <w:rPr>
                <w:b/>
                <w:bCs/>
                <w:color w:val="000000"/>
              </w:rPr>
            </w:pPr>
            <w:r>
              <w:rPr>
                <w:b/>
                <w:bCs/>
                <w:color w:val="000000"/>
              </w:rPr>
              <w:t>F</w:t>
            </w:r>
            <w:r w:rsidR="004A4348">
              <w:rPr>
                <w:b/>
                <w:bCs/>
                <w:color w:val="000000"/>
              </w:rPr>
              <w:t>4</w:t>
            </w:r>
          </w:p>
        </w:tc>
        <w:tc>
          <w:tcPr>
            <w:tcW w:w="7745" w:type="dxa"/>
            <w:tcBorders>
              <w:top w:val="single" w:sz="4" w:space="0" w:color="auto"/>
            </w:tcBorders>
          </w:tcPr>
          <w:p w14:paraId="75CA43BD" w14:textId="6B0C5694" w:rsidR="00273020" w:rsidRPr="00D75E21" w:rsidRDefault="00273020" w:rsidP="006D7C0C">
            <w:pPr>
              <w:spacing w:after="0" w:line="240" w:lineRule="auto"/>
              <w:ind w:right="467"/>
              <w:jc w:val="both"/>
              <w:rPr>
                <w:b/>
                <w:bCs/>
                <w:color w:val="000000"/>
              </w:rPr>
            </w:pPr>
            <w:r w:rsidRPr="00D75E21">
              <w:rPr>
                <w:b/>
                <w:bCs/>
                <w:color w:val="000000"/>
              </w:rPr>
              <w:t xml:space="preserve">Provide details of </w:t>
            </w:r>
            <w:r w:rsidR="003E0E8D" w:rsidRPr="003E0E8D">
              <w:rPr>
                <w:b/>
                <w:bCs/>
                <w:color w:val="000000"/>
              </w:rPr>
              <w:t>the refrigerants used in all proposed refrigeration, freezer and cooling equipment. Responses should include</w:t>
            </w:r>
            <w:r w:rsidR="003E0E8D">
              <w:rPr>
                <w:b/>
                <w:bCs/>
                <w:color w:val="000000"/>
              </w:rPr>
              <w:t xml:space="preserve"> </w:t>
            </w:r>
            <w:r w:rsidR="004A4348">
              <w:rPr>
                <w:b/>
                <w:bCs/>
                <w:color w:val="000000"/>
              </w:rPr>
              <w:t>c</w:t>
            </w:r>
            <w:r w:rsidR="004A4348" w:rsidRPr="004A4348">
              <w:rPr>
                <w:b/>
                <w:bCs/>
                <w:color w:val="000000"/>
              </w:rPr>
              <w:t xml:space="preserve">onfirmation that </w:t>
            </w:r>
            <w:r w:rsidR="004A4348">
              <w:rPr>
                <w:b/>
                <w:bCs/>
                <w:color w:val="000000"/>
              </w:rPr>
              <w:t xml:space="preserve">any </w:t>
            </w:r>
            <w:r w:rsidR="004A4348" w:rsidRPr="004A4348">
              <w:rPr>
                <w:b/>
                <w:bCs/>
                <w:color w:val="000000"/>
              </w:rPr>
              <w:t>refrigerant complies with all relevant EU and Irish legislation and environmental regulations</w:t>
            </w:r>
            <w:r w:rsidR="006D7C0C">
              <w:rPr>
                <w:b/>
                <w:bCs/>
                <w:color w:val="000000"/>
              </w:rPr>
              <w:t xml:space="preserve"> and any </w:t>
            </w:r>
            <w:r w:rsidR="006D7C0C" w:rsidRPr="006D7C0C">
              <w:rPr>
                <w:b/>
                <w:bCs/>
                <w:color w:val="000000"/>
              </w:rPr>
              <w:t>end-of-life disposal requirements associated with the refrigerant.</w:t>
            </w:r>
          </w:p>
        </w:tc>
      </w:tr>
      <w:tr w:rsidR="00273020" w:rsidRPr="00F10A28" w14:paraId="014EC449" w14:textId="77777777" w:rsidTr="00AB1007">
        <w:tc>
          <w:tcPr>
            <w:tcW w:w="9016" w:type="dxa"/>
            <w:gridSpan w:val="2"/>
            <w:shd w:val="clear" w:color="auto" w:fill="DEEAF6" w:themeFill="accent5" w:themeFillTint="33"/>
          </w:tcPr>
          <w:p w14:paraId="69B300BA" w14:textId="77777777" w:rsidR="00273020" w:rsidRDefault="00273020" w:rsidP="00AB1007">
            <w:pPr>
              <w:rPr>
                <w:bCs/>
                <w:i/>
                <w:iCs/>
              </w:rPr>
            </w:pPr>
            <w:r w:rsidRPr="00CF5528">
              <w:rPr>
                <w:bCs/>
                <w:i/>
                <w:iCs/>
              </w:rPr>
              <w:t>Insert Response Here</w:t>
            </w:r>
          </w:p>
          <w:p w14:paraId="132FC2EE" w14:textId="77777777" w:rsidR="00273020" w:rsidRDefault="00273020" w:rsidP="00AB1007">
            <w:pPr>
              <w:spacing w:after="0" w:line="240" w:lineRule="auto"/>
              <w:ind w:right="467"/>
              <w:jc w:val="both"/>
              <w:rPr>
                <w:color w:val="000000"/>
              </w:rPr>
            </w:pPr>
          </w:p>
          <w:p w14:paraId="555EA09F" w14:textId="77777777" w:rsidR="00B40352" w:rsidRDefault="00B40352" w:rsidP="00AB1007">
            <w:pPr>
              <w:spacing w:after="0" w:line="240" w:lineRule="auto"/>
              <w:ind w:right="467"/>
              <w:jc w:val="both"/>
              <w:rPr>
                <w:color w:val="000000"/>
              </w:rPr>
            </w:pPr>
          </w:p>
          <w:p w14:paraId="2A55D265" w14:textId="77777777" w:rsidR="00273020" w:rsidRDefault="00273020" w:rsidP="00AB1007">
            <w:pPr>
              <w:spacing w:after="0" w:line="240" w:lineRule="auto"/>
              <w:ind w:right="467"/>
              <w:jc w:val="both"/>
              <w:rPr>
                <w:color w:val="000000"/>
              </w:rPr>
            </w:pPr>
          </w:p>
          <w:p w14:paraId="03E67265" w14:textId="77777777" w:rsidR="00B40352" w:rsidRDefault="00B40352" w:rsidP="00AB1007">
            <w:pPr>
              <w:spacing w:after="0" w:line="240" w:lineRule="auto"/>
              <w:ind w:right="467"/>
              <w:jc w:val="both"/>
              <w:rPr>
                <w:color w:val="000000"/>
              </w:rPr>
            </w:pPr>
          </w:p>
          <w:p w14:paraId="3FBAD8B1" w14:textId="77777777" w:rsidR="00175A39" w:rsidRDefault="00175A39" w:rsidP="00AB1007">
            <w:pPr>
              <w:spacing w:after="0" w:line="240" w:lineRule="auto"/>
              <w:ind w:right="467"/>
              <w:jc w:val="both"/>
              <w:rPr>
                <w:color w:val="000000"/>
              </w:rPr>
            </w:pPr>
          </w:p>
          <w:p w14:paraId="39752D6E" w14:textId="77777777" w:rsidR="00273020" w:rsidRDefault="00273020" w:rsidP="00AB1007">
            <w:pPr>
              <w:spacing w:after="0" w:line="240" w:lineRule="auto"/>
              <w:ind w:right="467"/>
              <w:jc w:val="both"/>
              <w:rPr>
                <w:color w:val="000000"/>
              </w:rPr>
            </w:pPr>
          </w:p>
          <w:p w14:paraId="5F5CAC67" w14:textId="77777777" w:rsidR="00273020" w:rsidRPr="00F10A28" w:rsidRDefault="00273020" w:rsidP="00AB1007">
            <w:pPr>
              <w:spacing w:after="0" w:line="240" w:lineRule="auto"/>
              <w:ind w:right="467"/>
              <w:jc w:val="both"/>
              <w:rPr>
                <w:color w:val="000000"/>
              </w:rPr>
            </w:pPr>
          </w:p>
        </w:tc>
      </w:tr>
    </w:tbl>
    <w:p w14:paraId="45CCE854" w14:textId="77777777" w:rsidR="00273020" w:rsidRPr="00F10A28" w:rsidRDefault="00273020" w:rsidP="00273020">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374729" w:rsidRPr="00F10A28" w14:paraId="1F5E8DFC" w14:textId="77777777" w:rsidTr="00AB1007">
        <w:tc>
          <w:tcPr>
            <w:tcW w:w="1271" w:type="dxa"/>
          </w:tcPr>
          <w:p w14:paraId="7F99FD32" w14:textId="47D6011A" w:rsidR="00374729" w:rsidRPr="00D75E21" w:rsidRDefault="00374729" w:rsidP="00AB1007">
            <w:pPr>
              <w:spacing w:after="0" w:line="240" w:lineRule="auto"/>
              <w:ind w:right="467"/>
              <w:jc w:val="both"/>
              <w:rPr>
                <w:b/>
                <w:bCs/>
                <w:color w:val="000000"/>
              </w:rPr>
            </w:pPr>
            <w:r>
              <w:rPr>
                <w:b/>
                <w:bCs/>
                <w:color w:val="000000"/>
              </w:rPr>
              <w:lastRenderedPageBreak/>
              <w:t>F</w:t>
            </w:r>
            <w:r w:rsidR="00A218CE">
              <w:rPr>
                <w:b/>
                <w:bCs/>
                <w:color w:val="000000"/>
              </w:rPr>
              <w:t>5</w:t>
            </w:r>
          </w:p>
        </w:tc>
        <w:tc>
          <w:tcPr>
            <w:tcW w:w="7745" w:type="dxa"/>
          </w:tcPr>
          <w:p w14:paraId="04093B91" w14:textId="03FE4B71" w:rsidR="00051E52" w:rsidRPr="00051E52" w:rsidRDefault="00051E52" w:rsidP="00051E52">
            <w:pPr>
              <w:spacing w:after="0" w:line="240" w:lineRule="auto"/>
              <w:ind w:right="467"/>
              <w:jc w:val="both"/>
              <w:rPr>
                <w:b/>
                <w:bCs/>
                <w:color w:val="000000"/>
              </w:rPr>
            </w:pPr>
            <w:r w:rsidRPr="00051E52">
              <w:rPr>
                <w:b/>
                <w:bCs/>
                <w:color w:val="000000"/>
              </w:rPr>
              <w:t>Low Noise Operation:</w:t>
            </w:r>
            <w:r>
              <w:rPr>
                <w:b/>
                <w:bCs/>
                <w:color w:val="000000"/>
              </w:rPr>
              <w:t xml:space="preserve">  Equipment should</w:t>
            </w:r>
            <w:r w:rsidRPr="00051E52">
              <w:rPr>
                <w:b/>
                <w:bCs/>
                <w:color w:val="000000"/>
              </w:rPr>
              <w:t xml:space="preserve"> be designed and manufactured to minimise noise emissions during normal operation. </w:t>
            </w:r>
          </w:p>
          <w:p w14:paraId="713ED090" w14:textId="77777777" w:rsidR="00051E52" w:rsidRPr="00051E52" w:rsidRDefault="00051E52" w:rsidP="00051E52">
            <w:pPr>
              <w:spacing w:after="0" w:line="240" w:lineRule="auto"/>
              <w:ind w:right="467"/>
              <w:jc w:val="both"/>
              <w:rPr>
                <w:b/>
                <w:bCs/>
                <w:color w:val="000000"/>
              </w:rPr>
            </w:pPr>
          </w:p>
          <w:p w14:paraId="51936A37" w14:textId="11D40892" w:rsidR="00374729" w:rsidRPr="00D75E21" w:rsidRDefault="00051E52" w:rsidP="00051E52">
            <w:pPr>
              <w:spacing w:after="0" w:line="240" w:lineRule="auto"/>
              <w:ind w:right="467"/>
              <w:jc w:val="both"/>
              <w:rPr>
                <w:b/>
                <w:bCs/>
                <w:color w:val="000000"/>
              </w:rPr>
            </w:pPr>
            <w:r w:rsidRPr="00051E52">
              <w:rPr>
                <w:b/>
                <w:bCs/>
                <w:color w:val="000000"/>
              </w:rPr>
              <w:t>Tenderers shall provide Manufacturers’ technical documentation stating noise emission levels, and the measurement standard used (e.g. EN or ISO equivalent).</w:t>
            </w:r>
          </w:p>
        </w:tc>
      </w:tr>
      <w:tr w:rsidR="00374729" w:rsidRPr="00F10A28" w14:paraId="6458F538" w14:textId="77777777" w:rsidTr="00AB1007">
        <w:tc>
          <w:tcPr>
            <w:tcW w:w="9016" w:type="dxa"/>
            <w:gridSpan w:val="2"/>
            <w:shd w:val="clear" w:color="auto" w:fill="DEEAF6" w:themeFill="accent5" w:themeFillTint="33"/>
          </w:tcPr>
          <w:p w14:paraId="0979B366" w14:textId="77777777" w:rsidR="00374729" w:rsidRDefault="00374729" w:rsidP="00AB1007">
            <w:pPr>
              <w:rPr>
                <w:bCs/>
                <w:i/>
                <w:iCs/>
              </w:rPr>
            </w:pPr>
            <w:r w:rsidRPr="00CF5528">
              <w:rPr>
                <w:bCs/>
                <w:i/>
                <w:iCs/>
              </w:rPr>
              <w:t>Insert Response Here</w:t>
            </w:r>
          </w:p>
          <w:p w14:paraId="1CE40209" w14:textId="77777777" w:rsidR="00374729" w:rsidRDefault="00374729" w:rsidP="00AB1007">
            <w:pPr>
              <w:rPr>
                <w:bCs/>
                <w:i/>
                <w:iCs/>
              </w:rPr>
            </w:pPr>
          </w:p>
          <w:p w14:paraId="2C7F1F65" w14:textId="77777777" w:rsidR="00B40352" w:rsidRDefault="00B40352" w:rsidP="00AB1007">
            <w:pPr>
              <w:rPr>
                <w:bCs/>
                <w:i/>
                <w:iCs/>
              </w:rPr>
            </w:pPr>
          </w:p>
          <w:p w14:paraId="722ECCA9" w14:textId="77777777" w:rsidR="00374729" w:rsidRDefault="00374729" w:rsidP="00AB1007">
            <w:pPr>
              <w:spacing w:after="0" w:line="240" w:lineRule="auto"/>
              <w:ind w:right="467"/>
              <w:jc w:val="both"/>
              <w:rPr>
                <w:color w:val="000000"/>
              </w:rPr>
            </w:pPr>
          </w:p>
          <w:p w14:paraId="086E74D8" w14:textId="77777777" w:rsidR="00374729" w:rsidRPr="00F10A28" w:rsidRDefault="00374729" w:rsidP="00AB1007">
            <w:pPr>
              <w:spacing w:after="0" w:line="240" w:lineRule="auto"/>
              <w:ind w:right="467"/>
              <w:jc w:val="both"/>
              <w:rPr>
                <w:color w:val="000000"/>
              </w:rPr>
            </w:pPr>
          </w:p>
          <w:p w14:paraId="10854947" w14:textId="77777777" w:rsidR="00374729" w:rsidRPr="00F10A28" w:rsidRDefault="00374729" w:rsidP="00AB1007">
            <w:pPr>
              <w:spacing w:after="0" w:line="240" w:lineRule="auto"/>
              <w:ind w:right="467"/>
              <w:jc w:val="both"/>
              <w:rPr>
                <w:color w:val="000000"/>
              </w:rPr>
            </w:pPr>
          </w:p>
        </w:tc>
      </w:tr>
    </w:tbl>
    <w:p w14:paraId="60F9C71D" w14:textId="77777777" w:rsidR="00273020" w:rsidRDefault="00273020" w:rsidP="00273020">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A218CE" w:rsidRPr="00F10A28" w14:paraId="0C355ECC" w14:textId="77777777" w:rsidTr="00AB1007">
        <w:tc>
          <w:tcPr>
            <w:tcW w:w="1271" w:type="dxa"/>
          </w:tcPr>
          <w:p w14:paraId="690C7DDC" w14:textId="28E70BDD" w:rsidR="00A218CE" w:rsidRPr="00D75E21" w:rsidRDefault="00A218CE" w:rsidP="00AB1007">
            <w:pPr>
              <w:spacing w:after="0" w:line="240" w:lineRule="auto"/>
              <w:ind w:right="467"/>
              <w:jc w:val="both"/>
              <w:rPr>
                <w:b/>
                <w:bCs/>
                <w:color w:val="000000"/>
              </w:rPr>
            </w:pPr>
            <w:r>
              <w:rPr>
                <w:b/>
                <w:bCs/>
                <w:color w:val="000000"/>
              </w:rPr>
              <w:t>F</w:t>
            </w:r>
            <w:r w:rsidR="000C3EB0">
              <w:rPr>
                <w:b/>
                <w:bCs/>
                <w:color w:val="000000"/>
              </w:rPr>
              <w:t>6</w:t>
            </w:r>
          </w:p>
        </w:tc>
        <w:tc>
          <w:tcPr>
            <w:tcW w:w="7745" w:type="dxa"/>
          </w:tcPr>
          <w:p w14:paraId="07957851" w14:textId="1B22D6BF" w:rsidR="00A218CE" w:rsidRPr="00D75E21" w:rsidRDefault="003E1325" w:rsidP="00AB1007">
            <w:pPr>
              <w:spacing w:after="0" w:line="240" w:lineRule="auto"/>
              <w:ind w:right="467"/>
              <w:jc w:val="both"/>
              <w:rPr>
                <w:b/>
                <w:bCs/>
                <w:color w:val="000000"/>
              </w:rPr>
            </w:pPr>
            <w:r w:rsidRPr="003E1325">
              <w:rPr>
                <w:b/>
                <w:bCs/>
                <w:color w:val="000000"/>
              </w:rPr>
              <w:t>Provide details of any water-saving features incorporated within the proposed equipment.</w:t>
            </w:r>
          </w:p>
        </w:tc>
      </w:tr>
      <w:tr w:rsidR="00A218CE" w:rsidRPr="00F10A28" w14:paraId="24C7444D" w14:textId="77777777" w:rsidTr="00AB1007">
        <w:tc>
          <w:tcPr>
            <w:tcW w:w="9016" w:type="dxa"/>
            <w:gridSpan w:val="2"/>
            <w:shd w:val="clear" w:color="auto" w:fill="DEEAF6" w:themeFill="accent5" w:themeFillTint="33"/>
          </w:tcPr>
          <w:p w14:paraId="76826164" w14:textId="77777777" w:rsidR="00A218CE" w:rsidRDefault="00A218CE" w:rsidP="00AB1007">
            <w:pPr>
              <w:rPr>
                <w:bCs/>
                <w:i/>
                <w:iCs/>
              </w:rPr>
            </w:pPr>
            <w:r w:rsidRPr="00CF5528">
              <w:rPr>
                <w:bCs/>
                <w:i/>
                <w:iCs/>
              </w:rPr>
              <w:t>Insert Response Here</w:t>
            </w:r>
          </w:p>
          <w:p w14:paraId="02DF3CC2" w14:textId="77777777" w:rsidR="00A218CE" w:rsidRDefault="00A218CE" w:rsidP="00AB1007">
            <w:pPr>
              <w:rPr>
                <w:bCs/>
                <w:i/>
                <w:iCs/>
              </w:rPr>
            </w:pPr>
          </w:p>
          <w:p w14:paraId="492A82AB" w14:textId="77777777" w:rsidR="00A218CE" w:rsidRDefault="00A218CE" w:rsidP="00AB1007">
            <w:pPr>
              <w:spacing w:after="0" w:line="240" w:lineRule="auto"/>
              <w:ind w:right="467"/>
              <w:jc w:val="both"/>
              <w:rPr>
                <w:color w:val="000000"/>
              </w:rPr>
            </w:pPr>
          </w:p>
          <w:p w14:paraId="534A631B" w14:textId="77777777" w:rsidR="00B40352" w:rsidRDefault="00B40352" w:rsidP="00AB1007">
            <w:pPr>
              <w:spacing w:after="0" w:line="240" w:lineRule="auto"/>
              <w:ind w:right="467"/>
              <w:jc w:val="both"/>
              <w:rPr>
                <w:color w:val="000000"/>
              </w:rPr>
            </w:pPr>
          </w:p>
          <w:p w14:paraId="7EE3A9B2" w14:textId="77777777" w:rsidR="00A218CE" w:rsidRPr="00F10A28" w:rsidRDefault="00A218CE" w:rsidP="00AB1007">
            <w:pPr>
              <w:spacing w:after="0" w:line="240" w:lineRule="auto"/>
              <w:ind w:right="467"/>
              <w:jc w:val="both"/>
              <w:rPr>
                <w:color w:val="000000"/>
              </w:rPr>
            </w:pPr>
          </w:p>
          <w:p w14:paraId="7EF1FEC2" w14:textId="77777777" w:rsidR="00A218CE" w:rsidRPr="00F10A28" w:rsidRDefault="00A218CE" w:rsidP="00AB1007">
            <w:pPr>
              <w:spacing w:after="0" w:line="240" w:lineRule="auto"/>
              <w:ind w:right="467"/>
              <w:jc w:val="both"/>
              <w:rPr>
                <w:color w:val="000000"/>
              </w:rPr>
            </w:pPr>
          </w:p>
        </w:tc>
      </w:tr>
    </w:tbl>
    <w:p w14:paraId="276DA833" w14:textId="77777777" w:rsidR="00A218CE" w:rsidRDefault="00A218CE" w:rsidP="00273020">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273020" w:rsidRPr="00F10A28" w14:paraId="7BE4EE97" w14:textId="77777777" w:rsidTr="007911ED">
        <w:tc>
          <w:tcPr>
            <w:tcW w:w="1271" w:type="dxa"/>
            <w:tcBorders>
              <w:bottom w:val="single" w:sz="4" w:space="0" w:color="auto"/>
            </w:tcBorders>
          </w:tcPr>
          <w:p w14:paraId="69589EB7" w14:textId="32D65B67" w:rsidR="00273020" w:rsidRPr="00D75E21" w:rsidRDefault="00273020" w:rsidP="00AB1007">
            <w:pPr>
              <w:spacing w:after="0" w:line="240" w:lineRule="auto"/>
              <w:ind w:right="467"/>
              <w:jc w:val="both"/>
              <w:rPr>
                <w:b/>
                <w:bCs/>
                <w:color w:val="000000"/>
              </w:rPr>
            </w:pPr>
            <w:r>
              <w:rPr>
                <w:b/>
                <w:bCs/>
                <w:color w:val="000000"/>
              </w:rPr>
              <w:t>F</w:t>
            </w:r>
            <w:r w:rsidR="000C3EB0">
              <w:rPr>
                <w:b/>
                <w:bCs/>
                <w:color w:val="000000"/>
              </w:rPr>
              <w:t>7</w:t>
            </w:r>
          </w:p>
        </w:tc>
        <w:tc>
          <w:tcPr>
            <w:tcW w:w="7745" w:type="dxa"/>
            <w:tcBorders>
              <w:bottom w:val="single" w:sz="4" w:space="0" w:color="auto"/>
            </w:tcBorders>
          </w:tcPr>
          <w:p w14:paraId="4241E7AA" w14:textId="0C15616F" w:rsidR="00B802BB" w:rsidRPr="00B802BB" w:rsidRDefault="00FA0770" w:rsidP="00B802BB">
            <w:pPr>
              <w:spacing w:after="0" w:line="240" w:lineRule="auto"/>
              <w:ind w:right="467"/>
              <w:jc w:val="both"/>
              <w:rPr>
                <w:b/>
                <w:bCs/>
                <w:color w:val="000000"/>
              </w:rPr>
            </w:pPr>
            <w:r>
              <w:rPr>
                <w:b/>
                <w:bCs/>
                <w:color w:val="000000"/>
              </w:rPr>
              <w:t xml:space="preserve">All proposed equipment </w:t>
            </w:r>
            <w:r w:rsidR="00037364">
              <w:rPr>
                <w:b/>
                <w:bCs/>
                <w:color w:val="000000"/>
              </w:rPr>
              <w:t xml:space="preserve">should </w:t>
            </w:r>
            <w:r w:rsidR="00B802BB" w:rsidRPr="00B802BB">
              <w:rPr>
                <w:b/>
                <w:bCs/>
                <w:color w:val="000000"/>
              </w:rPr>
              <w:t>comply with Directive 2012/19/EU (WEEE) relating to waste electrical and electronic equipment.</w:t>
            </w:r>
            <w:r w:rsidR="00037364">
              <w:rPr>
                <w:b/>
                <w:bCs/>
                <w:color w:val="000000"/>
              </w:rPr>
              <w:t xml:space="preserve"> </w:t>
            </w:r>
            <w:r w:rsidR="00B802BB" w:rsidRPr="00B802BB">
              <w:rPr>
                <w:b/>
                <w:bCs/>
                <w:color w:val="000000"/>
              </w:rPr>
              <w:t xml:space="preserve">Tenderers </w:t>
            </w:r>
            <w:r w:rsidR="00037364">
              <w:rPr>
                <w:b/>
                <w:bCs/>
                <w:color w:val="000000"/>
              </w:rPr>
              <w:t>should</w:t>
            </w:r>
            <w:r w:rsidR="00B802BB" w:rsidRPr="00B802BB">
              <w:rPr>
                <w:b/>
                <w:bCs/>
                <w:color w:val="000000"/>
              </w:rPr>
              <w:t xml:space="preserve"> be a registered producer of electrical and electronic equipment or shall supply the equipment via a registered producer compliant with Irish WEEE requirements.</w:t>
            </w:r>
          </w:p>
          <w:p w14:paraId="75614C75" w14:textId="77777777" w:rsidR="00B802BB" w:rsidRPr="00B802BB" w:rsidRDefault="00B802BB" w:rsidP="00B802BB">
            <w:pPr>
              <w:spacing w:after="0" w:line="240" w:lineRule="auto"/>
              <w:ind w:right="467"/>
              <w:jc w:val="both"/>
              <w:rPr>
                <w:b/>
                <w:bCs/>
                <w:color w:val="000000"/>
              </w:rPr>
            </w:pPr>
          </w:p>
          <w:p w14:paraId="07CDC400" w14:textId="5A3FA4EC" w:rsidR="00273020" w:rsidRPr="00D75E21" w:rsidRDefault="00B802BB" w:rsidP="00B802BB">
            <w:pPr>
              <w:spacing w:after="0" w:line="240" w:lineRule="auto"/>
              <w:ind w:right="467"/>
              <w:jc w:val="both"/>
              <w:rPr>
                <w:b/>
                <w:bCs/>
                <w:color w:val="000000"/>
              </w:rPr>
            </w:pPr>
            <w:r w:rsidRPr="00B802BB">
              <w:rPr>
                <w:b/>
                <w:bCs/>
                <w:color w:val="000000"/>
              </w:rPr>
              <w:t xml:space="preserve">Please confirm and </w:t>
            </w:r>
            <w:r w:rsidR="00037364">
              <w:rPr>
                <w:b/>
                <w:bCs/>
                <w:color w:val="000000"/>
              </w:rPr>
              <w:t>provide details</w:t>
            </w:r>
            <w:r w:rsidRPr="00B802BB">
              <w:rPr>
                <w:b/>
                <w:bCs/>
                <w:color w:val="000000"/>
              </w:rPr>
              <w:t>.</w:t>
            </w:r>
            <w:r w:rsidR="00037364">
              <w:rPr>
                <w:b/>
                <w:bCs/>
                <w:color w:val="000000"/>
              </w:rPr>
              <w:t xml:space="preserve"> </w:t>
            </w:r>
          </w:p>
        </w:tc>
      </w:tr>
      <w:tr w:rsidR="00273020" w:rsidRPr="00F10A28" w14:paraId="41474F19" w14:textId="77777777" w:rsidTr="007911ED">
        <w:tc>
          <w:tcPr>
            <w:tcW w:w="9016" w:type="dxa"/>
            <w:gridSpan w:val="2"/>
            <w:tcBorders>
              <w:bottom w:val="single" w:sz="4" w:space="0" w:color="auto"/>
            </w:tcBorders>
            <w:shd w:val="clear" w:color="auto" w:fill="DEEAF6" w:themeFill="accent5" w:themeFillTint="33"/>
          </w:tcPr>
          <w:p w14:paraId="1D9AA95A" w14:textId="77777777" w:rsidR="00273020" w:rsidRDefault="00273020" w:rsidP="00AB1007">
            <w:pPr>
              <w:rPr>
                <w:bCs/>
                <w:i/>
                <w:iCs/>
              </w:rPr>
            </w:pPr>
            <w:r w:rsidRPr="00CF5528">
              <w:rPr>
                <w:bCs/>
                <w:i/>
                <w:iCs/>
              </w:rPr>
              <w:t>Insert Response Here</w:t>
            </w:r>
          </w:p>
          <w:p w14:paraId="515FB41E" w14:textId="77777777" w:rsidR="00273020" w:rsidRDefault="00273020" w:rsidP="00AB1007">
            <w:pPr>
              <w:spacing w:after="0" w:line="240" w:lineRule="auto"/>
              <w:ind w:right="467"/>
              <w:jc w:val="both"/>
              <w:rPr>
                <w:color w:val="000000"/>
              </w:rPr>
            </w:pPr>
          </w:p>
          <w:p w14:paraId="5F8DB53E" w14:textId="77777777" w:rsidR="00273020" w:rsidRDefault="00273020" w:rsidP="00AB1007">
            <w:pPr>
              <w:spacing w:after="0" w:line="240" w:lineRule="auto"/>
              <w:ind w:right="467"/>
              <w:jc w:val="both"/>
              <w:rPr>
                <w:color w:val="000000"/>
              </w:rPr>
            </w:pPr>
          </w:p>
          <w:p w14:paraId="5A6EFD43" w14:textId="77777777" w:rsidR="00273020" w:rsidRDefault="00273020" w:rsidP="00AB1007">
            <w:pPr>
              <w:spacing w:after="0" w:line="240" w:lineRule="auto"/>
              <w:ind w:right="467"/>
              <w:jc w:val="both"/>
              <w:rPr>
                <w:color w:val="000000"/>
              </w:rPr>
            </w:pPr>
          </w:p>
          <w:p w14:paraId="6EF6E933" w14:textId="77777777" w:rsidR="00273020" w:rsidRDefault="00273020" w:rsidP="00AB1007">
            <w:pPr>
              <w:spacing w:after="0" w:line="240" w:lineRule="auto"/>
              <w:ind w:right="467"/>
              <w:jc w:val="both"/>
              <w:rPr>
                <w:color w:val="000000"/>
              </w:rPr>
            </w:pPr>
          </w:p>
          <w:p w14:paraId="115D3F05" w14:textId="77777777" w:rsidR="00273020" w:rsidRPr="00F10A28" w:rsidRDefault="00273020" w:rsidP="00AB1007">
            <w:pPr>
              <w:spacing w:after="0" w:line="240" w:lineRule="auto"/>
              <w:ind w:right="467"/>
              <w:jc w:val="both"/>
              <w:rPr>
                <w:color w:val="000000"/>
              </w:rPr>
            </w:pPr>
          </w:p>
        </w:tc>
      </w:tr>
      <w:tr w:rsidR="007911ED" w:rsidRPr="00F10A28" w14:paraId="46C3C2AB" w14:textId="77777777" w:rsidTr="007911ED">
        <w:tc>
          <w:tcPr>
            <w:tcW w:w="9016" w:type="dxa"/>
            <w:gridSpan w:val="2"/>
            <w:tcBorders>
              <w:top w:val="single" w:sz="4" w:space="0" w:color="auto"/>
              <w:left w:val="nil"/>
              <w:bottom w:val="single" w:sz="4" w:space="0" w:color="auto"/>
              <w:right w:val="nil"/>
            </w:tcBorders>
          </w:tcPr>
          <w:p w14:paraId="4DD02FBA" w14:textId="77777777" w:rsidR="007911ED" w:rsidRPr="00CF5528" w:rsidRDefault="007911ED" w:rsidP="00AB1007">
            <w:pPr>
              <w:rPr>
                <w:bCs/>
                <w:i/>
                <w:iCs/>
              </w:rPr>
            </w:pPr>
          </w:p>
        </w:tc>
      </w:tr>
      <w:tr w:rsidR="00FA0770" w:rsidRPr="00F10A28" w14:paraId="01F2F0F5" w14:textId="77777777" w:rsidTr="007911ED">
        <w:tc>
          <w:tcPr>
            <w:tcW w:w="1271" w:type="dxa"/>
            <w:tcBorders>
              <w:top w:val="single" w:sz="4" w:space="0" w:color="auto"/>
            </w:tcBorders>
          </w:tcPr>
          <w:p w14:paraId="5CFD71D0" w14:textId="4FA4B41A" w:rsidR="00FA0770" w:rsidRPr="00D75E21" w:rsidRDefault="00FA0770" w:rsidP="00AB1007">
            <w:pPr>
              <w:spacing w:after="0" w:line="240" w:lineRule="auto"/>
              <w:ind w:right="467"/>
              <w:jc w:val="both"/>
              <w:rPr>
                <w:b/>
                <w:bCs/>
                <w:color w:val="000000"/>
              </w:rPr>
            </w:pPr>
            <w:r>
              <w:rPr>
                <w:b/>
                <w:bCs/>
                <w:color w:val="000000"/>
              </w:rPr>
              <w:t>F</w:t>
            </w:r>
            <w:r w:rsidR="00AE4398">
              <w:rPr>
                <w:b/>
                <w:bCs/>
                <w:color w:val="000000"/>
              </w:rPr>
              <w:t>8</w:t>
            </w:r>
          </w:p>
        </w:tc>
        <w:tc>
          <w:tcPr>
            <w:tcW w:w="7745" w:type="dxa"/>
            <w:tcBorders>
              <w:top w:val="single" w:sz="4" w:space="0" w:color="auto"/>
            </w:tcBorders>
          </w:tcPr>
          <w:p w14:paraId="617934FE" w14:textId="301F244B" w:rsidR="00FA0770" w:rsidRPr="00D75E21" w:rsidRDefault="00FA0770" w:rsidP="00E90A05">
            <w:pPr>
              <w:spacing w:after="0" w:line="240" w:lineRule="auto"/>
              <w:ind w:right="467"/>
              <w:jc w:val="both"/>
              <w:rPr>
                <w:b/>
                <w:bCs/>
                <w:color w:val="000000"/>
              </w:rPr>
            </w:pPr>
            <w:r w:rsidRPr="00B802BB">
              <w:rPr>
                <w:b/>
                <w:bCs/>
                <w:color w:val="000000"/>
              </w:rPr>
              <w:t xml:space="preserve">Tenderers </w:t>
            </w:r>
            <w:r>
              <w:rPr>
                <w:b/>
                <w:bCs/>
                <w:color w:val="000000"/>
              </w:rPr>
              <w:t>must</w:t>
            </w:r>
            <w:r w:rsidRPr="00B802BB">
              <w:rPr>
                <w:b/>
                <w:bCs/>
                <w:color w:val="000000"/>
              </w:rPr>
              <w:t xml:space="preserve"> dispose of all Packaging &amp; Waste, using environmentally friendly sources, after installation and commission has been completed. </w:t>
            </w:r>
            <w:r w:rsidR="00E90A05">
              <w:rPr>
                <w:b/>
                <w:bCs/>
                <w:color w:val="000000"/>
              </w:rPr>
              <w:t>Please o</w:t>
            </w:r>
            <w:r w:rsidRPr="00D75E21">
              <w:rPr>
                <w:b/>
                <w:bCs/>
                <w:color w:val="000000"/>
              </w:rPr>
              <w:t>utline how packaging waste and installation materials will be managed and recycled.</w:t>
            </w:r>
          </w:p>
        </w:tc>
      </w:tr>
      <w:tr w:rsidR="00FA0770" w:rsidRPr="00F10A28" w14:paraId="46436819" w14:textId="77777777" w:rsidTr="00AB1007">
        <w:tc>
          <w:tcPr>
            <w:tcW w:w="9016" w:type="dxa"/>
            <w:gridSpan w:val="2"/>
            <w:shd w:val="clear" w:color="auto" w:fill="DEEAF6" w:themeFill="accent5" w:themeFillTint="33"/>
          </w:tcPr>
          <w:p w14:paraId="462D21CE" w14:textId="77777777" w:rsidR="00FA0770" w:rsidRDefault="00FA0770" w:rsidP="00AB1007">
            <w:pPr>
              <w:rPr>
                <w:bCs/>
                <w:i/>
                <w:iCs/>
              </w:rPr>
            </w:pPr>
            <w:r w:rsidRPr="00CF5528">
              <w:rPr>
                <w:bCs/>
                <w:i/>
                <w:iCs/>
              </w:rPr>
              <w:t>Insert Response Here</w:t>
            </w:r>
          </w:p>
          <w:p w14:paraId="4C76AF75" w14:textId="77777777" w:rsidR="00FA0770" w:rsidRDefault="00FA0770" w:rsidP="00AB1007">
            <w:pPr>
              <w:spacing w:after="0" w:line="240" w:lineRule="auto"/>
              <w:ind w:right="467"/>
              <w:jc w:val="both"/>
              <w:rPr>
                <w:color w:val="000000"/>
              </w:rPr>
            </w:pPr>
          </w:p>
          <w:p w14:paraId="0035EA42" w14:textId="77777777" w:rsidR="00FA0770" w:rsidRDefault="00FA0770" w:rsidP="00AB1007">
            <w:pPr>
              <w:spacing w:after="0" w:line="240" w:lineRule="auto"/>
              <w:ind w:right="467"/>
              <w:jc w:val="both"/>
              <w:rPr>
                <w:color w:val="000000"/>
              </w:rPr>
            </w:pPr>
          </w:p>
          <w:p w14:paraId="2F6895C8" w14:textId="77777777" w:rsidR="00FA0770" w:rsidRDefault="00FA0770" w:rsidP="00AB1007">
            <w:pPr>
              <w:spacing w:after="0" w:line="240" w:lineRule="auto"/>
              <w:ind w:right="467"/>
              <w:jc w:val="both"/>
              <w:rPr>
                <w:color w:val="000000"/>
              </w:rPr>
            </w:pPr>
          </w:p>
          <w:p w14:paraId="5A46EF26" w14:textId="77777777" w:rsidR="00FA0770" w:rsidRDefault="00FA0770" w:rsidP="00AB1007">
            <w:pPr>
              <w:spacing w:after="0" w:line="240" w:lineRule="auto"/>
              <w:ind w:right="467"/>
              <w:jc w:val="both"/>
              <w:rPr>
                <w:color w:val="000000"/>
              </w:rPr>
            </w:pPr>
          </w:p>
          <w:p w14:paraId="6E5176B1" w14:textId="77777777" w:rsidR="00FA0770" w:rsidRPr="00F10A28" w:rsidRDefault="00FA0770" w:rsidP="00AB1007">
            <w:pPr>
              <w:spacing w:after="0" w:line="240" w:lineRule="auto"/>
              <w:ind w:right="467"/>
              <w:jc w:val="both"/>
              <w:rPr>
                <w:color w:val="000000"/>
              </w:rPr>
            </w:pPr>
          </w:p>
        </w:tc>
      </w:tr>
      <w:tr w:rsidR="00EC2DF6" w:rsidRPr="00F10A28" w14:paraId="22158CB9" w14:textId="77777777" w:rsidTr="00D75E21">
        <w:tc>
          <w:tcPr>
            <w:tcW w:w="9016" w:type="dxa"/>
            <w:gridSpan w:val="2"/>
            <w:shd w:val="clear" w:color="auto" w:fill="1F3864" w:themeFill="accent1" w:themeFillShade="80"/>
          </w:tcPr>
          <w:p w14:paraId="3DD4A6F3" w14:textId="009BD943" w:rsidR="00EC2DF6" w:rsidRPr="00D75E21" w:rsidRDefault="00D75E21" w:rsidP="00561A06">
            <w:pPr>
              <w:spacing w:after="0" w:line="240" w:lineRule="auto"/>
              <w:ind w:right="467"/>
              <w:jc w:val="both"/>
              <w:rPr>
                <w:b/>
                <w:bCs/>
                <w:color w:val="FFFFFF" w:themeColor="background1"/>
              </w:rPr>
            </w:pPr>
            <w:bookmarkStart w:id="35" w:name="_Hlk111461666"/>
            <w:r>
              <w:rPr>
                <w:b/>
                <w:bCs/>
                <w:color w:val="FFFFFF" w:themeColor="background1"/>
              </w:rPr>
              <w:lastRenderedPageBreak/>
              <w:t xml:space="preserve">                                                                </w:t>
            </w:r>
            <w:r w:rsidR="00EC2DF6" w:rsidRPr="00D75E21">
              <w:rPr>
                <w:b/>
                <w:bCs/>
                <w:color w:val="FFFFFF" w:themeColor="background1"/>
              </w:rPr>
              <w:t>Training &amp; Handover</w:t>
            </w:r>
          </w:p>
        </w:tc>
      </w:tr>
      <w:tr w:rsidR="00561A06" w:rsidRPr="00F10A28" w14:paraId="12228668" w14:textId="77777777" w:rsidTr="0050449C">
        <w:tc>
          <w:tcPr>
            <w:tcW w:w="1271" w:type="dxa"/>
          </w:tcPr>
          <w:p w14:paraId="7819637D" w14:textId="4553D37A" w:rsidR="00561A06" w:rsidRPr="00D75E21" w:rsidRDefault="00D75E21" w:rsidP="0050449C">
            <w:pPr>
              <w:spacing w:after="0" w:line="240" w:lineRule="auto"/>
              <w:ind w:right="467"/>
              <w:jc w:val="both"/>
              <w:rPr>
                <w:b/>
                <w:bCs/>
                <w:color w:val="000000"/>
              </w:rPr>
            </w:pPr>
            <w:r w:rsidRPr="00D75E21">
              <w:rPr>
                <w:b/>
                <w:bCs/>
                <w:color w:val="000000"/>
              </w:rPr>
              <w:t>G1</w:t>
            </w:r>
          </w:p>
        </w:tc>
        <w:tc>
          <w:tcPr>
            <w:tcW w:w="7745" w:type="dxa"/>
          </w:tcPr>
          <w:p w14:paraId="010AB085" w14:textId="7CB0F997" w:rsidR="00561A06" w:rsidRPr="00D75E21" w:rsidRDefault="00096A3A" w:rsidP="0050449C">
            <w:pPr>
              <w:spacing w:after="0" w:line="240" w:lineRule="auto"/>
              <w:ind w:right="467"/>
              <w:jc w:val="both"/>
              <w:rPr>
                <w:b/>
                <w:bCs/>
                <w:color w:val="000000"/>
              </w:rPr>
            </w:pPr>
            <w:r w:rsidRPr="00D75E21">
              <w:rPr>
                <w:b/>
                <w:bCs/>
                <w:color w:val="000000"/>
              </w:rPr>
              <w:t>Confirm that operational training will be provided to relevant staff following installation.</w:t>
            </w:r>
          </w:p>
        </w:tc>
      </w:tr>
      <w:tr w:rsidR="00561A06" w:rsidRPr="00F10A28" w14:paraId="5C421061" w14:textId="77777777" w:rsidTr="0003526F">
        <w:tc>
          <w:tcPr>
            <w:tcW w:w="9016" w:type="dxa"/>
            <w:gridSpan w:val="2"/>
            <w:shd w:val="clear" w:color="auto" w:fill="DEEAF6" w:themeFill="accent5" w:themeFillTint="33"/>
          </w:tcPr>
          <w:p w14:paraId="24863D7D" w14:textId="77777777" w:rsidR="00CF5528" w:rsidRDefault="00CF5528" w:rsidP="00CF5528">
            <w:pPr>
              <w:rPr>
                <w:bCs/>
                <w:i/>
                <w:iCs/>
              </w:rPr>
            </w:pPr>
            <w:r w:rsidRPr="00CF5528">
              <w:rPr>
                <w:bCs/>
                <w:i/>
                <w:iCs/>
              </w:rPr>
              <w:t>Insert Response Here</w:t>
            </w:r>
          </w:p>
          <w:p w14:paraId="0B6C0FFD" w14:textId="77777777" w:rsidR="00561A06" w:rsidRDefault="00561A06" w:rsidP="0050449C">
            <w:pPr>
              <w:spacing w:after="0" w:line="240" w:lineRule="auto"/>
              <w:ind w:right="467"/>
              <w:jc w:val="both"/>
              <w:rPr>
                <w:color w:val="000000"/>
              </w:rPr>
            </w:pPr>
          </w:p>
          <w:p w14:paraId="6EA943CA" w14:textId="77777777" w:rsidR="00CF5528" w:rsidRDefault="00CF5528" w:rsidP="0050449C">
            <w:pPr>
              <w:spacing w:after="0" w:line="240" w:lineRule="auto"/>
              <w:ind w:right="467"/>
              <w:jc w:val="both"/>
              <w:rPr>
                <w:color w:val="000000"/>
              </w:rPr>
            </w:pPr>
          </w:p>
          <w:p w14:paraId="3CF4728D" w14:textId="77777777" w:rsidR="00CF5528" w:rsidRDefault="00CF5528" w:rsidP="0050449C">
            <w:pPr>
              <w:spacing w:after="0" w:line="240" w:lineRule="auto"/>
              <w:ind w:right="467"/>
              <w:jc w:val="both"/>
              <w:rPr>
                <w:color w:val="000000"/>
              </w:rPr>
            </w:pPr>
          </w:p>
          <w:p w14:paraId="60908D36" w14:textId="77777777" w:rsidR="00CF5528" w:rsidRDefault="00CF5528" w:rsidP="0050449C">
            <w:pPr>
              <w:spacing w:after="0" w:line="240" w:lineRule="auto"/>
              <w:ind w:right="467"/>
              <w:jc w:val="both"/>
              <w:rPr>
                <w:color w:val="000000"/>
              </w:rPr>
            </w:pPr>
          </w:p>
          <w:p w14:paraId="518AFE13" w14:textId="77777777" w:rsidR="00CF5528" w:rsidRPr="00F10A28" w:rsidRDefault="00CF5528" w:rsidP="0050449C">
            <w:pPr>
              <w:spacing w:after="0" w:line="240" w:lineRule="auto"/>
              <w:ind w:right="467"/>
              <w:jc w:val="both"/>
              <w:rPr>
                <w:color w:val="000000"/>
              </w:rPr>
            </w:pPr>
          </w:p>
        </w:tc>
      </w:tr>
    </w:tbl>
    <w:p w14:paraId="6D7B49EE" w14:textId="77777777" w:rsidR="00561A06" w:rsidRPr="00F10A28" w:rsidRDefault="00561A06" w:rsidP="00561A06">
      <w:pPr>
        <w:spacing w:after="0" w:line="240" w:lineRule="auto"/>
        <w:ind w:right="467"/>
        <w:jc w:val="both"/>
        <w:rPr>
          <w:color w:val="000000"/>
        </w:rPr>
      </w:pPr>
    </w:p>
    <w:p w14:paraId="2DD0107F" w14:textId="77777777" w:rsidR="00561A06" w:rsidRPr="00F10A28" w:rsidRDefault="00561A06" w:rsidP="00561A06">
      <w:pPr>
        <w:spacing w:after="0" w:line="240" w:lineRule="auto"/>
        <w:ind w:right="467"/>
        <w:jc w:val="both"/>
        <w:rPr>
          <w:color w:val="000000"/>
        </w:rPr>
      </w:pPr>
    </w:p>
    <w:tbl>
      <w:tblPr>
        <w:tblStyle w:val="TableGrid"/>
        <w:tblW w:w="0" w:type="auto"/>
        <w:tblLook w:val="04A0" w:firstRow="1" w:lastRow="0" w:firstColumn="1" w:lastColumn="0" w:noHBand="0" w:noVBand="1"/>
      </w:tblPr>
      <w:tblGrid>
        <w:gridCol w:w="1271"/>
        <w:gridCol w:w="7745"/>
      </w:tblGrid>
      <w:tr w:rsidR="00561A06" w:rsidRPr="00F10A28" w14:paraId="33DD0F76" w14:textId="77777777" w:rsidTr="0050449C">
        <w:tc>
          <w:tcPr>
            <w:tcW w:w="1271" w:type="dxa"/>
          </w:tcPr>
          <w:p w14:paraId="2215944E" w14:textId="50AA56B9" w:rsidR="00561A06" w:rsidRPr="00D75E21" w:rsidRDefault="00D75E21" w:rsidP="0050449C">
            <w:pPr>
              <w:spacing w:after="0" w:line="240" w:lineRule="auto"/>
              <w:ind w:right="467"/>
              <w:jc w:val="both"/>
              <w:rPr>
                <w:b/>
                <w:bCs/>
                <w:color w:val="000000"/>
              </w:rPr>
            </w:pPr>
            <w:r w:rsidRPr="00D75E21">
              <w:rPr>
                <w:b/>
                <w:bCs/>
                <w:color w:val="000000"/>
              </w:rPr>
              <w:t>G2</w:t>
            </w:r>
          </w:p>
        </w:tc>
        <w:tc>
          <w:tcPr>
            <w:tcW w:w="7745" w:type="dxa"/>
          </w:tcPr>
          <w:p w14:paraId="30E748B5" w14:textId="37FA6CC4" w:rsidR="00561A06" w:rsidRPr="00D75E21" w:rsidRDefault="00096A3A" w:rsidP="0050449C">
            <w:pPr>
              <w:spacing w:after="0" w:line="240" w:lineRule="auto"/>
              <w:ind w:right="467"/>
              <w:jc w:val="both"/>
              <w:rPr>
                <w:b/>
                <w:bCs/>
                <w:color w:val="000000"/>
              </w:rPr>
            </w:pPr>
            <w:r w:rsidRPr="00D75E21">
              <w:rPr>
                <w:b/>
                <w:bCs/>
                <w:color w:val="000000"/>
              </w:rPr>
              <w:t>Provide details of the training materials and documentation that will be supplied. Confirm that user manuals, maintenance manuals, and commissioning certificates will be provided.</w:t>
            </w:r>
          </w:p>
        </w:tc>
      </w:tr>
      <w:tr w:rsidR="00561A06" w:rsidRPr="00F10A28" w14:paraId="1A190BAE" w14:textId="77777777" w:rsidTr="0003526F">
        <w:tc>
          <w:tcPr>
            <w:tcW w:w="9016" w:type="dxa"/>
            <w:gridSpan w:val="2"/>
            <w:shd w:val="clear" w:color="auto" w:fill="DEEAF6" w:themeFill="accent5" w:themeFillTint="33"/>
          </w:tcPr>
          <w:p w14:paraId="70AC53F7" w14:textId="77777777" w:rsidR="00CF5528" w:rsidRDefault="00CF5528" w:rsidP="00CF5528">
            <w:pPr>
              <w:rPr>
                <w:bCs/>
                <w:i/>
                <w:iCs/>
              </w:rPr>
            </w:pPr>
            <w:r w:rsidRPr="00CF5528">
              <w:rPr>
                <w:bCs/>
                <w:i/>
                <w:iCs/>
              </w:rPr>
              <w:t>Insert Response Here</w:t>
            </w:r>
          </w:p>
          <w:p w14:paraId="277535D3" w14:textId="77777777" w:rsidR="00561A06" w:rsidRPr="00F10A28" w:rsidRDefault="00561A06" w:rsidP="0050449C">
            <w:pPr>
              <w:spacing w:after="0" w:line="240" w:lineRule="auto"/>
              <w:ind w:right="467"/>
              <w:jc w:val="both"/>
              <w:rPr>
                <w:color w:val="000000"/>
              </w:rPr>
            </w:pPr>
          </w:p>
          <w:p w14:paraId="20170147" w14:textId="77777777" w:rsidR="00096A3A" w:rsidRDefault="00096A3A" w:rsidP="0050449C">
            <w:pPr>
              <w:spacing w:after="0" w:line="240" w:lineRule="auto"/>
              <w:ind w:right="467"/>
              <w:jc w:val="both"/>
              <w:rPr>
                <w:color w:val="000000"/>
              </w:rPr>
            </w:pPr>
          </w:p>
          <w:p w14:paraId="64EAA180" w14:textId="77777777" w:rsidR="00AD3FDC" w:rsidRDefault="00AD3FDC" w:rsidP="0050449C">
            <w:pPr>
              <w:spacing w:after="0" w:line="240" w:lineRule="auto"/>
              <w:ind w:right="467"/>
              <w:jc w:val="both"/>
              <w:rPr>
                <w:color w:val="000000"/>
              </w:rPr>
            </w:pPr>
          </w:p>
          <w:p w14:paraId="721D47D9" w14:textId="77777777" w:rsidR="007911ED" w:rsidRDefault="007911ED" w:rsidP="0050449C">
            <w:pPr>
              <w:spacing w:after="0" w:line="240" w:lineRule="auto"/>
              <w:ind w:right="467"/>
              <w:jc w:val="both"/>
              <w:rPr>
                <w:color w:val="000000"/>
              </w:rPr>
            </w:pPr>
          </w:p>
          <w:p w14:paraId="67286FC7" w14:textId="77777777" w:rsidR="007911ED" w:rsidRPr="00F10A28" w:rsidRDefault="007911ED" w:rsidP="0050449C">
            <w:pPr>
              <w:spacing w:after="0" w:line="240" w:lineRule="auto"/>
              <w:ind w:right="467"/>
              <w:jc w:val="both"/>
              <w:rPr>
                <w:color w:val="000000"/>
              </w:rPr>
            </w:pPr>
          </w:p>
          <w:p w14:paraId="42A6F530" w14:textId="77777777" w:rsidR="00096A3A" w:rsidRPr="00F10A28" w:rsidRDefault="00096A3A" w:rsidP="0050449C">
            <w:pPr>
              <w:spacing w:after="0" w:line="240" w:lineRule="auto"/>
              <w:ind w:right="467"/>
              <w:jc w:val="both"/>
              <w:rPr>
                <w:color w:val="000000"/>
              </w:rPr>
            </w:pPr>
          </w:p>
        </w:tc>
      </w:tr>
    </w:tbl>
    <w:p w14:paraId="4DE1D280" w14:textId="77777777" w:rsidR="00561A06" w:rsidRDefault="00561A06" w:rsidP="00561A06">
      <w:pPr>
        <w:spacing w:after="0" w:line="240" w:lineRule="auto"/>
        <w:ind w:right="467"/>
        <w:jc w:val="both"/>
        <w:rPr>
          <w:color w:val="000000"/>
        </w:rPr>
      </w:pPr>
    </w:p>
    <w:p w14:paraId="7AA902EE" w14:textId="77777777" w:rsidR="00175A39" w:rsidRDefault="00175A39" w:rsidP="00561A06">
      <w:pPr>
        <w:spacing w:after="0" w:line="240" w:lineRule="auto"/>
        <w:ind w:right="467"/>
        <w:jc w:val="both"/>
        <w:rPr>
          <w:color w:val="000000"/>
        </w:rPr>
      </w:pPr>
    </w:p>
    <w:p w14:paraId="49F46BA4" w14:textId="77777777" w:rsidR="00175A39" w:rsidRDefault="00175A39" w:rsidP="00561A06">
      <w:pPr>
        <w:spacing w:after="0" w:line="240" w:lineRule="auto"/>
        <w:ind w:right="467"/>
        <w:jc w:val="both"/>
        <w:rPr>
          <w:color w:val="000000"/>
        </w:rPr>
      </w:pPr>
    </w:p>
    <w:p w14:paraId="162AB745" w14:textId="77777777" w:rsidR="00175A39" w:rsidRDefault="00175A39" w:rsidP="00561A06">
      <w:pPr>
        <w:spacing w:after="0" w:line="240" w:lineRule="auto"/>
        <w:ind w:right="467"/>
        <w:jc w:val="both"/>
        <w:rPr>
          <w:color w:val="000000"/>
        </w:rPr>
      </w:pPr>
    </w:p>
    <w:p w14:paraId="62461D81" w14:textId="77777777" w:rsidR="00175A39" w:rsidRDefault="00175A39" w:rsidP="00561A06">
      <w:pPr>
        <w:spacing w:after="0" w:line="240" w:lineRule="auto"/>
        <w:ind w:right="467"/>
        <w:jc w:val="both"/>
        <w:rPr>
          <w:color w:val="000000"/>
        </w:rPr>
      </w:pPr>
    </w:p>
    <w:p w14:paraId="256EDEF8" w14:textId="77777777" w:rsidR="00175A39" w:rsidRDefault="00175A39" w:rsidP="00561A06">
      <w:pPr>
        <w:spacing w:after="0" w:line="240" w:lineRule="auto"/>
        <w:ind w:right="467"/>
        <w:jc w:val="both"/>
        <w:rPr>
          <w:color w:val="000000"/>
        </w:rPr>
      </w:pPr>
    </w:p>
    <w:p w14:paraId="64CFFE9A" w14:textId="77777777" w:rsidR="00175A39" w:rsidRDefault="00175A39" w:rsidP="00561A06">
      <w:pPr>
        <w:spacing w:after="0" w:line="240" w:lineRule="auto"/>
        <w:ind w:right="467"/>
        <w:jc w:val="both"/>
        <w:rPr>
          <w:color w:val="000000"/>
        </w:rPr>
      </w:pPr>
    </w:p>
    <w:p w14:paraId="52C3A36A" w14:textId="77777777" w:rsidR="00175A39" w:rsidRDefault="00175A39" w:rsidP="00561A06">
      <w:pPr>
        <w:spacing w:after="0" w:line="240" w:lineRule="auto"/>
        <w:ind w:right="467"/>
        <w:jc w:val="both"/>
        <w:rPr>
          <w:color w:val="000000"/>
        </w:rPr>
      </w:pPr>
    </w:p>
    <w:p w14:paraId="4BBAD1F3" w14:textId="77777777" w:rsidR="00175A39" w:rsidRDefault="00175A39" w:rsidP="00561A06">
      <w:pPr>
        <w:spacing w:after="0" w:line="240" w:lineRule="auto"/>
        <w:ind w:right="467"/>
        <w:jc w:val="both"/>
        <w:rPr>
          <w:color w:val="000000"/>
        </w:rPr>
      </w:pPr>
    </w:p>
    <w:p w14:paraId="70881513" w14:textId="77777777" w:rsidR="00175A39" w:rsidRDefault="00175A39" w:rsidP="00561A06">
      <w:pPr>
        <w:spacing w:after="0" w:line="240" w:lineRule="auto"/>
        <w:ind w:right="467"/>
        <w:jc w:val="both"/>
        <w:rPr>
          <w:color w:val="000000"/>
        </w:rPr>
      </w:pPr>
    </w:p>
    <w:p w14:paraId="13986671" w14:textId="77777777" w:rsidR="00175A39" w:rsidRDefault="00175A39" w:rsidP="00561A06">
      <w:pPr>
        <w:spacing w:after="0" w:line="240" w:lineRule="auto"/>
        <w:ind w:right="467"/>
        <w:jc w:val="both"/>
        <w:rPr>
          <w:color w:val="000000"/>
        </w:rPr>
      </w:pPr>
    </w:p>
    <w:p w14:paraId="71E24499" w14:textId="77777777" w:rsidR="00175A39" w:rsidRDefault="00175A39" w:rsidP="00561A06">
      <w:pPr>
        <w:spacing w:after="0" w:line="240" w:lineRule="auto"/>
        <w:ind w:right="467"/>
        <w:jc w:val="both"/>
        <w:rPr>
          <w:color w:val="000000"/>
        </w:rPr>
      </w:pPr>
    </w:p>
    <w:p w14:paraId="3D2A12AF" w14:textId="77777777" w:rsidR="00175A39" w:rsidRDefault="00175A39" w:rsidP="00561A06">
      <w:pPr>
        <w:spacing w:after="0" w:line="240" w:lineRule="auto"/>
        <w:ind w:right="467"/>
        <w:jc w:val="both"/>
        <w:rPr>
          <w:color w:val="000000"/>
        </w:rPr>
      </w:pPr>
    </w:p>
    <w:p w14:paraId="3BFEE22F" w14:textId="77777777" w:rsidR="00175A39" w:rsidRDefault="00175A39" w:rsidP="00561A06">
      <w:pPr>
        <w:spacing w:after="0" w:line="240" w:lineRule="auto"/>
        <w:ind w:right="467"/>
        <w:jc w:val="both"/>
        <w:rPr>
          <w:color w:val="000000"/>
        </w:rPr>
      </w:pPr>
    </w:p>
    <w:p w14:paraId="685273A5" w14:textId="77777777" w:rsidR="00175A39" w:rsidRDefault="00175A39" w:rsidP="00561A06">
      <w:pPr>
        <w:spacing w:after="0" w:line="240" w:lineRule="auto"/>
        <w:ind w:right="467"/>
        <w:jc w:val="both"/>
        <w:rPr>
          <w:color w:val="000000"/>
        </w:rPr>
      </w:pPr>
    </w:p>
    <w:p w14:paraId="08EC346B" w14:textId="77777777" w:rsidR="00175A39" w:rsidRDefault="00175A39" w:rsidP="00561A06">
      <w:pPr>
        <w:spacing w:after="0" w:line="240" w:lineRule="auto"/>
        <w:ind w:right="467"/>
        <w:jc w:val="both"/>
        <w:rPr>
          <w:color w:val="000000"/>
        </w:rPr>
      </w:pPr>
    </w:p>
    <w:p w14:paraId="69BF587D" w14:textId="77777777" w:rsidR="00175A39" w:rsidRDefault="00175A39" w:rsidP="00561A06">
      <w:pPr>
        <w:spacing w:after="0" w:line="240" w:lineRule="auto"/>
        <w:ind w:right="467"/>
        <w:jc w:val="both"/>
        <w:rPr>
          <w:color w:val="000000"/>
        </w:rPr>
      </w:pPr>
    </w:p>
    <w:p w14:paraId="22254D80" w14:textId="77777777" w:rsidR="00175A39" w:rsidRDefault="00175A39" w:rsidP="00561A06">
      <w:pPr>
        <w:spacing w:after="0" w:line="240" w:lineRule="auto"/>
        <w:ind w:right="467"/>
        <w:jc w:val="both"/>
        <w:rPr>
          <w:color w:val="000000"/>
        </w:rPr>
      </w:pPr>
    </w:p>
    <w:p w14:paraId="2B1BB456" w14:textId="77777777" w:rsidR="00175A39" w:rsidRDefault="00175A39" w:rsidP="00561A06">
      <w:pPr>
        <w:spacing w:after="0" w:line="240" w:lineRule="auto"/>
        <w:ind w:right="467"/>
        <w:jc w:val="both"/>
        <w:rPr>
          <w:color w:val="000000"/>
        </w:rPr>
      </w:pPr>
    </w:p>
    <w:p w14:paraId="05ABD503" w14:textId="77777777" w:rsidR="00175A39" w:rsidRDefault="00175A39" w:rsidP="00561A06">
      <w:pPr>
        <w:spacing w:after="0" w:line="240" w:lineRule="auto"/>
        <w:ind w:right="467"/>
        <w:jc w:val="both"/>
        <w:rPr>
          <w:color w:val="000000"/>
        </w:rPr>
      </w:pPr>
    </w:p>
    <w:p w14:paraId="266CFFC6" w14:textId="77777777" w:rsidR="00175A39" w:rsidRDefault="00175A39" w:rsidP="00561A06">
      <w:pPr>
        <w:spacing w:after="0" w:line="240" w:lineRule="auto"/>
        <w:ind w:right="467"/>
        <w:jc w:val="both"/>
        <w:rPr>
          <w:color w:val="000000"/>
        </w:rPr>
      </w:pPr>
    </w:p>
    <w:p w14:paraId="5A0A275E" w14:textId="77777777" w:rsidR="00175A39" w:rsidRDefault="00175A39" w:rsidP="00561A06">
      <w:pPr>
        <w:spacing w:after="0" w:line="240" w:lineRule="auto"/>
        <w:ind w:right="467"/>
        <w:jc w:val="both"/>
        <w:rPr>
          <w:color w:val="000000"/>
        </w:rPr>
      </w:pPr>
    </w:p>
    <w:p w14:paraId="7D743B53" w14:textId="77777777" w:rsidR="00175A39" w:rsidRDefault="00175A39" w:rsidP="00561A06">
      <w:pPr>
        <w:spacing w:after="0" w:line="240" w:lineRule="auto"/>
        <w:ind w:right="467"/>
        <w:jc w:val="both"/>
        <w:rPr>
          <w:color w:val="000000"/>
        </w:rPr>
      </w:pPr>
    </w:p>
    <w:p w14:paraId="521855DC" w14:textId="77777777" w:rsidR="00175A39" w:rsidRDefault="00175A39" w:rsidP="00561A06">
      <w:pPr>
        <w:spacing w:after="0" w:line="240" w:lineRule="auto"/>
        <w:ind w:right="467"/>
        <w:jc w:val="both"/>
        <w:rPr>
          <w:color w:val="000000"/>
        </w:rPr>
      </w:pPr>
    </w:p>
    <w:p w14:paraId="3D902527" w14:textId="77777777" w:rsidR="00175A39" w:rsidRDefault="00175A39" w:rsidP="00561A06">
      <w:pPr>
        <w:spacing w:after="0" w:line="240" w:lineRule="auto"/>
        <w:ind w:right="467"/>
        <w:jc w:val="both"/>
        <w:rPr>
          <w:color w:val="000000"/>
        </w:rPr>
      </w:pPr>
    </w:p>
    <w:p w14:paraId="0ADFDDBE" w14:textId="77777777" w:rsidR="00175A39" w:rsidRDefault="00175A39" w:rsidP="00561A06">
      <w:pPr>
        <w:spacing w:after="0" w:line="240" w:lineRule="auto"/>
        <w:ind w:right="467"/>
        <w:jc w:val="both"/>
        <w:rPr>
          <w:color w:val="000000"/>
        </w:rPr>
      </w:pPr>
    </w:p>
    <w:p w14:paraId="197B4122" w14:textId="77777777" w:rsidR="00175A39" w:rsidRDefault="00175A39" w:rsidP="00561A06">
      <w:pPr>
        <w:spacing w:after="0" w:line="240" w:lineRule="auto"/>
        <w:ind w:right="467"/>
        <w:jc w:val="both"/>
        <w:rPr>
          <w:color w:val="000000"/>
        </w:rPr>
      </w:pPr>
    </w:p>
    <w:p w14:paraId="6A2B26A0" w14:textId="77777777" w:rsidR="00175A39" w:rsidRPr="00F10A28" w:rsidRDefault="00175A39" w:rsidP="00561A06">
      <w:pPr>
        <w:spacing w:after="0" w:line="240" w:lineRule="auto"/>
        <w:ind w:right="467"/>
        <w:jc w:val="both"/>
        <w:rPr>
          <w:color w:val="000000"/>
        </w:rPr>
      </w:pPr>
    </w:p>
    <w:p w14:paraId="4C219F58" w14:textId="3C879783" w:rsidR="00AD3FDC" w:rsidRDefault="00AD3FDC" w:rsidP="00AD3FDC">
      <w:pPr>
        <w:pStyle w:val="Heading1"/>
      </w:pPr>
      <w:bookmarkStart w:id="36" w:name="_Toc242970052"/>
      <w:r>
        <w:lastRenderedPageBreak/>
        <w:t>Declaration</w:t>
      </w:r>
      <w:bookmarkEnd w:id="36"/>
    </w:p>
    <w:p w14:paraId="6B43BE74" w14:textId="77777777" w:rsidR="00AD3FDC" w:rsidRPr="00AD3FDC" w:rsidRDefault="00AD3FDC" w:rsidP="00AD3FDC"/>
    <w:p w14:paraId="09CE3887" w14:textId="1E8AEE41" w:rsidR="001A0979" w:rsidRPr="00F10A28" w:rsidRDefault="001A0979" w:rsidP="00C9277D">
      <w:pPr>
        <w:spacing w:line="316" w:lineRule="auto"/>
        <w:rPr>
          <w:b/>
        </w:rPr>
      </w:pPr>
      <w:r w:rsidRPr="00F10A28">
        <w:rPr>
          <w:b/>
        </w:rPr>
        <w:t xml:space="preserve">This form must be completed and signed by an authorised officer of the </w:t>
      </w:r>
      <w:proofErr w:type="gramStart"/>
      <w:r w:rsidRPr="00F10A28">
        <w:rPr>
          <w:b/>
        </w:rPr>
        <w:t>tenderers</w:t>
      </w:r>
      <w:proofErr w:type="gramEnd"/>
      <w:r w:rsidRPr="00F10A28">
        <w:rPr>
          <w:b/>
        </w:rPr>
        <w:t xml:space="preserve"> organisation.  </w:t>
      </w:r>
    </w:p>
    <w:p w14:paraId="475B3B94" w14:textId="77777777" w:rsidR="001A0979" w:rsidRPr="00F10A28" w:rsidRDefault="001A0979" w:rsidP="00C9277D">
      <w:pPr>
        <w:numPr>
          <w:ilvl w:val="0"/>
          <w:numId w:val="25"/>
        </w:numPr>
        <w:spacing w:line="316" w:lineRule="auto"/>
      </w:pPr>
      <w:r w:rsidRPr="00F10A28">
        <w:t xml:space="preserve">This offer will remain open for acceptance by you for a period of 12 months from the date of deadline for submission of tenders. </w:t>
      </w:r>
    </w:p>
    <w:p w14:paraId="120980DF" w14:textId="77777777" w:rsidR="001A0979" w:rsidRPr="00F10A28" w:rsidRDefault="001A0979" w:rsidP="00C9277D">
      <w:pPr>
        <w:numPr>
          <w:ilvl w:val="0"/>
          <w:numId w:val="25"/>
        </w:numPr>
        <w:spacing w:line="316" w:lineRule="auto"/>
      </w:pPr>
      <w:r w:rsidRPr="00F10A28">
        <w:t>We acknowledge that you are not obliged to accept the lowest or any offer.</w:t>
      </w:r>
    </w:p>
    <w:p w14:paraId="11A1B844" w14:textId="77777777" w:rsidR="001A0979" w:rsidRPr="00F10A28" w:rsidRDefault="001A0979" w:rsidP="00C9277D">
      <w:pPr>
        <w:numPr>
          <w:ilvl w:val="0"/>
          <w:numId w:val="25"/>
        </w:numPr>
        <w:spacing w:line="316" w:lineRule="auto"/>
      </w:pPr>
      <w:r w:rsidRPr="00F10A28">
        <w:t>I/We undertake to deliver the products/services in accordance with the terms and conditions of the tender specification.</w:t>
      </w:r>
    </w:p>
    <w:p w14:paraId="0426C699" w14:textId="77777777" w:rsidR="001A0979" w:rsidRPr="00F10A28" w:rsidRDefault="001A0979" w:rsidP="00C9277D">
      <w:pPr>
        <w:numPr>
          <w:ilvl w:val="0"/>
          <w:numId w:val="25"/>
        </w:numPr>
        <w:spacing w:line="316" w:lineRule="auto"/>
      </w:pPr>
      <w:r w:rsidRPr="00F10A28">
        <w:t>I/We undertake to maintain full confidentiality with regard to all aspects of this tender process</w:t>
      </w:r>
    </w:p>
    <w:p w14:paraId="165EDC9E" w14:textId="504248E7" w:rsidR="003F35BE" w:rsidRPr="00F10A28" w:rsidRDefault="003F35BE" w:rsidP="00C9277D">
      <w:pPr>
        <w:spacing w:after="0" w:line="240" w:lineRule="auto"/>
        <w:ind w:right="467"/>
        <w:jc w:val="both"/>
        <w:rPr>
          <w:color w:val="000000"/>
        </w:rPr>
      </w:pPr>
    </w:p>
    <w:p w14:paraId="19F3A5E7" w14:textId="77777777" w:rsidR="003F35BE" w:rsidRPr="00F10A28" w:rsidRDefault="003F35BE" w:rsidP="00C9277D">
      <w:pPr>
        <w:spacing w:after="0" w:line="240" w:lineRule="auto"/>
        <w:ind w:right="467"/>
        <w:jc w:val="both"/>
        <w:rPr>
          <w:color w:val="000000"/>
        </w:rPr>
      </w:pPr>
    </w:p>
    <w:tbl>
      <w:tblPr>
        <w:tblW w:w="9050" w:type="dxa"/>
        <w:tblInd w:w="2" w:type="dxa"/>
        <w:tblLook w:val="00A0" w:firstRow="1" w:lastRow="0" w:firstColumn="1" w:lastColumn="0" w:noHBand="0" w:noVBand="0"/>
      </w:tblPr>
      <w:tblGrid>
        <w:gridCol w:w="2053"/>
        <w:gridCol w:w="4422"/>
        <w:gridCol w:w="1204"/>
        <w:gridCol w:w="1149"/>
        <w:gridCol w:w="222"/>
      </w:tblGrid>
      <w:tr w:rsidR="001A0979" w:rsidRPr="00F10A28" w14:paraId="719CB340" w14:textId="77777777" w:rsidTr="001A0979">
        <w:trPr>
          <w:gridAfter w:val="1"/>
          <w:trHeight w:val="450"/>
        </w:trPr>
        <w:tc>
          <w:tcPr>
            <w:tcW w:w="2120" w:type="dxa"/>
            <w:vMerge w:val="restart"/>
            <w:tcBorders>
              <w:top w:val="single" w:sz="12" w:space="0" w:color="000000"/>
              <w:left w:val="single" w:sz="12" w:space="0" w:color="000000"/>
              <w:bottom w:val="single" w:sz="8" w:space="0" w:color="000000"/>
              <w:right w:val="single" w:sz="12" w:space="0" w:color="000000"/>
            </w:tcBorders>
            <w:shd w:val="clear" w:color="auto" w:fill="B6DDE8"/>
            <w:vAlign w:val="center"/>
            <w:hideMark/>
          </w:tcPr>
          <w:p w14:paraId="1FBF628C"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Signed:</w:t>
            </w:r>
          </w:p>
        </w:tc>
        <w:tc>
          <w:tcPr>
            <w:tcW w:w="4646" w:type="dxa"/>
            <w:vMerge w:val="restart"/>
            <w:tcBorders>
              <w:top w:val="single" w:sz="12" w:space="0" w:color="000000"/>
              <w:left w:val="single" w:sz="12" w:space="0" w:color="000000"/>
              <w:bottom w:val="single" w:sz="8" w:space="0" w:color="000000"/>
              <w:right w:val="single" w:sz="12" w:space="0" w:color="000000"/>
            </w:tcBorders>
            <w:vAlign w:val="center"/>
            <w:hideMark/>
          </w:tcPr>
          <w:p w14:paraId="0C344797" w14:textId="77777777" w:rsidR="001A0979" w:rsidRPr="00F10A28" w:rsidRDefault="001A0979" w:rsidP="00C9277D">
            <w:pPr>
              <w:spacing w:after="0" w:line="240" w:lineRule="auto"/>
              <w:ind w:firstLineChars="400" w:firstLine="883"/>
              <w:rPr>
                <w:b/>
                <w:bCs/>
                <w:color w:val="000000"/>
                <w:lang w:eastAsia="en-IE"/>
              </w:rPr>
            </w:pPr>
            <w:r w:rsidRPr="00F10A28">
              <w:rPr>
                <w:b/>
                <w:bCs/>
                <w:color w:val="000000"/>
                <w:lang w:eastAsia="en-IE"/>
              </w:rPr>
              <w:t> </w:t>
            </w:r>
          </w:p>
        </w:tc>
        <w:tc>
          <w:tcPr>
            <w:tcW w:w="1217" w:type="dxa"/>
            <w:vMerge w:val="restart"/>
            <w:tcBorders>
              <w:top w:val="single" w:sz="12" w:space="0" w:color="000000"/>
              <w:left w:val="single" w:sz="12" w:space="0" w:color="000000"/>
              <w:bottom w:val="single" w:sz="8" w:space="0" w:color="000000"/>
              <w:right w:val="single" w:sz="12" w:space="0" w:color="000000"/>
            </w:tcBorders>
            <w:shd w:val="clear" w:color="auto" w:fill="B6DDE8"/>
            <w:vAlign w:val="center"/>
            <w:hideMark/>
          </w:tcPr>
          <w:p w14:paraId="4CAB1E35"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Position:</w:t>
            </w:r>
          </w:p>
        </w:tc>
        <w:tc>
          <w:tcPr>
            <w:tcW w:w="1067" w:type="dxa"/>
            <w:vMerge w:val="restart"/>
            <w:tcBorders>
              <w:top w:val="single" w:sz="12" w:space="0" w:color="000000"/>
              <w:left w:val="single" w:sz="12" w:space="0" w:color="000000"/>
              <w:bottom w:val="single" w:sz="8" w:space="0" w:color="000000"/>
              <w:right w:val="single" w:sz="12" w:space="0" w:color="000000"/>
            </w:tcBorders>
            <w:vAlign w:val="center"/>
            <w:hideMark/>
          </w:tcPr>
          <w:p w14:paraId="5BB2B37D" w14:textId="77777777" w:rsidR="001A0979" w:rsidRPr="00F10A28" w:rsidRDefault="001A0979" w:rsidP="00C9277D">
            <w:pPr>
              <w:spacing w:after="0" w:line="240" w:lineRule="auto"/>
              <w:ind w:firstLineChars="400" w:firstLine="880"/>
              <w:rPr>
                <w:color w:val="000000"/>
                <w:lang w:eastAsia="en-IE"/>
              </w:rPr>
            </w:pPr>
            <w:r w:rsidRPr="00F10A28">
              <w:rPr>
                <w:color w:val="000000"/>
                <w:lang w:eastAsia="en-IE"/>
              </w:rPr>
              <w:t> </w:t>
            </w:r>
          </w:p>
        </w:tc>
      </w:tr>
      <w:tr w:rsidR="001A0979" w:rsidRPr="00F10A28" w14:paraId="50D5916F" w14:textId="77777777" w:rsidTr="001A0979">
        <w:trPr>
          <w:trHeight w:val="330"/>
        </w:trPr>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3958D39" w14:textId="77777777" w:rsidR="001A0979" w:rsidRPr="00F10A28" w:rsidRDefault="001A0979" w:rsidP="00C9277D">
            <w:pPr>
              <w:spacing w:after="0" w:line="240" w:lineRule="auto"/>
              <w:rPr>
                <w:b/>
                <w:bCs/>
                <w:i/>
                <w:iCs/>
                <w:color w:val="000000"/>
                <w:lang w:eastAsia="en-IE"/>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3B5777A2" w14:textId="77777777" w:rsidR="001A0979" w:rsidRPr="00F10A28" w:rsidRDefault="001A0979" w:rsidP="00C9277D">
            <w:pPr>
              <w:spacing w:after="0" w:line="240" w:lineRule="auto"/>
              <w:rPr>
                <w:b/>
                <w:bCs/>
                <w:color w:val="000000"/>
                <w:lang w:eastAsia="en-IE"/>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59556F9" w14:textId="77777777" w:rsidR="001A0979" w:rsidRPr="00F10A28" w:rsidRDefault="001A0979" w:rsidP="00C9277D">
            <w:pPr>
              <w:spacing w:after="0" w:line="240" w:lineRule="auto"/>
              <w:rPr>
                <w:b/>
                <w:bCs/>
                <w:i/>
                <w:iCs/>
                <w:color w:val="000000"/>
                <w:lang w:eastAsia="en-IE"/>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6D364F1E" w14:textId="77777777" w:rsidR="001A0979" w:rsidRPr="00F10A28" w:rsidRDefault="001A0979" w:rsidP="00C9277D">
            <w:pPr>
              <w:spacing w:after="0" w:line="240" w:lineRule="auto"/>
              <w:rPr>
                <w:color w:val="000000"/>
                <w:lang w:eastAsia="en-IE"/>
              </w:rPr>
            </w:pPr>
          </w:p>
        </w:tc>
        <w:tc>
          <w:tcPr>
            <w:tcW w:w="0" w:type="auto"/>
            <w:vAlign w:val="center"/>
            <w:hideMark/>
          </w:tcPr>
          <w:p w14:paraId="578628BC" w14:textId="77777777" w:rsidR="001A0979" w:rsidRPr="00F10A28" w:rsidRDefault="001A0979" w:rsidP="00C9277D">
            <w:pPr>
              <w:rPr>
                <w:color w:val="000000"/>
                <w:lang w:eastAsia="en-IE"/>
              </w:rPr>
            </w:pPr>
          </w:p>
        </w:tc>
      </w:tr>
      <w:tr w:rsidR="001A0979" w:rsidRPr="00F10A28" w14:paraId="77EA6075" w14:textId="77777777" w:rsidTr="001A0979">
        <w:trPr>
          <w:trHeight w:val="330"/>
        </w:trPr>
        <w:tc>
          <w:tcPr>
            <w:tcW w:w="2120"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2C3920B3"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Print Name:</w:t>
            </w:r>
          </w:p>
        </w:tc>
        <w:tc>
          <w:tcPr>
            <w:tcW w:w="4646" w:type="dxa"/>
            <w:vMerge w:val="restart"/>
            <w:tcBorders>
              <w:top w:val="nil"/>
              <w:left w:val="single" w:sz="12" w:space="0" w:color="000000"/>
              <w:bottom w:val="single" w:sz="8" w:space="0" w:color="000000"/>
              <w:right w:val="single" w:sz="12" w:space="0" w:color="000000"/>
            </w:tcBorders>
            <w:vAlign w:val="center"/>
            <w:hideMark/>
          </w:tcPr>
          <w:p w14:paraId="26A8308C" w14:textId="77777777" w:rsidR="001A0979" w:rsidRPr="00F10A28" w:rsidRDefault="001A0979" w:rsidP="00C9277D">
            <w:pPr>
              <w:spacing w:after="0" w:line="240" w:lineRule="auto"/>
              <w:ind w:firstLineChars="400" w:firstLine="883"/>
              <w:rPr>
                <w:b/>
                <w:bCs/>
                <w:color w:val="000000"/>
                <w:lang w:eastAsia="en-IE"/>
              </w:rPr>
            </w:pPr>
            <w:r w:rsidRPr="00F10A28">
              <w:rPr>
                <w:b/>
                <w:bCs/>
                <w:color w:val="000000"/>
                <w:lang w:eastAsia="en-IE"/>
              </w:rPr>
              <w:t> </w:t>
            </w:r>
          </w:p>
        </w:tc>
        <w:tc>
          <w:tcPr>
            <w:tcW w:w="1217"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1D5B2335"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 xml:space="preserve">Phone No: </w:t>
            </w:r>
          </w:p>
        </w:tc>
        <w:tc>
          <w:tcPr>
            <w:tcW w:w="1067" w:type="dxa"/>
            <w:vMerge w:val="restart"/>
            <w:tcBorders>
              <w:top w:val="nil"/>
              <w:left w:val="single" w:sz="12" w:space="0" w:color="000000"/>
              <w:bottom w:val="single" w:sz="8" w:space="0" w:color="000000"/>
              <w:right w:val="single" w:sz="12" w:space="0" w:color="000000"/>
            </w:tcBorders>
            <w:vAlign w:val="center"/>
            <w:hideMark/>
          </w:tcPr>
          <w:p w14:paraId="4C627282" w14:textId="77777777" w:rsidR="001A0979" w:rsidRPr="00F10A28" w:rsidRDefault="001A0979" w:rsidP="00C9277D">
            <w:pPr>
              <w:spacing w:after="0" w:line="240" w:lineRule="auto"/>
              <w:ind w:firstLineChars="400" w:firstLine="880"/>
              <w:rPr>
                <w:color w:val="000000"/>
                <w:lang w:eastAsia="en-IE"/>
              </w:rPr>
            </w:pPr>
            <w:r w:rsidRPr="00F10A28">
              <w:rPr>
                <w:color w:val="000000"/>
                <w:lang w:eastAsia="en-IE"/>
              </w:rPr>
              <w:t> </w:t>
            </w:r>
          </w:p>
        </w:tc>
        <w:tc>
          <w:tcPr>
            <w:tcW w:w="0" w:type="auto"/>
            <w:vAlign w:val="center"/>
            <w:hideMark/>
          </w:tcPr>
          <w:p w14:paraId="77CFBF4A" w14:textId="77777777" w:rsidR="001A0979" w:rsidRPr="00F10A28" w:rsidRDefault="001A0979" w:rsidP="00C9277D">
            <w:pPr>
              <w:spacing w:after="0" w:line="240" w:lineRule="auto"/>
              <w:rPr>
                <w:lang w:eastAsia="en-GB"/>
              </w:rPr>
            </w:pPr>
          </w:p>
        </w:tc>
      </w:tr>
      <w:tr w:rsidR="001A0979" w:rsidRPr="00F10A28" w14:paraId="3EF38A0C" w14:textId="77777777" w:rsidTr="001A0979">
        <w:trPr>
          <w:trHeight w:val="330"/>
        </w:trPr>
        <w:tc>
          <w:tcPr>
            <w:tcW w:w="0" w:type="auto"/>
            <w:vMerge/>
            <w:tcBorders>
              <w:top w:val="nil"/>
              <w:left w:val="single" w:sz="12" w:space="0" w:color="000000"/>
              <w:bottom w:val="single" w:sz="8" w:space="0" w:color="000000"/>
              <w:right w:val="single" w:sz="12" w:space="0" w:color="000000"/>
            </w:tcBorders>
            <w:vAlign w:val="center"/>
            <w:hideMark/>
          </w:tcPr>
          <w:p w14:paraId="75835BF7" w14:textId="77777777" w:rsidR="001A0979" w:rsidRPr="00F10A28" w:rsidRDefault="001A0979" w:rsidP="00C9277D">
            <w:pPr>
              <w:spacing w:after="0" w:line="240" w:lineRule="auto"/>
              <w:rPr>
                <w:b/>
                <w:bCs/>
                <w:i/>
                <w:iCs/>
                <w:color w:val="000000"/>
                <w:lang w:eastAsia="en-IE"/>
              </w:rPr>
            </w:pPr>
          </w:p>
        </w:tc>
        <w:tc>
          <w:tcPr>
            <w:tcW w:w="0" w:type="auto"/>
            <w:vMerge/>
            <w:tcBorders>
              <w:top w:val="nil"/>
              <w:left w:val="single" w:sz="12" w:space="0" w:color="000000"/>
              <w:bottom w:val="single" w:sz="8" w:space="0" w:color="000000"/>
              <w:right w:val="single" w:sz="12" w:space="0" w:color="000000"/>
            </w:tcBorders>
            <w:vAlign w:val="center"/>
            <w:hideMark/>
          </w:tcPr>
          <w:p w14:paraId="4B6C0F7C" w14:textId="77777777" w:rsidR="001A0979" w:rsidRPr="00F10A28" w:rsidRDefault="001A0979" w:rsidP="00C9277D">
            <w:pPr>
              <w:spacing w:after="0" w:line="240" w:lineRule="auto"/>
              <w:rPr>
                <w:b/>
                <w:bCs/>
                <w:color w:val="000000"/>
                <w:lang w:eastAsia="en-IE"/>
              </w:rPr>
            </w:pPr>
          </w:p>
        </w:tc>
        <w:tc>
          <w:tcPr>
            <w:tcW w:w="0" w:type="auto"/>
            <w:vMerge/>
            <w:tcBorders>
              <w:top w:val="nil"/>
              <w:left w:val="single" w:sz="12" w:space="0" w:color="000000"/>
              <w:bottom w:val="single" w:sz="8" w:space="0" w:color="000000"/>
              <w:right w:val="single" w:sz="12" w:space="0" w:color="000000"/>
            </w:tcBorders>
            <w:vAlign w:val="center"/>
            <w:hideMark/>
          </w:tcPr>
          <w:p w14:paraId="0B9AF286" w14:textId="77777777" w:rsidR="001A0979" w:rsidRPr="00F10A28" w:rsidRDefault="001A0979" w:rsidP="00C9277D">
            <w:pPr>
              <w:spacing w:after="0" w:line="240" w:lineRule="auto"/>
              <w:rPr>
                <w:b/>
                <w:bCs/>
                <w:i/>
                <w:iCs/>
                <w:color w:val="000000"/>
                <w:lang w:eastAsia="en-IE"/>
              </w:rPr>
            </w:pPr>
          </w:p>
        </w:tc>
        <w:tc>
          <w:tcPr>
            <w:tcW w:w="0" w:type="auto"/>
            <w:vMerge/>
            <w:tcBorders>
              <w:top w:val="nil"/>
              <w:left w:val="single" w:sz="12" w:space="0" w:color="000000"/>
              <w:bottom w:val="single" w:sz="8" w:space="0" w:color="000000"/>
              <w:right w:val="single" w:sz="12" w:space="0" w:color="000000"/>
            </w:tcBorders>
            <w:vAlign w:val="center"/>
            <w:hideMark/>
          </w:tcPr>
          <w:p w14:paraId="5256B66D" w14:textId="77777777" w:rsidR="001A0979" w:rsidRPr="00F10A28" w:rsidRDefault="001A0979" w:rsidP="00C9277D">
            <w:pPr>
              <w:spacing w:after="0" w:line="240" w:lineRule="auto"/>
              <w:rPr>
                <w:color w:val="000000"/>
                <w:lang w:eastAsia="en-IE"/>
              </w:rPr>
            </w:pPr>
          </w:p>
        </w:tc>
        <w:tc>
          <w:tcPr>
            <w:tcW w:w="0" w:type="auto"/>
            <w:vAlign w:val="center"/>
            <w:hideMark/>
          </w:tcPr>
          <w:p w14:paraId="63A152D4" w14:textId="77777777" w:rsidR="001A0979" w:rsidRPr="00F10A28" w:rsidRDefault="001A0979" w:rsidP="00C9277D">
            <w:pPr>
              <w:rPr>
                <w:color w:val="000000"/>
                <w:lang w:eastAsia="en-IE"/>
              </w:rPr>
            </w:pPr>
          </w:p>
        </w:tc>
      </w:tr>
      <w:tr w:rsidR="001A0979" w:rsidRPr="00F10A28" w14:paraId="1179BA23" w14:textId="77777777" w:rsidTr="001A0979">
        <w:trPr>
          <w:trHeight w:val="330"/>
        </w:trPr>
        <w:tc>
          <w:tcPr>
            <w:tcW w:w="2120"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2003D1F1"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Company       Name:</w:t>
            </w:r>
          </w:p>
        </w:tc>
        <w:tc>
          <w:tcPr>
            <w:tcW w:w="4646" w:type="dxa"/>
            <w:vMerge w:val="restart"/>
            <w:tcBorders>
              <w:top w:val="nil"/>
              <w:left w:val="single" w:sz="12" w:space="0" w:color="000000"/>
              <w:bottom w:val="single" w:sz="8" w:space="0" w:color="000000"/>
              <w:right w:val="single" w:sz="12" w:space="0" w:color="000000"/>
            </w:tcBorders>
            <w:vAlign w:val="center"/>
            <w:hideMark/>
          </w:tcPr>
          <w:p w14:paraId="4D99CD63" w14:textId="77777777" w:rsidR="001A0979" w:rsidRPr="00F10A28" w:rsidRDefault="001A0979" w:rsidP="00C9277D">
            <w:pPr>
              <w:spacing w:after="0" w:line="240" w:lineRule="auto"/>
              <w:ind w:firstLineChars="400" w:firstLine="880"/>
              <w:rPr>
                <w:color w:val="000000"/>
                <w:lang w:eastAsia="en-IE"/>
              </w:rPr>
            </w:pPr>
            <w:r w:rsidRPr="00F10A28">
              <w:rPr>
                <w:color w:val="000000"/>
                <w:lang w:eastAsia="en-IE"/>
              </w:rPr>
              <w:t> </w:t>
            </w:r>
          </w:p>
        </w:tc>
        <w:tc>
          <w:tcPr>
            <w:tcW w:w="1217"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206929B5"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Date:</w:t>
            </w:r>
          </w:p>
        </w:tc>
        <w:tc>
          <w:tcPr>
            <w:tcW w:w="1067" w:type="dxa"/>
            <w:vMerge w:val="restart"/>
            <w:tcBorders>
              <w:top w:val="nil"/>
              <w:left w:val="single" w:sz="12" w:space="0" w:color="000000"/>
              <w:bottom w:val="single" w:sz="8" w:space="0" w:color="000000"/>
              <w:right w:val="single" w:sz="12" w:space="0" w:color="000000"/>
            </w:tcBorders>
            <w:vAlign w:val="center"/>
            <w:hideMark/>
          </w:tcPr>
          <w:p w14:paraId="7D71B6F4" w14:textId="77777777" w:rsidR="001A0979" w:rsidRPr="00F10A28" w:rsidRDefault="001A0979" w:rsidP="00C9277D">
            <w:pPr>
              <w:spacing w:after="0" w:line="240" w:lineRule="auto"/>
              <w:ind w:firstLineChars="400" w:firstLine="883"/>
              <w:rPr>
                <w:b/>
                <w:bCs/>
                <w:color w:val="000000"/>
                <w:lang w:eastAsia="en-IE"/>
              </w:rPr>
            </w:pPr>
            <w:r w:rsidRPr="00F10A28">
              <w:rPr>
                <w:b/>
                <w:bCs/>
                <w:color w:val="000000"/>
                <w:lang w:eastAsia="en-IE"/>
              </w:rPr>
              <w:t> </w:t>
            </w:r>
          </w:p>
        </w:tc>
        <w:tc>
          <w:tcPr>
            <w:tcW w:w="0" w:type="auto"/>
            <w:vAlign w:val="center"/>
            <w:hideMark/>
          </w:tcPr>
          <w:p w14:paraId="0E84A34F" w14:textId="77777777" w:rsidR="001A0979" w:rsidRPr="00F10A28" w:rsidRDefault="001A0979" w:rsidP="00C9277D">
            <w:pPr>
              <w:spacing w:after="0" w:line="240" w:lineRule="auto"/>
              <w:rPr>
                <w:lang w:eastAsia="en-GB"/>
              </w:rPr>
            </w:pPr>
          </w:p>
        </w:tc>
      </w:tr>
      <w:tr w:rsidR="001A0979" w:rsidRPr="00F10A28" w14:paraId="30FABAE7" w14:textId="77777777" w:rsidTr="001A0979">
        <w:trPr>
          <w:trHeight w:val="330"/>
        </w:trPr>
        <w:tc>
          <w:tcPr>
            <w:tcW w:w="0" w:type="auto"/>
            <w:vMerge/>
            <w:tcBorders>
              <w:top w:val="nil"/>
              <w:left w:val="single" w:sz="12" w:space="0" w:color="000000"/>
              <w:bottom w:val="single" w:sz="8" w:space="0" w:color="000000"/>
              <w:right w:val="single" w:sz="12" w:space="0" w:color="000000"/>
            </w:tcBorders>
            <w:vAlign w:val="center"/>
            <w:hideMark/>
          </w:tcPr>
          <w:p w14:paraId="05E6792E" w14:textId="77777777" w:rsidR="001A0979" w:rsidRPr="00F10A28" w:rsidRDefault="001A0979" w:rsidP="00C9277D">
            <w:pPr>
              <w:spacing w:after="0" w:line="240" w:lineRule="auto"/>
              <w:rPr>
                <w:b/>
                <w:bCs/>
                <w:i/>
                <w:iCs/>
                <w:color w:val="000000"/>
                <w:lang w:eastAsia="en-IE"/>
              </w:rPr>
            </w:pPr>
          </w:p>
        </w:tc>
        <w:tc>
          <w:tcPr>
            <w:tcW w:w="0" w:type="auto"/>
            <w:vMerge/>
            <w:tcBorders>
              <w:top w:val="nil"/>
              <w:left w:val="single" w:sz="12" w:space="0" w:color="000000"/>
              <w:bottom w:val="single" w:sz="8" w:space="0" w:color="000000"/>
              <w:right w:val="single" w:sz="12" w:space="0" w:color="000000"/>
            </w:tcBorders>
            <w:vAlign w:val="center"/>
            <w:hideMark/>
          </w:tcPr>
          <w:p w14:paraId="75C3907B" w14:textId="77777777" w:rsidR="001A0979" w:rsidRPr="00F10A28" w:rsidRDefault="001A0979" w:rsidP="00C9277D">
            <w:pPr>
              <w:spacing w:after="0" w:line="240" w:lineRule="auto"/>
              <w:rPr>
                <w:color w:val="000000"/>
                <w:lang w:eastAsia="en-IE"/>
              </w:rPr>
            </w:pPr>
          </w:p>
        </w:tc>
        <w:tc>
          <w:tcPr>
            <w:tcW w:w="0" w:type="auto"/>
            <w:vMerge/>
            <w:tcBorders>
              <w:top w:val="nil"/>
              <w:left w:val="single" w:sz="12" w:space="0" w:color="000000"/>
              <w:bottom w:val="single" w:sz="8" w:space="0" w:color="000000"/>
              <w:right w:val="single" w:sz="12" w:space="0" w:color="000000"/>
            </w:tcBorders>
            <w:vAlign w:val="center"/>
            <w:hideMark/>
          </w:tcPr>
          <w:p w14:paraId="6A8AB66B" w14:textId="77777777" w:rsidR="001A0979" w:rsidRPr="00F10A28" w:rsidRDefault="001A0979" w:rsidP="00C9277D">
            <w:pPr>
              <w:spacing w:after="0" w:line="240" w:lineRule="auto"/>
              <w:rPr>
                <w:b/>
                <w:bCs/>
                <w:i/>
                <w:iCs/>
                <w:color w:val="000000"/>
                <w:lang w:eastAsia="en-IE"/>
              </w:rPr>
            </w:pPr>
          </w:p>
        </w:tc>
        <w:tc>
          <w:tcPr>
            <w:tcW w:w="0" w:type="auto"/>
            <w:vMerge/>
            <w:tcBorders>
              <w:top w:val="nil"/>
              <w:left w:val="single" w:sz="12" w:space="0" w:color="000000"/>
              <w:bottom w:val="single" w:sz="8" w:space="0" w:color="000000"/>
              <w:right w:val="single" w:sz="12" w:space="0" w:color="000000"/>
            </w:tcBorders>
            <w:vAlign w:val="center"/>
            <w:hideMark/>
          </w:tcPr>
          <w:p w14:paraId="66850AE6" w14:textId="77777777" w:rsidR="001A0979" w:rsidRPr="00F10A28" w:rsidRDefault="001A0979" w:rsidP="00C9277D">
            <w:pPr>
              <w:spacing w:after="0" w:line="240" w:lineRule="auto"/>
              <w:rPr>
                <w:b/>
                <w:bCs/>
                <w:color w:val="000000"/>
                <w:lang w:eastAsia="en-IE"/>
              </w:rPr>
            </w:pPr>
          </w:p>
        </w:tc>
        <w:tc>
          <w:tcPr>
            <w:tcW w:w="0" w:type="auto"/>
            <w:vAlign w:val="center"/>
            <w:hideMark/>
          </w:tcPr>
          <w:p w14:paraId="19000634" w14:textId="77777777" w:rsidR="001A0979" w:rsidRPr="00F10A28" w:rsidRDefault="001A0979" w:rsidP="00C9277D">
            <w:pPr>
              <w:rPr>
                <w:b/>
                <w:bCs/>
                <w:color w:val="000000"/>
                <w:lang w:eastAsia="en-IE"/>
              </w:rPr>
            </w:pPr>
          </w:p>
        </w:tc>
      </w:tr>
      <w:tr w:rsidR="001A0979" w:rsidRPr="00F10A28" w14:paraId="08F80F07" w14:textId="77777777" w:rsidTr="001A0979">
        <w:trPr>
          <w:trHeight w:val="315"/>
        </w:trPr>
        <w:tc>
          <w:tcPr>
            <w:tcW w:w="2120" w:type="dxa"/>
            <w:vMerge w:val="restart"/>
            <w:tcBorders>
              <w:top w:val="nil"/>
              <w:left w:val="single" w:sz="12" w:space="0" w:color="000000"/>
              <w:bottom w:val="single" w:sz="8" w:space="0" w:color="000000"/>
              <w:right w:val="single" w:sz="12" w:space="0" w:color="000000"/>
            </w:tcBorders>
            <w:shd w:val="clear" w:color="auto" w:fill="B6DDE8"/>
            <w:vAlign w:val="center"/>
            <w:hideMark/>
          </w:tcPr>
          <w:p w14:paraId="1DE10ABC"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Address:</w:t>
            </w:r>
          </w:p>
        </w:tc>
        <w:tc>
          <w:tcPr>
            <w:tcW w:w="6930" w:type="dxa"/>
            <w:gridSpan w:val="3"/>
            <w:vMerge w:val="restart"/>
            <w:tcBorders>
              <w:top w:val="single" w:sz="8" w:space="0" w:color="000000"/>
              <w:left w:val="single" w:sz="12" w:space="0" w:color="000000"/>
              <w:bottom w:val="single" w:sz="8" w:space="0" w:color="000000"/>
              <w:right w:val="single" w:sz="12" w:space="0" w:color="000000"/>
            </w:tcBorders>
            <w:vAlign w:val="center"/>
            <w:hideMark/>
          </w:tcPr>
          <w:p w14:paraId="5D658777" w14:textId="77777777" w:rsidR="001A0979" w:rsidRPr="00F10A28" w:rsidRDefault="001A0979" w:rsidP="00C9277D">
            <w:pPr>
              <w:spacing w:after="0" w:line="240" w:lineRule="auto"/>
              <w:ind w:firstLineChars="400" w:firstLine="883"/>
              <w:rPr>
                <w:b/>
                <w:bCs/>
                <w:color w:val="000000"/>
                <w:lang w:eastAsia="en-IE"/>
              </w:rPr>
            </w:pPr>
            <w:r w:rsidRPr="00F10A28">
              <w:rPr>
                <w:b/>
                <w:bCs/>
                <w:color w:val="000000"/>
                <w:lang w:eastAsia="en-IE"/>
              </w:rPr>
              <w:t> </w:t>
            </w:r>
          </w:p>
        </w:tc>
        <w:tc>
          <w:tcPr>
            <w:tcW w:w="0" w:type="auto"/>
            <w:vAlign w:val="center"/>
            <w:hideMark/>
          </w:tcPr>
          <w:p w14:paraId="1B0AD0C6" w14:textId="77777777" w:rsidR="001A0979" w:rsidRPr="00F10A28" w:rsidRDefault="001A0979" w:rsidP="00C9277D">
            <w:pPr>
              <w:spacing w:after="0" w:line="240" w:lineRule="auto"/>
              <w:rPr>
                <w:lang w:eastAsia="en-GB"/>
              </w:rPr>
            </w:pPr>
          </w:p>
        </w:tc>
      </w:tr>
      <w:tr w:rsidR="001A0979" w:rsidRPr="00F10A28" w14:paraId="0234A053" w14:textId="77777777" w:rsidTr="001A0979">
        <w:trPr>
          <w:trHeight w:val="330"/>
        </w:trPr>
        <w:tc>
          <w:tcPr>
            <w:tcW w:w="0" w:type="auto"/>
            <w:vMerge/>
            <w:tcBorders>
              <w:top w:val="nil"/>
              <w:left w:val="single" w:sz="12" w:space="0" w:color="000000"/>
              <w:bottom w:val="single" w:sz="8" w:space="0" w:color="000000"/>
              <w:right w:val="single" w:sz="12" w:space="0" w:color="000000"/>
            </w:tcBorders>
            <w:vAlign w:val="center"/>
            <w:hideMark/>
          </w:tcPr>
          <w:p w14:paraId="2F6543E1" w14:textId="77777777" w:rsidR="001A0979" w:rsidRPr="00F10A28" w:rsidRDefault="001A0979" w:rsidP="00C9277D">
            <w:pPr>
              <w:spacing w:after="0" w:line="240" w:lineRule="auto"/>
              <w:rPr>
                <w:b/>
                <w:bCs/>
                <w:i/>
                <w:iCs/>
                <w:color w:val="000000"/>
                <w:lang w:eastAsia="en-IE"/>
              </w:rPr>
            </w:pPr>
          </w:p>
        </w:tc>
        <w:tc>
          <w:tcPr>
            <w:tcW w:w="0" w:type="auto"/>
            <w:gridSpan w:val="3"/>
            <w:vMerge/>
            <w:tcBorders>
              <w:top w:val="single" w:sz="8" w:space="0" w:color="000000"/>
              <w:left w:val="single" w:sz="12" w:space="0" w:color="000000"/>
              <w:bottom w:val="single" w:sz="8" w:space="0" w:color="000000"/>
              <w:right w:val="single" w:sz="12" w:space="0" w:color="000000"/>
            </w:tcBorders>
            <w:vAlign w:val="center"/>
            <w:hideMark/>
          </w:tcPr>
          <w:p w14:paraId="5AE9DB63" w14:textId="77777777" w:rsidR="001A0979" w:rsidRPr="00F10A28" w:rsidRDefault="001A0979" w:rsidP="00C9277D">
            <w:pPr>
              <w:spacing w:after="0" w:line="240" w:lineRule="auto"/>
              <w:rPr>
                <w:b/>
                <w:bCs/>
                <w:color w:val="000000"/>
                <w:lang w:eastAsia="en-IE"/>
              </w:rPr>
            </w:pPr>
          </w:p>
        </w:tc>
        <w:tc>
          <w:tcPr>
            <w:tcW w:w="0" w:type="auto"/>
            <w:vAlign w:val="center"/>
            <w:hideMark/>
          </w:tcPr>
          <w:p w14:paraId="58925E33" w14:textId="77777777" w:rsidR="001A0979" w:rsidRPr="00F10A28" w:rsidRDefault="001A0979" w:rsidP="00C9277D">
            <w:pPr>
              <w:rPr>
                <w:b/>
                <w:bCs/>
                <w:color w:val="000000"/>
                <w:lang w:eastAsia="en-IE"/>
              </w:rPr>
            </w:pPr>
          </w:p>
        </w:tc>
      </w:tr>
      <w:tr w:rsidR="001A0979" w:rsidRPr="00F10A28" w14:paraId="1F900784" w14:textId="77777777" w:rsidTr="001A0979">
        <w:trPr>
          <w:trHeight w:val="346"/>
        </w:trPr>
        <w:tc>
          <w:tcPr>
            <w:tcW w:w="2120" w:type="dxa"/>
            <w:tcBorders>
              <w:top w:val="nil"/>
              <w:left w:val="single" w:sz="12" w:space="0" w:color="000000"/>
              <w:bottom w:val="single" w:sz="12" w:space="0" w:color="000000"/>
              <w:right w:val="single" w:sz="12" w:space="0" w:color="000000"/>
            </w:tcBorders>
            <w:shd w:val="clear" w:color="auto" w:fill="B6DDE8"/>
            <w:vAlign w:val="center"/>
            <w:hideMark/>
          </w:tcPr>
          <w:p w14:paraId="37F742CE" w14:textId="77777777" w:rsidR="001A0979" w:rsidRPr="00F10A28" w:rsidRDefault="001A0979" w:rsidP="00C9277D">
            <w:pPr>
              <w:spacing w:after="0" w:line="240" w:lineRule="auto"/>
              <w:rPr>
                <w:b/>
                <w:bCs/>
                <w:i/>
                <w:iCs/>
                <w:color w:val="000000"/>
                <w:lang w:eastAsia="en-IE"/>
              </w:rPr>
            </w:pPr>
            <w:r w:rsidRPr="00F10A28">
              <w:rPr>
                <w:b/>
                <w:bCs/>
                <w:i/>
                <w:iCs/>
                <w:color w:val="000000"/>
                <w:lang w:eastAsia="en-IE"/>
              </w:rPr>
              <w:t>Email:</w:t>
            </w:r>
          </w:p>
        </w:tc>
        <w:tc>
          <w:tcPr>
            <w:tcW w:w="6930" w:type="dxa"/>
            <w:gridSpan w:val="3"/>
            <w:tcBorders>
              <w:top w:val="single" w:sz="8" w:space="0" w:color="000000"/>
              <w:left w:val="nil"/>
              <w:bottom w:val="single" w:sz="12" w:space="0" w:color="000000"/>
              <w:right w:val="single" w:sz="12" w:space="0" w:color="000000"/>
            </w:tcBorders>
            <w:vAlign w:val="center"/>
          </w:tcPr>
          <w:p w14:paraId="23CAAA96" w14:textId="77777777" w:rsidR="001A0979" w:rsidRPr="00F10A28" w:rsidRDefault="001A0979" w:rsidP="00C9277D">
            <w:pPr>
              <w:spacing w:after="0" w:line="240" w:lineRule="auto"/>
              <w:ind w:firstLineChars="400" w:firstLine="883"/>
              <w:rPr>
                <w:b/>
                <w:bCs/>
                <w:color w:val="000000"/>
                <w:lang w:eastAsia="en-IE"/>
              </w:rPr>
            </w:pPr>
          </w:p>
          <w:p w14:paraId="30FF0D7E" w14:textId="77777777" w:rsidR="001A0979" w:rsidRPr="00F10A28" w:rsidRDefault="001A0979" w:rsidP="00C9277D">
            <w:pPr>
              <w:spacing w:after="0" w:line="240" w:lineRule="auto"/>
              <w:ind w:firstLineChars="400" w:firstLine="883"/>
              <w:rPr>
                <w:b/>
                <w:bCs/>
                <w:color w:val="000000"/>
                <w:lang w:eastAsia="en-IE"/>
              </w:rPr>
            </w:pPr>
            <w:r w:rsidRPr="00F10A28">
              <w:rPr>
                <w:b/>
                <w:bCs/>
                <w:color w:val="000000"/>
                <w:lang w:eastAsia="en-IE"/>
              </w:rPr>
              <w:t> </w:t>
            </w:r>
          </w:p>
        </w:tc>
        <w:tc>
          <w:tcPr>
            <w:tcW w:w="0" w:type="auto"/>
            <w:vAlign w:val="center"/>
            <w:hideMark/>
          </w:tcPr>
          <w:p w14:paraId="43B55BD0" w14:textId="77777777" w:rsidR="001A0979" w:rsidRPr="00F10A28" w:rsidRDefault="001A0979" w:rsidP="00C9277D">
            <w:pPr>
              <w:spacing w:after="0" w:line="240" w:lineRule="auto"/>
              <w:rPr>
                <w:lang w:eastAsia="en-GB"/>
              </w:rPr>
            </w:pPr>
          </w:p>
        </w:tc>
      </w:tr>
    </w:tbl>
    <w:p w14:paraId="737D1B55" w14:textId="77777777" w:rsidR="001A0979" w:rsidRPr="00F10A28" w:rsidRDefault="001A0979" w:rsidP="00C9277D">
      <w:r w:rsidRPr="00F10A28">
        <w:t xml:space="preserve"> </w:t>
      </w:r>
    </w:p>
    <w:p w14:paraId="718D36CF" w14:textId="77777777" w:rsidR="001A0979" w:rsidRPr="00F10A28" w:rsidRDefault="001A0979" w:rsidP="00C9277D"/>
    <w:p w14:paraId="4A945553" w14:textId="379A2286" w:rsidR="0025761E" w:rsidRPr="00F10A28" w:rsidRDefault="0025761E" w:rsidP="00C9277D">
      <w:pPr>
        <w:jc w:val="both"/>
        <w:rPr>
          <w:bCs/>
        </w:rPr>
      </w:pPr>
    </w:p>
    <w:p w14:paraId="2F2B528F" w14:textId="77777777" w:rsidR="0025761E" w:rsidRPr="00F10A28" w:rsidRDefault="0025761E" w:rsidP="00C9277D">
      <w:pPr>
        <w:jc w:val="both"/>
        <w:rPr>
          <w:bCs/>
        </w:rPr>
      </w:pPr>
    </w:p>
    <w:p w14:paraId="1ECC918A" w14:textId="77777777" w:rsidR="009969E1" w:rsidRDefault="009969E1" w:rsidP="00C9277D">
      <w:pPr>
        <w:jc w:val="both"/>
        <w:rPr>
          <w:bCs/>
        </w:rPr>
      </w:pPr>
    </w:p>
    <w:p w14:paraId="2FE8606D" w14:textId="77777777" w:rsidR="00175A39" w:rsidRDefault="00175A39" w:rsidP="00C9277D">
      <w:pPr>
        <w:jc w:val="both"/>
        <w:rPr>
          <w:bCs/>
        </w:rPr>
      </w:pPr>
    </w:p>
    <w:p w14:paraId="66A37F84" w14:textId="77777777" w:rsidR="00175A39" w:rsidRDefault="00175A39" w:rsidP="00C9277D">
      <w:pPr>
        <w:jc w:val="both"/>
        <w:rPr>
          <w:bCs/>
        </w:rPr>
      </w:pPr>
    </w:p>
    <w:p w14:paraId="30746CE2" w14:textId="77777777" w:rsidR="00175A39" w:rsidRPr="00F10A28" w:rsidRDefault="00175A39" w:rsidP="00C9277D">
      <w:pPr>
        <w:jc w:val="both"/>
        <w:rPr>
          <w:bCs/>
        </w:rPr>
      </w:pPr>
    </w:p>
    <w:bookmarkEnd w:id="35"/>
    <w:p w14:paraId="3E7032FA" w14:textId="77777777" w:rsidR="00081314" w:rsidRPr="00F10A28" w:rsidRDefault="00081314" w:rsidP="00C9277D">
      <w:pPr>
        <w:pStyle w:val="ListParagraph"/>
        <w:jc w:val="both"/>
        <w:rPr>
          <w:rFonts w:ascii="Calibri" w:hAnsi="Calibri" w:cs="Calibri"/>
          <w:bCs/>
          <w:sz w:val="22"/>
          <w:szCs w:val="22"/>
          <w:lang w:val="en-IE"/>
        </w:rPr>
      </w:pPr>
    </w:p>
    <w:p w14:paraId="1CC61104" w14:textId="48109C46" w:rsidR="00442932" w:rsidRPr="008216A1" w:rsidRDefault="008216A1" w:rsidP="00C9277D">
      <w:pPr>
        <w:jc w:val="both"/>
        <w:rPr>
          <w:b/>
          <w:color w:val="FF0000"/>
        </w:rPr>
      </w:pPr>
      <w:r w:rsidRPr="008216A1">
        <w:rPr>
          <w:b/>
          <w:color w:val="FF0000"/>
        </w:rPr>
        <w:t>End of Document</w:t>
      </w:r>
    </w:p>
    <w:sectPr w:rsidR="00442932" w:rsidRPr="008216A1" w:rsidSect="006E515A">
      <w:pgSz w:w="11906" w:h="16838"/>
      <w:pgMar w:top="1304" w:right="1304"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4F62" w14:textId="77777777" w:rsidR="00A62AFA" w:rsidRPr="008D5944" w:rsidRDefault="00A62AFA">
      <w:pPr>
        <w:spacing w:after="0" w:line="240" w:lineRule="auto"/>
      </w:pPr>
      <w:r w:rsidRPr="008D5944">
        <w:separator/>
      </w:r>
    </w:p>
  </w:endnote>
  <w:endnote w:type="continuationSeparator" w:id="0">
    <w:p w14:paraId="02D69E5F" w14:textId="77777777" w:rsidR="00A62AFA" w:rsidRPr="008D5944" w:rsidRDefault="00A62AFA">
      <w:pPr>
        <w:spacing w:after="0" w:line="240" w:lineRule="auto"/>
      </w:pPr>
      <w:r w:rsidRPr="008D59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0134957"/>
      <w:docPartObj>
        <w:docPartGallery w:val="Page Numbers (Bottom of Page)"/>
        <w:docPartUnique/>
      </w:docPartObj>
    </w:sdtPr>
    <w:sdtEndPr/>
    <w:sdtContent>
      <w:p w14:paraId="08374B4B" w14:textId="4AE4FBED" w:rsidR="00772EDF" w:rsidRDefault="00772EDF">
        <w:pPr>
          <w:pStyle w:val="Footer"/>
          <w:jc w:val="right"/>
        </w:pPr>
        <w:r>
          <w:fldChar w:fldCharType="begin"/>
        </w:r>
        <w:r>
          <w:instrText>PAGE   \* MERGEFORMAT</w:instrText>
        </w:r>
        <w:r>
          <w:fldChar w:fldCharType="separate"/>
        </w:r>
        <w:r>
          <w:rPr>
            <w:lang w:val="en-GB"/>
          </w:rPr>
          <w:t>2</w:t>
        </w:r>
        <w:r>
          <w:fldChar w:fldCharType="end"/>
        </w:r>
      </w:p>
    </w:sdtContent>
  </w:sdt>
  <w:p w14:paraId="442C61F2" w14:textId="77777777" w:rsidR="00772EDF" w:rsidRDefault="00772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2DB38" w14:textId="77777777" w:rsidR="00A62AFA" w:rsidRPr="008D5944" w:rsidRDefault="00A62AFA">
      <w:pPr>
        <w:spacing w:after="0" w:line="240" w:lineRule="auto"/>
      </w:pPr>
      <w:r w:rsidRPr="008D5944">
        <w:separator/>
      </w:r>
    </w:p>
  </w:footnote>
  <w:footnote w:type="continuationSeparator" w:id="0">
    <w:p w14:paraId="726BD35D" w14:textId="77777777" w:rsidR="00A62AFA" w:rsidRPr="008D5944" w:rsidRDefault="00A62AFA">
      <w:pPr>
        <w:spacing w:after="0" w:line="240" w:lineRule="auto"/>
      </w:pPr>
      <w:r w:rsidRPr="008D594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BB1"/>
    <w:multiLevelType w:val="hybridMultilevel"/>
    <w:tmpl w:val="09AC55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5BD4805"/>
    <w:multiLevelType w:val="hybridMultilevel"/>
    <w:tmpl w:val="56346368"/>
    <w:lvl w:ilvl="0" w:tplc="E0DC1062">
      <w:start w:val="1"/>
      <w:numFmt w:val="decimal"/>
      <w:lvlText w:val="%1."/>
      <w:lvlJc w:val="left"/>
      <w:pPr>
        <w:ind w:left="187" w:hanging="360"/>
      </w:pPr>
      <w:rPr>
        <w:rFonts w:asciiTheme="minorHAnsi" w:eastAsia="Calibri" w:hAnsiTheme="minorHAnsi" w:hint="default"/>
        <w:b/>
        <w:sz w:val="28"/>
        <w:szCs w:val="28"/>
      </w:rPr>
    </w:lvl>
    <w:lvl w:ilvl="1" w:tplc="18090019" w:tentative="1">
      <w:start w:val="1"/>
      <w:numFmt w:val="lowerLetter"/>
      <w:lvlText w:val="%2."/>
      <w:lvlJc w:val="left"/>
      <w:pPr>
        <w:ind w:left="907" w:hanging="360"/>
      </w:pPr>
    </w:lvl>
    <w:lvl w:ilvl="2" w:tplc="1809001B" w:tentative="1">
      <w:start w:val="1"/>
      <w:numFmt w:val="lowerRoman"/>
      <w:lvlText w:val="%3."/>
      <w:lvlJc w:val="right"/>
      <w:pPr>
        <w:ind w:left="1627" w:hanging="180"/>
      </w:pPr>
    </w:lvl>
    <w:lvl w:ilvl="3" w:tplc="1809000F" w:tentative="1">
      <w:start w:val="1"/>
      <w:numFmt w:val="decimal"/>
      <w:lvlText w:val="%4."/>
      <w:lvlJc w:val="left"/>
      <w:pPr>
        <w:ind w:left="2347" w:hanging="360"/>
      </w:pPr>
    </w:lvl>
    <w:lvl w:ilvl="4" w:tplc="18090019" w:tentative="1">
      <w:start w:val="1"/>
      <w:numFmt w:val="lowerLetter"/>
      <w:lvlText w:val="%5."/>
      <w:lvlJc w:val="left"/>
      <w:pPr>
        <w:ind w:left="3067" w:hanging="360"/>
      </w:pPr>
    </w:lvl>
    <w:lvl w:ilvl="5" w:tplc="1809001B" w:tentative="1">
      <w:start w:val="1"/>
      <w:numFmt w:val="lowerRoman"/>
      <w:lvlText w:val="%6."/>
      <w:lvlJc w:val="right"/>
      <w:pPr>
        <w:ind w:left="3787" w:hanging="180"/>
      </w:pPr>
    </w:lvl>
    <w:lvl w:ilvl="6" w:tplc="1809000F" w:tentative="1">
      <w:start w:val="1"/>
      <w:numFmt w:val="decimal"/>
      <w:lvlText w:val="%7."/>
      <w:lvlJc w:val="left"/>
      <w:pPr>
        <w:ind w:left="4507" w:hanging="360"/>
      </w:pPr>
    </w:lvl>
    <w:lvl w:ilvl="7" w:tplc="18090019" w:tentative="1">
      <w:start w:val="1"/>
      <w:numFmt w:val="lowerLetter"/>
      <w:lvlText w:val="%8."/>
      <w:lvlJc w:val="left"/>
      <w:pPr>
        <w:ind w:left="5227" w:hanging="360"/>
      </w:pPr>
    </w:lvl>
    <w:lvl w:ilvl="8" w:tplc="1809001B" w:tentative="1">
      <w:start w:val="1"/>
      <w:numFmt w:val="lowerRoman"/>
      <w:lvlText w:val="%9."/>
      <w:lvlJc w:val="right"/>
      <w:pPr>
        <w:ind w:left="5947" w:hanging="180"/>
      </w:pPr>
    </w:lvl>
  </w:abstractNum>
  <w:abstractNum w:abstractNumId="2" w15:restartNumberingAfterBreak="0">
    <w:nsid w:val="0729604A"/>
    <w:multiLevelType w:val="hybridMultilevel"/>
    <w:tmpl w:val="91EED4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61392F"/>
    <w:multiLevelType w:val="hybridMultilevel"/>
    <w:tmpl w:val="03FEA6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3D659C"/>
    <w:multiLevelType w:val="hybridMultilevel"/>
    <w:tmpl w:val="B92EC848"/>
    <w:lvl w:ilvl="0" w:tplc="18090001">
      <w:start w:val="1"/>
      <w:numFmt w:val="bullet"/>
      <w:lvlText w:val=""/>
      <w:lvlJc w:val="left"/>
      <w:pPr>
        <w:ind w:left="-1668" w:hanging="360"/>
      </w:pPr>
      <w:rPr>
        <w:rFonts w:ascii="Symbol" w:hAnsi="Symbol" w:hint="default"/>
      </w:rPr>
    </w:lvl>
    <w:lvl w:ilvl="1" w:tplc="18090003" w:tentative="1">
      <w:start w:val="1"/>
      <w:numFmt w:val="bullet"/>
      <w:lvlText w:val="o"/>
      <w:lvlJc w:val="left"/>
      <w:pPr>
        <w:ind w:left="-948" w:hanging="360"/>
      </w:pPr>
      <w:rPr>
        <w:rFonts w:ascii="Courier New" w:hAnsi="Courier New" w:hint="default"/>
      </w:rPr>
    </w:lvl>
    <w:lvl w:ilvl="2" w:tplc="18090005" w:tentative="1">
      <w:start w:val="1"/>
      <w:numFmt w:val="bullet"/>
      <w:lvlText w:val=""/>
      <w:lvlJc w:val="left"/>
      <w:pPr>
        <w:ind w:left="-228" w:hanging="360"/>
      </w:pPr>
      <w:rPr>
        <w:rFonts w:ascii="Wingdings" w:hAnsi="Wingdings" w:hint="default"/>
      </w:rPr>
    </w:lvl>
    <w:lvl w:ilvl="3" w:tplc="18090001" w:tentative="1">
      <w:start w:val="1"/>
      <w:numFmt w:val="bullet"/>
      <w:lvlText w:val=""/>
      <w:lvlJc w:val="left"/>
      <w:pPr>
        <w:ind w:left="492" w:hanging="360"/>
      </w:pPr>
      <w:rPr>
        <w:rFonts w:ascii="Symbol" w:hAnsi="Symbol" w:hint="default"/>
      </w:rPr>
    </w:lvl>
    <w:lvl w:ilvl="4" w:tplc="18090003" w:tentative="1">
      <w:start w:val="1"/>
      <w:numFmt w:val="bullet"/>
      <w:lvlText w:val="o"/>
      <w:lvlJc w:val="left"/>
      <w:pPr>
        <w:ind w:left="1212" w:hanging="360"/>
      </w:pPr>
      <w:rPr>
        <w:rFonts w:ascii="Courier New" w:hAnsi="Courier New" w:hint="default"/>
      </w:rPr>
    </w:lvl>
    <w:lvl w:ilvl="5" w:tplc="18090005" w:tentative="1">
      <w:start w:val="1"/>
      <w:numFmt w:val="bullet"/>
      <w:lvlText w:val=""/>
      <w:lvlJc w:val="left"/>
      <w:pPr>
        <w:ind w:left="1932" w:hanging="360"/>
      </w:pPr>
      <w:rPr>
        <w:rFonts w:ascii="Wingdings" w:hAnsi="Wingdings" w:hint="default"/>
      </w:rPr>
    </w:lvl>
    <w:lvl w:ilvl="6" w:tplc="18090001" w:tentative="1">
      <w:start w:val="1"/>
      <w:numFmt w:val="bullet"/>
      <w:lvlText w:val=""/>
      <w:lvlJc w:val="left"/>
      <w:pPr>
        <w:ind w:left="2652" w:hanging="360"/>
      </w:pPr>
      <w:rPr>
        <w:rFonts w:ascii="Symbol" w:hAnsi="Symbol" w:hint="default"/>
      </w:rPr>
    </w:lvl>
    <w:lvl w:ilvl="7" w:tplc="18090003" w:tentative="1">
      <w:start w:val="1"/>
      <w:numFmt w:val="bullet"/>
      <w:lvlText w:val="o"/>
      <w:lvlJc w:val="left"/>
      <w:pPr>
        <w:ind w:left="3372" w:hanging="360"/>
      </w:pPr>
      <w:rPr>
        <w:rFonts w:ascii="Courier New" w:hAnsi="Courier New" w:hint="default"/>
      </w:rPr>
    </w:lvl>
    <w:lvl w:ilvl="8" w:tplc="18090005" w:tentative="1">
      <w:start w:val="1"/>
      <w:numFmt w:val="bullet"/>
      <w:lvlText w:val=""/>
      <w:lvlJc w:val="left"/>
      <w:pPr>
        <w:ind w:left="4092" w:hanging="360"/>
      </w:pPr>
      <w:rPr>
        <w:rFonts w:ascii="Wingdings" w:hAnsi="Wingdings" w:hint="default"/>
      </w:rPr>
    </w:lvl>
  </w:abstractNum>
  <w:abstractNum w:abstractNumId="5" w15:restartNumberingAfterBreak="0">
    <w:nsid w:val="0D605074"/>
    <w:multiLevelType w:val="hybridMultilevel"/>
    <w:tmpl w:val="758A999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FDA56E1"/>
    <w:multiLevelType w:val="hybridMultilevel"/>
    <w:tmpl w:val="6E8A2F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C13BE4"/>
    <w:multiLevelType w:val="hybridMultilevel"/>
    <w:tmpl w:val="2D44E1DA"/>
    <w:lvl w:ilvl="0" w:tplc="B660265E">
      <w:start w:val="3"/>
      <w:numFmt w:val="upperLetter"/>
      <w:lvlText w:val="%1."/>
      <w:lvlJc w:val="left"/>
      <w:pPr>
        <w:ind w:left="829" w:hanging="360"/>
      </w:pPr>
      <w:rPr>
        <w:rFonts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8" w15:restartNumberingAfterBreak="0">
    <w:nsid w:val="137820F2"/>
    <w:multiLevelType w:val="hybridMultilevel"/>
    <w:tmpl w:val="20E6748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D923337"/>
    <w:multiLevelType w:val="hybridMultilevel"/>
    <w:tmpl w:val="2476068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E643E3"/>
    <w:multiLevelType w:val="hybridMultilevel"/>
    <w:tmpl w:val="51B27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3A5580"/>
    <w:multiLevelType w:val="hybridMultilevel"/>
    <w:tmpl w:val="19B4946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4113E8"/>
    <w:multiLevelType w:val="hybridMultilevel"/>
    <w:tmpl w:val="B4CC70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319F6681"/>
    <w:multiLevelType w:val="hybridMultilevel"/>
    <w:tmpl w:val="E432D764"/>
    <w:lvl w:ilvl="0" w:tplc="FFFFFFFF">
      <w:start w:val="1"/>
      <w:numFmt w:val="upperLetter"/>
      <w:lvlText w:val="%1."/>
      <w:lvlJc w:val="left"/>
      <w:pPr>
        <w:ind w:left="829" w:hanging="360"/>
      </w:pPr>
      <w:rPr>
        <w:rFonts w:ascii="Calibri" w:hAnsi="Calibri"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15" w15:restartNumberingAfterBreak="0">
    <w:nsid w:val="375E5E0D"/>
    <w:multiLevelType w:val="hybridMultilevel"/>
    <w:tmpl w:val="A7505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0E96AE7"/>
    <w:multiLevelType w:val="hybridMultilevel"/>
    <w:tmpl w:val="83DAA43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8646CCA"/>
    <w:multiLevelType w:val="hybridMultilevel"/>
    <w:tmpl w:val="15B2CFD4"/>
    <w:lvl w:ilvl="0" w:tplc="FFFFFFFF">
      <w:start w:val="1"/>
      <w:numFmt w:val="upperLetter"/>
      <w:lvlText w:val="%1."/>
      <w:lvlJc w:val="left"/>
      <w:pPr>
        <w:ind w:left="829" w:hanging="360"/>
      </w:pPr>
      <w:rPr>
        <w:rFonts w:ascii="Calibri" w:hAnsi="Calibri" w:cs="Times New Roman" w:hint="default"/>
      </w:rPr>
    </w:lvl>
    <w:lvl w:ilvl="1" w:tplc="FFFFFFFF">
      <w:start w:val="1"/>
      <w:numFmt w:val="lowerLetter"/>
      <w:lvlText w:val="%2."/>
      <w:lvlJc w:val="left"/>
      <w:pPr>
        <w:ind w:left="1549" w:hanging="360"/>
      </w:pPr>
    </w:lvl>
    <w:lvl w:ilvl="2" w:tplc="FFFFFFFF">
      <w:start w:val="1"/>
      <w:numFmt w:val="lowerRoman"/>
      <w:lvlText w:val="%3."/>
      <w:lvlJc w:val="right"/>
      <w:pPr>
        <w:ind w:left="2269" w:hanging="180"/>
      </w:pPr>
    </w:lvl>
    <w:lvl w:ilvl="3" w:tplc="FFFFFFFF">
      <w:start w:val="1"/>
      <w:numFmt w:val="decimal"/>
      <w:lvlText w:val="%4."/>
      <w:lvlJc w:val="left"/>
      <w:pPr>
        <w:ind w:left="2989" w:hanging="360"/>
      </w:pPr>
    </w:lvl>
    <w:lvl w:ilvl="4" w:tplc="FFFFFFFF">
      <w:start w:val="1"/>
      <w:numFmt w:val="lowerLetter"/>
      <w:lvlText w:val="%5."/>
      <w:lvlJc w:val="left"/>
      <w:pPr>
        <w:ind w:left="3709" w:hanging="360"/>
      </w:pPr>
    </w:lvl>
    <w:lvl w:ilvl="5" w:tplc="FFFFFFFF">
      <w:start w:val="1"/>
      <w:numFmt w:val="lowerRoman"/>
      <w:lvlText w:val="%6."/>
      <w:lvlJc w:val="right"/>
      <w:pPr>
        <w:ind w:left="4429" w:hanging="180"/>
      </w:pPr>
    </w:lvl>
    <w:lvl w:ilvl="6" w:tplc="FFFFFFFF">
      <w:start w:val="1"/>
      <w:numFmt w:val="decimal"/>
      <w:lvlText w:val="%7."/>
      <w:lvlJc w:val="left"/>
      <w:pPr>
        <w:ind w:left="5149" w:hanging="360"/>
      </w:pPr>
    </w:lvl>
    <w:lvl w:ilvl="7" w:tplc="FFFFFFFF">
      <w:start w:val="1"/>
      <w:numFmt w:val="lowerLetter"/>
      <w:lvlText w:val="%8."/>
      <w:lvlJc w:val="left"/>
      <w:pPr>
        <w:ind w:left="5869" w:hanging="360"/>
      </w:pPr>
    </w:lvl>
    <w:lvl w:ilvl="8" w:tplc="FFFFFFFF">
      <w:start w:val="1"/>
      <w:numFmt w:val="lowerRoman"/>
      <w:lvlText w:val="%9."/>
      <w:lvlJc w:val="right"/>
      <w:pPr>
        <w:ind w:left="6589" w:hanging="180"/>
      </w:pPr>
    </w:lvl>
  </w:abstractNum>
  <w:abstractNum w:abstractNumId="19" w15:restartNumberingAfterBreak="0">
    <w:nsid w:val="522760BF"/>
    <w:multiLevelType w:val="hybridMultilevel"/>
    <w:tmpl w:val="B7F6D0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6536476"/>
    <w:multiLevelType w:val="hybridMultilevel"/>
    <w:tmpl w:val="8D0A5B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A891357"/>
    <w:multiLevelType w:val="hybridMultilevel"/>
    <w:tmpl w:val="24FC50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23" w15:restartNumberingAfterBreak="0">
    <w:nsid w:val="6C3A36A5"/>
    <w:multiLevelType w:val="hybridMultilevel"/>
    <w:tmpl w:val="48C29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D506026"/>
    <w:multiLevelType w:val="hybridMultilevel"/>
    <w:tmpl w:val="97366D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1BF6F7D"/>
    <w:multiLevelType w:val="hybridMultilevel"/>
    <w:tmpl w:val="A6F48CDC"/>
    <w:lvl w:ilvl="0" w:tplc="EE861028">
      <w:start w:val="1"/>
      <w:numFmt w:val="upperLetter"/>
      <w:lvlText w:val="%1."/>
      <w:lvlJc w:val="left"/>
      <w:pPr>
        <w:ind w:left="829" w:hanging="360"/>
      </w:pPr>
      <w:rPr>
        <w:rFonts w:ascii="Calibri" w:hAnsi="Calibri" w:cs="Times New Roman" w:hint="default"/>
      </w:rPr>
    </w:lvl>
    <w:lvl w:ilvl="1" w:tplc="18090019">
      <w:start w:val="1"/>
      <w:numFmt w:val="lowerLetter"/>
      <w:lvlText w:val="%2."/>
      <w:lvlJc w:val="left"/>
      <w:pPr>
        <w:ind w:left="1549" w:hanging="360"/>
      </w:pPr>
    </w:lvl>
    <w:lvl w:ilvl="2" w:tplc="1809001B">
      <w:start w:val="1"/>
      <w:numFmt w:val="lowerRoman"/>
      <w:lvlText w:val="%3."/>
      <w:lvlJc w:val="right"/>
      <w:pPr>
        <w:ind w:left="2269" w:hanging="180"/>
      </w:pPr>
    </w:lvl>
    <w:lvl w:ilvl="3" w:tplc="1809000F">
      <w:start w:val="1"/>
      <w:numFmt w:val="decimal"/>
      <w:lvlText w:val="%4."/>
      <w:lvlJc w:val="left"/>
      <w:pPr>
        <w:ind w:left="2989" w:hanging="360"/>
      </w:pPr>
    </w:lvl>
    <w:lvl w:ilvl="4" w:tplc="18090019">
      <w:start w:val="1"/>
      <w:numFmt w:val="lowerLetter"/>
      <w:lvlText w:val="%5."/>
      <w:lvlJc w:val="left"/>
      <w:pPr>
        <w:ind w:left="3709" w:hanging="360"/>
      </w:pPr>
    </w:lvl>
    <w:lvl w:ilvl="5" w:tplc="1809001B">
      <w:start w:val="1"/>
      <w:numFmt w:val="lowerRoman"/>
      <w:lvlText w:val="%6."/>
      <w:lvlJc w:val="right"/>
      <w:pPr>
        <w:ind w:left="4429" w:hanging="180"/>
      </w:pPr>
    </w:lvl>
    <w:lvl w:ilvl="6" w:tplc="1809000F">
      <w:start w:val="1"/>
      <w:numFmt w:val="decimal"/>
      <w:lvlText w:val="%7."/>
      <w:lvlJc w:val="left"/>
      <w:pPr>
        <w:ind w:left="5149" w:hanging="360"/>
      </w:pPr>
    </w:lvl>
    <w:lvl w:ilvl="7" w:tplc="18090019">
      <w:start w:val="1"/>
      <w:numFmt w:val="lowerLetter"/>
      <w:lvlText w:val="%8."/>
      <w:lvlJc w:val="left"/>
      <w:pPr>
        <w:ind w:left="5869" w:hanging="360"/>
      </w:pPr>
    </w:lvl>
    <w:lvl w:ilvl="8" w:tplc="1809001B">
      <w:start w:val="1"/>
      <w:numFmt w:val="lowerRoman"/>
      <w:lvlText w:val="%9."/>
      <w:lvlJc w:val="right"/>
      <w:pPr>
        <w:ind w:left="6589" w:hanging="180"/>
      </w:pPr>
    </w:lvl>
  </w:abstractNum>
  <w:abstractNum w:abstractNumId="26" w15:restartNumberingAfterBreak="0">
    <w:nsid w:val="7223079C"/>
    <w:multiLevelType w:val="hybridMultilevel"/>
    <w:tmpl w:val="228CB5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6A5689B"/>
    <w:multiLevelType w:val="hybridMultilevel"/>
    <w:tmpl w:val="05807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D07F13"/>
    <w:multiLevelType w:val="hybridMultilevel"/>
    <w:tmpl w:val="9514BE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D3D7260"/>
    <w:multiLevelType w:val="hybridMultilevel"/>
    <w:tmpl w:val="2B441560"/>
    <w:lvl w:ilvl="0" w:tplc="2D465C02">
      <w:start w:val="2"/>
      <w:numFmt w:val="upperLetter"/>
      <w:lvlText w:val="%1."/>
      <w:lvlJc w:val="left"/>
      <w:pPr>
        <w:ind w:left="1189" w:hanging="360"/>
      </w:pPr>
      <w:rPr>
        <w:rFonts w:hint="default"/>
      </w:rPr>
    </w:lvl>
    <w:lvl w:ilvl="1" w:tplc="08090019" w:tentative="1">
      <w:start w:val="1"/>
      <w:numFmt w:val="lowerLetter"/>
      <w:lvlText w:val="%2."/>
      <w:lvlJc w:val="left"/>
      <w:pPr>
        <w:ind w:left="1909" w:hanging="360"/>
      </w:pPr>
    </w:lvl>
    <w:lvl w:ilvl="2" w:tplc="0809001B" w:tentative="1">
      <w:start w:val="1"/>
      <w:numFmt w:val="lowerRoman"/>
      <w:lvlText w:val="%3."/>
      <w:lvlJc w:val="right"/>
      <w:pPr>
        <w:ind w:left="2629" w:hanging="180"/>
      </w:pPr>
    </w:lvl>
    <w:lvl w:ilvl="3" w:tplc="0809000F" w:tentative="1">
      <w:start w:val="1"/>
      <w:numFmt w:val="decimal"/>
      <w:lvlText w:val="%4."/>
      <w:lvlJc w:val="left"/>
      <w:pPr>
        <w:ind w:left="3349" w:hanging="360"/>
      </w:pPr>
    </w:lvl>
    <w:lvl w:ilvl="4" w:tplc="08090019" w:tentative="1">
      <w:start w:val="1"/>
      <w:numFmt w:val="lowerLetter"/>
      <w:lvlText w:val="%5."/>
      <w:lvlJc w:val="left"/>
      <w:pPr>
        <w:ind w:left="4069" w:hanging="360"/>
      </w:pPr>
    </w:lvl>
    <w:lvl w:ilvl="5" w:tplc="0809001B" w:tentative="1">
      <w:start w:val="1"/>
      <w:numFmt w:val="lowerRoman"/>
      <w:lvlText w:val="%6."/>
      <w:lvlJc w:val="right"/>
      <w:pPr>
        <w:ind w:left="4789" w:hanging="180"/>
      </w:pPr>
    </w:lvl>
    <w:lvl w:ilvl="6" w:tplc="0809000F" w:tentative="1">
      <w:start w:val="1"/>
      <w:numFmt w:val="decimal"/>
      <w:lvlText w:val="%7."/>
      <w:lvlJc w:val="left"/>
      <w:pPr>
        <w:ind w:left="5509" w:hanging="360"/>
      </w:pPr>
    </w:lvl>
    <w:lvl w:ilvl="7" w:tplc="08090019" w:tentative="1">
      <w:start w:val="1"/>
      <w:numFmt w:val="lowerLetter"/>
      <w:lvlText w:val="%8."/>
      <w:lvlJc w:val="left"/>
      <w:pPr>
        <w:ind w:left="6229" w:hanging="360"/>
      </w:pPr>
    </w:lvl>
    <w:lvl w:ilvl="8" w:tplc="0809001B" w:tentative="1">
      <w:start w:val="1"/>
      <w:numFmt w:val="lowerRoman"/>
      <w:lvlText w:val="%9."/>
      <w:lvlJc w:val="right"/>
      <w:pPr>
        <w:ind w:left="6949" w:hanging="180"/>
      </w:pPr>
    </w:lvl>
  </w:abstractNum>
  <w:abstractNum w:abstractNumId="30" w15:restartNumberingAfterBreak="0">
    <w:nsid w:val="7ED17164"/>
    <w:multiLevelType w:val="hybridMultilevel"/>
    <w:tmpl w:val="B226D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86862561">
    <w:abstractNumId w:val="22"/>
  </w:num>
  <w:num w:numId="2" w16cid:durableId="876545880">
    <w:abstractNumId w:val="1"/>
  </w:num>
  <w:num w:numId="3" w16cid:durableId="1476070328">
    <w:abstractNumId w:val="21"/>
  </w:num>
  <w:num w:numId="4" w16cid:durableId="496653316">
    <w:abstractNumId w:val="20"/>
  </w:num>
  <w:num w:numId="5" w16cid:durableId="666831335">
    <w:abstractNumId w:val="23"/>
  </w:num>
  <w:num w:numId="6" w16cid:durableId="165635181">
    <w:abstractNumId w:val="9"/>
  </w:num>
  <w:num w:numId="7" w16cid:durableId="575013334">
    <w:abstractNumId w:val="17"/>
  </w:num>
  <w:num w:numId="8" w16cid:durableId="1888686710">
    <w:abstractNumId w:val="12"/>
  </w:num>
  <w:num w:numId="9" w16cid:durableId="1783843559">
    <w:abstractNumId w:val="30"/>
  </w:num>
  <w:num w:numId="10" w16cid:durableId="1773819780">
    <w:abstractNumId w:val="28"/>
  </w:num>
  <w:num w:numId="11" w16cid:durableId="170067865">
    <w:abstractNumId w:val="8"/>
  </w:num>
  <w:num w:numId="12" w16cid:durableId="1688479489">
    <w:abstractNumId w:val="24"/>
  </w:num>
  <w:num w:numId="13" w16cid:durableId="1588533102">
    <w:abstractNumId w:val="15"/>
  </w:num>
  <w:num w:numId="14" w16cid:durableId="721321492">
    <w:abstractNumId w:val="2"/>
  </w:num>
  <w:num w:numId="15" w16cid:durableId="1266425166">
    <w:abstractNumId w:val="11"/>
  </w:num>
  <w:num w:numId="16" w16cid:durableId="942615032">
    <w:abstractNumId w:val="22"/>
  </w:num>
  <w:num w:numId="17" w16cid:durableId="1639414292">
    <w:abstractNumId w:val="25"/>
  </w:num>
  <w:num w:numId="18" w16cid:durableId="1288195827">
    <w:abstractNumId w:val="25"/>
  </w:num>
  <w:num w:numId="19" w16cid:durableId="1687756649">
    <w:abstractNumId w:val="18"/>
  </w:num>
  <w:num w:numId="20" w16cid:durableId="1772161993">
    <w:abstractNumId w:val="14"/>
  </w:num>
  <w:num w:numId="21" w16cid:durableId="1213227292">
    <w:abstractNumId w:val="10"/>
  </w:num>
  <w:num w:numId="22" w16cid:durableId="16019888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9447409">
    <w:abstractNumId w:val="22"/>
  </w:num>
  <w:num w:numId="24" w16cid:durableId="1438595124">
    <w:abstractNumId w:val="13"/>
  </w:num>
  <w:num w:numId="25" w16cid:durableId="51616300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9528303">
    <w:abstractNumId w:val="7"/>
  </w:num>
  <w:num w:numId="27" w16cid:durableId="1086613752">
    <w:abstractNumId w:val="29"/>
  </w:num>
  <w:num w:numId="28" w16cid:durableId="1226065775">
    <w:abstractNumId w:val="27"/>
  </w:num>
  <w:num w:numId="29" w16cid:durableId="353771945">
    <w:abstractNumId w:val="6"/>
  </w:num>
  <w:num w:numId="30" w16cid:durableId="434329078">
    <w:abstractNumId w:val="0"/>
  </w:num>
  <w:num w:numId="31" w16cid:durableId="1775055274">
    <w:abstractNumId w:val="26"/>
  </w:num>
  <w:num w:numId="32" w16cid:durableId="2012640887">
    <w:abstractNumId w:val="5"/>
  </w:num>
  <w:num w:numId="33" w16cid:durableId="589584242">
    <w:abstractNumId w:val="3"/>
  </w:num>
  <w:num w:numId="34" w16cid:durableId="1467507918">
    <w:abstractNumId w:val="4"/>
  </w:num>
  <w:num w:numId="35" w16cid:durableId="16753020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AwNzcxtTC1NDYwszBU0lEKTi0uzszPAykwrAUAOQ4OsSwAAAA="/>
  </w:docVars>
  <w:rsids>
    <w:rsidRoot w:val="00442932"/>
    <w:rsid w:val="00001D0B"/>
    <w:rsid w:val="00003BC2"/>
    <w:rsid w:val="000040EB"/>
    <w:rsid w:val="00004658"/>
    <w:rsid w:val="000046AD"/>
    <w:rsid w:val="00007998"/>
    <w:rsid w:val="00011435"/>
    <w:rsid w:val="00013589"/>
    <w:rsid w:val="00013D83"/>
    <w:rsid w:val="0001527B"/>
    <w:rsid w:val="000238F8"/>
    <w:rsid w:val="00025192"/>
    <w:rsid w:val="000264B3"/>
    <w:rsid w:val="00027EEA"/>
    <w:rsid w:val="00030408"/>
    <w:rsid w:val="00031264"/>
    <w:rsid w:val="00032049"/>
    <w:rsid w:val="00033AD2"/>
    <w:rsid w:val="00033C5C"/>
    <w:rsid w:val="00034A6E"/>
    <w:rsid w:val="00034FBF"/>
    <w:rsid w:val="0003526F"/>
    <w:rsid w:val="000355BB"/>
    <w:rsid w:val="00037364"/>
    <w:rsid w:val="0004146A"/>
    <w:rsid w:val="00042FB1"/>
    <w:rsid w:val="00047C47"/>
    <w:rsid w:val="00050671"/>
    <w:rsid w:val="00051E52"/>
    <w:rsid w:val="000522EE"/>
    <w:rsid w:val="00052F5D"/>
    <w:rsid w:val="00054297"/>
    <w:rsid w:val="000564CA"/>
    <w:rsid w:val="00057004"/>
    <w:rsid w:val="00057786"/>
    <w:rsid w:val="000637DA"/>
    <w:rsid w:val="00073AD2"/>
    <w:rsid w:val="0007445D"/>
    <w:rsid w:val="000771CE"/>
    <w:rsid w:val="00081314"/>
    <w:rsid w:val="000827B8"/>
    <w:rsid w:val="00084648"/>
    <w:rsid w:val="0008537F"/>
    <w:rsid w:val="000919BA"/>
    <w:rsid w:val="00091B14"/>
    <w:rsid w:val="00093CCF"/>
    <w:rsid w:val="00096A3A"/>
    <w:rsid w:val="000A640E"/>
    <w:rsid w:val="000B1476"/>
    <w:rsid w:val="000B2005"/>
    <w:rsid w:val="000B2CF4"/>
    <w:rsid w:val="000B4888"/>
    <w:rsid w:val="000B7603"/>
    <w:rsid w:val="000C3EB0"/>
    <w:rsid w:val="000C4C8D"/>
    <w:rsid w:val="000C57E7"/>
    <w:rsid w:val="000C64AC"/>
    <w:rsid w:val="000D090A"/>
    <w:rsid w:val="000D79A7"/>
    <w:rsid w:val="000E7B78"/>
    <w:rsid w:val="000F117F"/>
    <w:rsid w:val="000F2D8D"/>
    <w:rsid w:val="000F5121"/>
    <w:rsid w:val="000F6BD4"/>
    <w:rsid w:val="001032FB"/>
    <w:rsid w:val="001049DC"/>
    <w:rsid w:val="0010B8E4"/>
    <w:rsid w:val="001119EA"/>
    <w:rsid w:val="001129F1"/>
    <w:rsid w:val="00114843"/>
    <w:rsid w:val="001156B4"/>
    <w:rsid w:val="00122D07"/>
    <w:rsid w:val="00125324"/>
    <w:rsid w:val="00127FE0"/>
    <w:rsid w:val="00134521"/>
    <w:rsid w:val="00135344"/>
    <w:rsid w:val="00136108"/>
    <w:rsid w:val="00136482"/>
    <w:rsid w:val="00136677"/>
    <w:rsid w:val="00145F56"/>
    <w:rsid w:val="00147494"/>
    <w:rsid w:val="0015073E"/>
    <w:rsid w:val="00151A12"/>
    <w:rsid w:val="00151D01"/>
    <w:rsid w:val="00152F82"/>
    <w:rsid w:val="00153CCE"/>
    <w:rsid w:val="00156830"/>
    <w:rsid w:val="0016041F"/>
    <w:rsid w:val="00161722"/>
    <w:rsid w:val="00162018"/>
    <w:rsid w:val="0016246C"/>
    <w:rsid w:val="00164029"/>
    <w:rsid w:val="00164692"/>
    <w:rsid w:val="00167CA8"/>
    <w:rsid w:val="00171B51"/>
    <w:rsid w:val="00173F9B"/>
    <w:rsid w:val="00174371"/>
    <w:rsid w:val="001749E8"/>
    <w:rsid w:val="00175A39"/>
    <w:rsid w:val="00176025"/>
    <w:rsid w:val="00176311"/>
    <w:rsid w:val="00177B74"/>
    <w:rsid w:val="0018455A"/>
    <w:rsid w:val="00185D24"/>
    <w:rsid w:val="0018725B"/>
    <w:rsid w:val="00194D41"/>
    <w:rsid w:val="00195261"/>
    <w:rsid w:val="001973E2"/>
    <w:rsid w:val="001A094D"/>
    <w:rsid w:val="001A0979"/>
    <w:rsid w:val="001A3BDB"/>
    <w:rsid w:val="001B295C"/>
    <w:rsid w:val="001B4898"/>
    <w:rsid w:val="001B49EA"/>
    <w:rsid w:val="001B5AFB"/>
    <w:rsid w:val="001B782E"/>
    <w:rsid w:val="001C61DD"/>
    <w:rsid w:val="001C7035"/>
    <w:rsid w:val="001D0775"/>
    <w:rsid w:val="001D11F5"/>
    <w:rsid w:val="001D184B"/>
    <w:rsid w:val="001D361A"/>
    <w:rsid w:val="001D571B"/>
    <w:rsid w:val="001D6732"/>
    <w:rsid w:val="001D787B"/>
    <w:rsid w:val="001D7BFE"/>
    <w:rsid w:val="001E0A76"/>
    <w:rsid w:val="001E12CF"/>
    <w:rsid w:val="001E1B25"/>
    <w:rsid w:val="001E55A0"/>
    <w:rsid w:val="001E5A11"/>
    <w:rsid w:val="001F19F3"/>
    <w:rsid w:val="001F1F1C"/>
    <w:rsid w:val="001F2010"/>
    <w:rsid w:val="001F5128"/>
    <w:rsid w:val="00200BF0"/>
    <w:rsid w:val="0020240D"/>
    <w:rsid w:val="00202FC2"/>
    <w:rsid w:val="002032B7"/>
    <w:rsid w:val="00203C5A"/>
    <w:rsid w:val="0020449B"/>
    <w:rsid w:val="00204E3D"/>
    <w:rsid w:val="00206FFA"/>
    <w:rsid w:val="002106E3"/>
    <w:rsid w:val="00221341"/>
    <w:rsid w:val="00221AF6"/>
    <w:rsid w:val="00221C0F"/>
    <w:rsid w:val="00222387"/>
    <w:rsid w:val="002235E5"/>
    <w:rsid w:val="002245EC"/>
    <w:rsid w:val="00225428"/>
    <w:rsid w:val="00225E91"/>
    <w:rsid w:val="0022626C"/>
    <w:rsid w:val="00230F12"/>
    <w:rsid w:val="00231191"/>
    <w:rsid w:val="00231EDA"/>
    <w:rsid w:val="002333F7"/>
    <w:rsid w:val="002350DC"/>
    <w:rsid w:val="002408FD"/>
    <w:rsid w:val="00241ADC"/>
    <w:rsid w:val="00243E4A"/>
    <w:rsid w:val="0024546B"/>
    <w:rsid w:val="00250E5E"/>
    <w:rsid w:val="0025761E"/>
    <w:rsid w:val="00261AAD"/>
    <w:rsid w:val="00262C6C"/>
    <w:rsid w:val="00267D6A"/>
    <w:rsid w:val="00273020"/>
    <w:rsid w:val="002754BD"/>
    <w:rsid w:val="00280B04"/>
    <w:rsid w:val="002837AB"/>
    <w:rsid w:val="0028438C"/>
    <w:rsid w:val="002844DB"/>
    <w:rsid w:val="00285738"/>
    <w:rsid w:val="002857B3"/>
    <w:rsid w:val="00285F84"/>
    <w:rsid w:val="00287150"/>
    <w:rsid w:val="00291841"/>
    <w:rsid w:val="00297183"/>
    <w:rsid w:val="00297F95"/>
    <w:rsid w:val="002A060D"/>
    <w:rsid w:val="002A58AC"/>
    <w:rsid w:val="002A625D"/>
    <w:rsid w:val="002A6C3E"/>
    <w:rsid w:val="002A7896"/>
    <w:rsid w:val="002B0AA2"/>
    <w:rsid w:val="002B11A3"/>
    <w:rsid w:val="002B610F"/>
    <w:rsid w:val="002B6FDD"/>
    <w:rsid w:val="002C196F"/>
    <w:rsid w:val="002C3A4E"/>
    <w:rsid w:val="002D08F0"/>
    <w:rsid w:val="002D1AAF"/>
    <w:rsid w:val="002D3812"/>
    <w:rsid w:val="002D70BC"/>
    <w:rsid w:val="002E3AC2"/>
    <w:rsid w:val="002E42B6"/>
    <w:rsid w:val="002E7965"/>
    <w:rsid w:val="002F14BD"/>
    <w:rsid w:val="002F2D1B"/>
    <w:rsid w:val="002F30B3"/>
    <w:rsid w:val="002F3916"/>
    <w:rsid w:val="002F530D"/>
    <w:rsid w:val="00300CCD"/>
    <w:rsid w:val="003031A3"/>
    <w:rsid w:val="003058A9"/>
    <w:rsid w:val="003122C8"/>
    <w:rsid w:val="003222A3"/>
    <w:rsid w:val="00322324"/>
    <w:rsid w:val="00322B60"/>
    <w:rsid w:val="003242B2"/>
    <w:rsid w:val="00330033"/>
    <w:rsid w:val="00331BF2"/>
    <w:rsid w:val="0033554A"/>
    <w:rsid w:val="00341179"/>
    <w:rsid w:val="00341C56"/>
    <w:rsid w:val="003421E6"/>
    <w:rsid w:val="00343320"/>
    <w:rsid w:val="00343937"/>
    <w:rsid w:val="00354994"/>
    <w:rsid w:val="003616A9"/>
    <w:rsid w:val="003630E1"/>
    <w:rsid w:val="00363954"/>
    <w:rsid w:val="00364946"/>
    <w:rsid w:val="003675A0"/>
    <w:rsid w:val="00373E31"/>
    <w:rsid w:val="00374729"/>
    <w:rsid w:val="00375597"/>
    <w:rsid w:val="00380F1C"/>
    <w:rsid w:val="00382E54"/>
    <w:rsid w:val="003864F9"/>
    <w:rsid w:val="003876C2"/>
    <w:rsid w:val="00390887"/>
    <w:rsid w:val="00392535"/>
    <w:rsid w:val="0039378E"/>
    <w:rsid w:val="00396768"/>
    <w:rsid w:val="003A17D3"/>
    <w:rsid w:val="003A2DA5"/>
    <w:rsid w:val="003A5419"/>
    <w:rsid w:val="003B4E95"/>
    <w:rsid w:val="003B61E5"/>
    <w:rsid w:val="003C0D0B"/>
    <w:rsid w:val="003C0FA3"/>
    <w:rsid w:val="003C18DC"/>
    <w:rsid w:val="003C1BE9"/>
    <w:rsid w:val="003D1D90"/>
    <w:rsid w:val="003D598A"/>
    <w:rsid w:val="003D6146"/>
    <w:rsid w:val="003E0E8D"/>
    <w:rsid w:val="003E1325"/>
    <w:rsid w:val="003E1EDC"/>
    <w:rsid w:val="003E57DD"/>
    <w:rsid w:val="003F1B8F"/>
    <w:rsid w:val="003F35BE"/>
    <w:rsid w:val="003F482B"/>
    <w:rsid w:val="003F6046"/>
    <w:rsid w:val="003F6333"/>
    <w:rsid w:val="00400671"/>
    <w:rsid w:val="00400831"/>
    <w:rsid w:val="00401CDA"/>
    <w:rsid w:val="00405902"/>
    <w:rsid w:val="00406DFE"/>
    <w:rsid w:val="0040741C"/>
    <w:rsid w:val="004118A5"/>
    <w:rsid w:val="004130A0"/>
    <w:rsid w:val="00413A3C"/>
    <w:rsid w:val="00415EC7"/>
    <w:rsid w:val="00416754"/>
    <w:rsid w:val="004222A6"/>
    <w:rsid w:val="00422D19"/>
    <w:rsid w:val="00425771"/>
    <w:rsid w:val="00426CC4"/>
    <w:rsid w:val="00427EF4"/>
    <w:rsid w:val="004307EB"/>
    <w:rsid w:val="00431F15"/>
    <w:rsid w:val="00432044"/>
    <w:rsid w:val="004349BD"/>
    <w:rsid w:val="00435525"/>
    <w:rsid w:val="00437237"/>
    <w:rsid w:val="004421F5"/>
    <w:rsid w:val="00442932"/>
    <w:rsid w:val="00444CA7"/>
    <w:rsid w:val="00455A4A"/>
    <w:rsid w:val="00466900"/>
    <w:rsid w:val="00470146"/>
    <w:rsid w:val="00470E16"/>
    <w:rsid w:val="00471497"/>
    <w:rsid w:val="00471D15"/>
    <w:rsid w:val="004754C2"/>
    <w:rsid w:val="00475BA5"/>
    <w:rsid w:val="0048028B"/>
    <w:rsid w:val="0048381E"/>
    <w:rsid w:val="0048490A"/>
    <w:rsid w:val="00485143"/>
    <w:rsid w:val="0048552E"/>
    <w:rsid w:val="00487D2E"/>
    <w:rsid w:val="00494EC3"/>
    <w:rsid w:val="00497FF3"/>
    <w:rsid w:val="004A4348"/>
    <w:rsid w:val="004A5873"/>
    <w:rsid w:val="004A67CC"/>
    <w:rsid w:val="004B1C59"/>
    <w:rsid w:val="004B4045"/>
    <w:rsid w:val="004B425C"/>
    <w:rsid w:val="004B4450"/>
    <w:rsid w:val="004B510F"/>
    <w:rsid w:val="004B5A4E"/>
    <w:rsid w:val="004B73FB"/>
    <w:rsid w:val="004C0C36"/>
    <w:rsid w:val="004C15B8"/>
    <w:rsid w:val="004C495B"/>
    <w:rsid w:val="004C4A17"/>
    <w:rsid w:val="004C682B"/>
    <w:rsid w:val="004C7C6C"/>
    <w:rsid w:val="004D414F"/>
    <w:rsid w:val="004D4A1D"/>
    <w:rsid w:val="004D4D6D"/>
    <w:rsid w:val="004E1D4F"/>
    <w:rsid w:val="004E2E7E"/>
    <w:rsid w:val="004F1E27"/>
    <w:rsid w:val="004F2B57"/>
    <w:rsid w:val="004F4F13"/>
    <w:rsid w:val="004F51DA"/>
    <w:rsid w:val="004F6C4C"/>
    <w:rsid w:val="0050027E"/>
    <w:rsid w:val="00505612"/>
    <w:rsid w:val="00507110"/>
    <w:rsid w:val="005128B7"/>
    <w:rsid w:val="00514A8C"/>
    <w:rsid w:val="00515564"/>
    <w:rsid w:val="005160F2"/>
    <w:rsid w:val="00516391"/>
    <w:rsid w:val="00521348"/>
    <w:rsid w:val="00526828"/>
    <w:rsid w:val="005312D5"/>
    <w:rsid w:val="00531FD3"/>
    <w:rsid w:val="00533FF4"/>
    <w:rsid w:val="00534C60"/>
    <w:rsid w:val="00540106"/>
    <w:rsid w:val="0054246A"/>
    <w:rsid w:val="005428EA"/>
    <w:rsid w:val="005443D3"/>
    <w:rsid w:val="00546567"/>
    <w:rsid w:val="00546AA5"/>
    <w:rsid w:val="00555EA6"/>
    <w:rsid w:val="0055730A"/>
    <w:rsid w:val="00560B13"/>
    <w:rsid w:val="00561652"/>
    <w:rsid w:val="00561A06"/>
    <w:rsid w:val="005707BE"/>
    <w:rsid w:val="00570AC9"/>
    <w:rsid w:val="00573D50"/>
    <w:rsid w:val="005748AE"/>
    <w:rsid w:val="00576E68"/>
    <w:rsid w:val="00581986"/>
    <w:rsid w:val="00581C1E"/>
    <w:rsid w:val="00582205"/>
    <w:rsid w:val="005829D9"/>
    <w:rsid w:val="00586390"/>
    <w:rsid w:val="0058644C"/>
    <w:rsid w:val="005871E6"/>
    <w:rsid w:val="00587C2E"/>
    <w:rsid w:val="00591261"/>
    <w:rsid w:val="005925C9"/>
    <w:rsid w:val="0059333D"/>
    <w:rsid w:val="00595238"/>
    <w:rsid w:val="005959A0"/>
    <w:rsid w:val="00596ADD"/>
    <w:rsid w:val="0059787F"/>
    <w:rsid w:val="005A0D3A"/>
    <w:rsid w:val="005A3390"/>
    <w:rsid w:val="005B7F95"/>
    <w:rsid w:val="005C1AC4"/>
    <w:rsid w:val="005C22EF"/>
    <w:rsid w:val="005C25D1"/>
    <w:rsid w:val="005D0A90"/>
    <w:rsid w:val="005D16AE"/>
    <w:rsid w:val="005D1B62"/>
    <w:rsid w:val="005D2459"/>
    <w:rsid w:val="005D321B"/>
    <w:rsid w:val="005D48DF"/>
    <w:rsid w:val="005D4DEB"/>
    <w:rsid w:val="005E20A1"/>
    <w:rsid w:val="005E2A5F"/>
    <w:rsid w:val="005E6F61"/>
    <w:rsid w:val="005E797F"/>
    <w:rsid w:val="005F3442"/>
    <w:rsid w:val="005F689F"/>
    <w:rsid w:val="005F750A"/>
    <w:rsid w:val="00600889"/>
    <w:rsid w:val="00602C9E"/>
    <w:rsid w:val="00603D8B"/>
    <w:rsid w:val="006057A8"/>
    <w:rsid w:val="00616539"/>
    <w:rsid w:val="00624E9B"/>
    <w:rsid w:val="00630B3A"/>
    <w:rsid w:val="006346B2"/>
    <w:rsid w:val="00635040"/>
    <w:rsid w:val="00637216"/>
    <w:rsid w:val="00640A71"/>
    <w:rsid w:val="00644965"/>
    <w:rsid w:val="00645578"/>
    <w:rsid w:val="006459BA"/>
    <w:rsid w:val="006510D9"/>
    <w:rsid w:val="0065411D"/>
    <w:rsid w:val="00656D46"/>
    <w:rsid w:val="006575DF"/>
    <w:rsid w:val="00657BB3"/>
    <w:rsid w:val="00661AE8"/>
    <w:rsid w:val="00666463"/>
    <w:rsid w:val="00673EB6"/>
    <w:rsid w:val="00677ACA"/>
    <w:rsid w:val="006818C0"/>
    <w:rsid w:val="006853C3"/>
    <w:rsid w:val="00685435"/>
    <w:rsid w:val="00687BC4"/>
    <w:rsid w:val="006913BA"/>
    <w:rsid w:val="0069456B"/>
    <w:rsid w:val="00695D52"/>
    <w:rsid w:val="00697BB2"/>
    <w:rsid w:val="00697BBB"/>
    <w:rsid w:val="006A2524"/>
    <w:rsid w:val="006A3EA7"/>
    <w:rsid w:val="006A7EFA"/>
    <w:rsid w:val="006B02FB"/>
    <w:rsid w:val="006B0986"/>
    <w:rsid w:val="006B206E"/>
    <w:rsid w:val="006B2C8A"/>
    <w:rsid w:val="006B2D49"/>
    <w:rsid w:val="006B4978"/>
    <w:rsid w:val="006B51B1"/>
    <w:rsid w:val="006B6B8A"/>
    <w:rsid w:val="006C2B41"/>
    <w:rsid w:val="006C3886"/>
    <w:rsid w:val="006C3DD6"/>
    <w:rsid w:val="006C400E"/>
    <w:rsid w:val="006C76C4"/>
    <w:rsid w:val="006D41B3"/>
    <w:rsid w:val="006D4A6D"/>
    <w:rsid w:val="006D568C"/>
    <w:rsid w:val="006D7405"/>
    <w:rsid w:val="006D7C0C"/>
    <w:rsid w:val="006E515A"/>
    <w:rsid w:val="006F0318"/>
    <w:rsid w:val="006F04EE"/>
    <w:rsid w:val="006F0D4D"/>
    <w:rsid w:val="006F1FD2"/>
    <w:rsid w:val="006F4BEC"/>
    <w:rsid w:val="006F4DD7"/>
    <w:rsid w:val="006F5785"/>
    <w:rsid w:val="0070094C"/>
    <w:rsid w:val="00706524"/>
    <w:rsid w:val="00707454"/>
    <w:rsid w:val="0071092F"/>
    <w:rsid w:val="00710DB4"/>
    <w:rsid w:val="00711C9A"/>
    <w:rsid w:val="007165C3"/>
    <w:rsid w:val="00717F6A"/>
    <w:rsid w:val="007230A1"/>
    <w:rsid w:val="00724753"/>
    <w:rsid w:val="00725E5F"/>
    <w:rsid w:val="00726FC6"/>
    <w:rsid w:val="00727DF3"/>
    <w:rsid w:val="00727F5A"/>
    <w:rsid w:val="007302F5"/>
    <w:rsid w:val="007310B9"/>
    <w:rsid w:val="00731FE2"/>
    <w:rsid w:val="007336C5"/>
    <w:rsid w:val="00735D11"/>
    <w:rsid w:val="0073786D"/>
    <w:rsid w:val="00742375"/>
    <w:rsid w:val="007428D6"/>
    <w:rsid w:val="007444AC"/>
    <w:rsid w:val="0075079D"/>
    <w:rsid w:val="0075298B"/>
    <w:rsid w:val="00760009"/>
    <w:rsid w:val="0076535C"/>
    <w:rsid w:val="00772EDF"/>
    <w:rsid w:val="007738A4"/>
    <w:rsid w:val="007746A7"/>
    <w:rsid w:val="00782150"/>
    <w:rsid w:val="00782B8B"/>
    <w:rsid w:val="007911ED"/>
    <w:rsid w:val="00795F04"/>
    <w:rsid w:val="007A2C90"/>
    <w:rsid w:val="007A2FA9"/>
    <w:rsid w:val="007A4394"/>
    <w:rsid w:val="007A5644"/>
    <w:rsid w:val="007A6ADB"/>
    <w:rsid w:val="007A6D68"/>
    <w:rsid w:val="007B3456"/>
    <w:rsid w:val="007B3ACF"/>
    <w:rsid w:val="007B5C66"/>
    <w:rsid w:val="007C33C6"/>
    <w:rsid w:val="007C3B6D"/>
    <w:rsid w:val="007C58ED"/>
    <w:rsid w:val="007C71AA"/>
    <w:rsid w:val="007D1D29"/>
    <w:rsid w:val="007D2281"/>
    <w:rsid w:val="007D31F5"/>
    <w:rsid w:val="007D341C"/>
    <w:rsid w:val="007D4931"/>
    <w:rsid w:val="007D5C8A"/>
    <w:rsid w:val="007D7D04"/>
    <w:rsid w:val="007E08FE"/>
    <w:rsid w:val="007E0C9A"/>
    <w:rsid w:val="007E6E82"/>
    <w:rsid w:val="007F39E6"/>
    <w:rsid w:val="007F3E00"/>
    <w:rsid w:val="007F6E0F"/>
    <w:rsid w:val="007F707B"/>
    <w:rsid w:val="007F72F9"/>
    <w:rsid w:val="00800B52"/>
    <w:rsid w:val="00805303"/>
    <w:rsid w:val="00806061"/>
    <w:rsid w:val="00806D5B"/>
    <w:rsid w:val="00812A84"/>
    <w:rsid w:val="008201EA"/>
    <w:rsid w:val="008216A1"/>
    <w:rsid w:val="00822133"/>
    <w:rsid w:val="00824310"/>
    <w:rsid w:val="00827A59"/>
    <w:rsid w:val="00827B2F"/>
    <w:rsid w:val="0083087A"/>
    <w:rsid w:val="00831196"/>
    <w:rsid w:val="00831781"/>
    <w:rsid w:val="008401BD"/>
    <w:rsid w:val="00840DA0"/>
    <w:rsid w:val="00840EE2"/>
    <w:rsid w:val="0084124C"/>
    <w:rsid w:val="00845D3D"/>
    <w:rsid w:val="00845ECF"/>
    <w:rsid w:val="00851194"/>
    <w:rsid w:val="008512C8"/>
    <w:rsid w:val="00852247"/>
    <w:rsid w:val="00856299"/>
    <w:rsid w:val="008577F0"/>
    <w:rsid w:val="00861CD8"/>
    <w:rsid w:val="00866359"/>
    <w:rsid w:val="00871BEE"/>
    <w:rsid w:val="00877DEB"/>
    <w:rsid w:val="008800F0"/>
    <w:rsid w:val="00881085"/>
    <w:rsid w:val="008819E1"/>
    <w:rsid w:val="0089049F"/>
    <w:rsid w:val="00892762"/>
    <w:rsid w:val="00896D62"/>
    <w:rsid w:val="008A338E"/>
    <w:rsid w:val="008B00C7"/>
    <w:rsid w:val="008B3B12"/>
    <w:rsid w:val="008B7514"/>
    <w:rsid w:val="008C549F"/>
    <w:rsid w:val="008C605F"/>
    <w:rsid w:val="008C6D31"/>
    <w:rsid w:val="008C7979"/>
    <w:rsid w:val="008D0209"/>
    <w:rsid w:val="008D5944"/>
    <w:rsid w:val="008D630A"/>
    <w:rsid w:val="008D6E37"/>
    <w:rsid w:val="008E061A"/>
    <w:rsid w:val="008E1392"/>
    <w:rsid w:val="008E1804"/>
    <w:rsid w:val="008E7AAE"/>
    <w:rsid w:val="008F3BE9"/>
    <w:rsid w:val="008F3F85"/>
    <w:rsid w:val="008F43E3"/>
    <w:rsid w:val="008F4498"/>
    <w:rsid w:val="008F46EB"/>
    <w:rsid w:val="00906197"/>
    <w:rsid w:val="00906FD2"/>
    <w:rsid w:val="00910CA1"/>
    <w:rsid w:val="00913E62"/>
    <w:rsid w:val="0091440E"/>
    <w:rsid w:val="00916051"/>
    <w:rsid w:val="0093128F"/>
    <w:rsid w:val="00932A11"/>
    <w:rsid w:val="00935C23"/>
    <w:rsid w:val="00936997"/>
    <w:rsid w:val="00937AE4"/>
    <w:rsid w:val="0094243F"/>
    <w:rsid w:val="00946873"/>
    <w:rsid w:val="00953F0E"/>
    <w:rsid w:val="009540F0"/>
    <w:rsid w:val="00955131"/>
    <w:rsid w:val="0095576F"/>
    <w:rsid w:val="00956A79"/>
    <w:rsid w:val="009607BD"/>
    <w:rsid w:val="00961692"/>
    <w:rsid w:val="00963207"/>
    <w:rsid w:val="00964E3D"/>
    <w:rsid w:val="00966141"/>
    <w:rsid w:val="00967FE3"/>
    <w:rsid w:val="009736F7"/>
    <w:rsid w:val="00981AF1"/>
    <w:rsid w:val="00982DA5"/>
    <w:rsid w:val="0098382B"/>
    <w:rsid w:val="009879EC"/>
    <w:rsid w:val="00987CEB"/>
    <w:rsid w:val="00991692"/>
    <w:rsid w:val="009918CF"/>
    <w:rsid w:val="009918FD"/>
    <w:rsid w:val="00995E6B"/>
    <w:rsid w:val="00995F34"/>
    <w:rsid w:val="009969E1"/>
    <w:rsid w:val="009A0F5E"/>
    <w:rsid w:val="009A11B8"/>
    <w:rsid w:val="009A27CB"/>
    <w:rsid w:val="009A5555"/>
    <w:rsid w:val="009A6FDE"/>
    <w:rsid w:val="009B163A"/>
    <w:rsid w:val="009B3153"/>
    <w:rsid w:val="009B5720"/>
    <w:rsid w:val="009B67DC"/>
    <w:rsid w:val="009C0DE8"/>
    <w:rsid w:val="009C2245"/>
    <w:rsid w:val="009C2330"/>
    <w:rsid w:val="009C7A3D"/>
    <w:rsid w:val="009D14A6"/>
    <w:rsid w:val="009D1B64"/>
    <w:rsid w:val="009D3A72"/>
    <w:rsid w:val="009D40DC"/>
    <w:rsid w:val="009D7775"/>
    <w:rsid w:val="009E78E8"/>
    <w:rsid w:val="009F2120"/>
    <w:rsid w:val="009F413C"/>
    <w:rsid w:val="009F4FC0"/>
    <w:rsid w:val="009F6670"/>
    <w:rsid w:val="00A030D5"/>
    <w:rsid w:val="00A05F4F"/>
    <w:rsid w:val="00A17E68"/>
    <w:rsid w:val="00A218CE"/>
    <w:rsid w:val="00A263C3"/>
    <w:rsid w:val="00A27072"/>
    <w:rsid w:val="00A31598"/>
    <w:rsid w:val="00A32B25"/>
    <w:rsid w:val="00A32FC1"/>
    <w:rsid w:val="00A3312D"/>
    <w:rsid w:val="00A34DEB"/>
    <w:rsid w:val="00A37E86"/>
    <w:rsid w:val="00A40574"/>
    <w:rsid w:val="00A418F4"/>
    <w:rsid w:val="00A42FA5"/>
    <w:rsid w:val="00A4380B"/>
    <w:rsid w:val="00A47503"/>
    <w:rsid w:val="00A47BC2"/>
    <w:rsid w:val="00A546F7"/>
    <w:rsid w:val="00A57D05"/>
    <w:rsid w:val="00A6051E"/>
    <w:rsid w:val="00A61EC4"/>
    <w:rsid w:val="00A6223B"/>
    <w:rsid w:val="00A62AFA"/>
    <w:rsid w:val="00A658DA"/>
    <w:rsid w:val="00A65B9D"/>
    <w:rsid w:val="00A735F7"/>
    <w:rsid w:val="00A73BCA"/>
    <w:rsid w:val="00A76A9F"/>
    <w:rsid w:val="00A82F4B"/>
    <w:rsid w:val="00A87441"/>
    <w:rsid w:val="00A91060"/>
    <w:rsid w:val="00A91D75"/>
    <w:rsid w:val="00A92A44"/>
    <w:rsid w:val="00A94D9A"/>
    <w:rsid w:val="00A95292"/>
    <w:rsid w:val="00A95C4B"/>
    <w:rsid w:val="00A95CD9"/>
    <w:rsid w:val="00A9713B"/>
    <w:rsid w:val="00AA05D0"/>
    <w:rsid w:val="00AA0EF0"/>
    <w:rsid w:val="00AA60D3"/>
    <w:rsid w:val="00AB1FA7"/>
    <w:rsid w:val="00AB2FE4"/>
    <w:rsid w:val="00AB5455"/>
    <w:rsid w:val="00AC3FF0"/>
    <w:rsid w:val="00AC4B0B"/>
    <w:rsid w:val="00AC4F56"/>
    <w:rsid w:val="00AD0D94"/>
    <w:rsid w:val="00AD1C4D"/>
    <w:rsid w:val="00AD22A6"/>
    <w:rsid w:val="00AD3FDC"/>
    <w:rsid w:val="00AD4F1A"/>
    <w:rsid w:val="00AD7724"/>
    <w:rsid w:val="00AE07B3"/>
    <w:rsid w:val="00AE2CD3"/>
    <w:rsid w:val="00AE4398"/>
    <w:rsid w:val="00AF1006"/>
    <w:rsid w:val="00AF521C"/>
    <w:rsid w:val="00AF7318"/>
    <w:rsid w:val="00B009AB"/>
    <w:rsid w:val="00B03C6B"/>
    <w:rsid w:val="00B06C06"/>
    <w:rsid w:val="00B1301C"/>
    <w:rsid w:val="00B16941"/>
    <w:rsid w:val="00B176E4"/>
    <w:rsid w:val="00B17C6B"/>
    <w:rsid w:val="00B17CDE"/>
    <w:rsid w:val="00B200F2"/>
    <w:rsid w:val="00B2368D"/>
    <w:rsid w:val="00B245C4"/>
    <w:rsid w:val="00B277F3"/>
    <w:rsid w:val="00B2784D"/>
    <w:rsid w:val="00B30436"/>
    <w:rsid w:val="00B310A9"/>
    <w:rsid w:val="00B3216C"/>
    <w:rsid w:val="00B37508"/>
    <w:rsid w:val="00B37F43"/>
    <w:rsid w:val="00B40352"/>
    <w:rsid w:val="00B41BCF"/>
    <w:rsid w:val="00B4258B"/>
    <w:rsid w:val="00B43C85"/>
    <w:rsid w:val="00B43D62"/>
    <w:rsid w:val="00B4448E"/>
    <w:rsid w:val="00B479E0"/>
    <w:rsid w:val="00B5399D"/>
    <w:rsid w:val="00B55E15"/>
    <w:rsid w:val="00B56BF5"/>
    <w:rsid w:val="00B61CC4"/>
    <w:rsid w:val="00B63DC0"/>
    <w:rsid w:val="00B65599"/>
    <w:rsid w:val="00B656B3"/>
    <w:rsid w:val="00B662C8"/>
    <w:rsid w:val="00B70399"/>
    <w:rsid w:val="00B718C3"/>
    <w:rsid w:val="00B74F37"/>
    <w:rsid w:val="00B7555C"/>
    <w:rsid w:val="00B75FF4"/>
    <w:rsid w:val="00B802BB"/>
    <w:rsid w:val="00B81184"/>
    <w:rsid w:val="00B815FA"/>
    <w:rsid w:val="00B8266A"/>
    <w:rsid w:val="00B82F55"/>
    <w:rsid w:val="00B86520"/>
    <w:rsid w:val="00B86C20"/>
    <w:rsid w:val="00B9309F"/>
    <w:rsid w:val="00B94F12"/>
    <w:rsid w:val="00B96009"/>
    <w:rsid w:val="00BA56EE"/>
    <w:rsid w:val="00BA699E"/>
    <w:rsid w:val="00BA73D4"/>
    <w:rsid w:val="00BB02A5"/>
    <w:rsid w:val="00BB3B76"/>
    <w:rsid w:val="00BC013C"/>
    <w:rsid w:val="00BC4B18"/>
    <w:rsid w:val="00BC55EE"/>
    <w:rsid w:val="00BC648F"/>
    <w:rsid w:val="00BD1FD8"/>
    <w:rsid w:val="00BD26CB"/>
    <w:rsid w:val="00BD5AB9"/>
    <w:rsid w:val="00BD5C45"/>
    <w:rsid w:val="00BD74C8"/>
    <w:rsid w:val="00BE0052"/>
    <w:rsid w:val="00BE0A79"/>
    <w:rsid w:val="00BE0D69"/>
    <w:rsid w:val="00BE0E27"/>
    <w:rsid w:val="00BE2E4B"/>
    <w:rsid w:val="00BE44EA"/>
    <w:rsid w:val="00BE530D"/>
    <w:rsid w:val="00BF046B"/>
    <w:rsid w:val="00BF09E6"/>
    <w:rsid w:val="00BF4D22"/>
    <w:rsid w:val="00BF5F43"/>
    <w:rsid w:val="00BF698D"/>
    <w:rsid w:val="00BF708C"/>
    <w:rsid w:val="00C10F0B"/>
    <w:rsid w:val="00C1672A"/>
    <w:rsid w:val="00C2055E"/>
    <w:rsid w:val="00C22ECB"/>
    <w:rsid w:val="00C24B16"/>
    <w:rsid w:val="00C3089F"/>
    <w:rsid w:val="00C32AA7"/>
    <w:rsid w:val="00C3482F"/>
    <w:rsid w:val="00C362D8"/>
    <w:rsid w:val="00C413FB"/>
    <w:rsid w:val="00C4407E"/>
    <w:rsid w:val="00C4620B"/>
    <w:rsid w:val="00C610A7"/>
    <w:rsid w:val="00C61BFA"/>
    <w:rsid w:val="00C6235C"/>
    <w:rsid w:val="00C63929"/>
    <w:rsid w:val="00C70E58"/>
    <w:rsid w:val="00C813BA"/>
    <w:rsid w:val="00C82937"/>
    <w:rsid w:val="00C83164"/>
    <w:rsid w:val="00C843CD"/>
    <w:rsid w:val="00C84E0B"/>
    <w:rsid w:val="00C86127"/>
    <w:rsid w:val="00C8785B"/>
    <w:rsid w:val="00C90D2F"/>
    <w:rsid w:val="00C91FCA"/>
    <w:rsid w:val="00C9277D"/>
    <w:rsid w:val="00C943BD"/>
    <w:rsid w:val="00CA513C"/>
    <w:rsid w:val="00CB17F5"/>
    <w:rsid w:val="00CB36DD"/>
    <w:rsid w:val="00CB47DD"/>
    <w:rsid w:val="00CB519C"/>
    <w:rsid w:val="00CC3172"/>
    <w:rsid w:val="00CC3582"/>
    <w:rsid w:val="00CC5691"/>
    <w:rsid w:val="00CC74BC"/>
    <w:rsid w:val="00CD03AA"/>
    <w:rsid w:val="00CD085D"/>
    <w:rsid w:val="00CD1E4C"/>
    <w:rsid w:val="00CD2A66"/>
    <w:rsid w:val="00CD3AB9"/>
    <w:rsid w:val="00CE3A92"/>
    <w:rsid w:val="00CE79D0"/>
    <w:rsid w:val="00CF279F"/>
    <w:rsid w:val="00CF4310"/>
    <w:rsid w:val="00CF5528"/>
    <w:rsid w:val="00D009CA"/>
    <w:rsid w:val="00D01042"/>
    <w:rsid w:val="00D01CC7"/>
    <w:rsid w:val="00D02322"/>
    <w:rsid w:val="00D066A3"/>
    <w:rsid w:val="00D11C72"/>
    <w:rsid w:val="00D13EF4"/>
    <w:rsid w:val="00D22719"/>
    <w:rsid w:val="00D22858"/>
    <w:rsid w:val="00D23E5B"/>
    <w:rsid w:val="00D24993"/>
    <w:rsid w:val="00D24F39"/>
    <w:rsid w:val="00D30688"/>
    <w:rsid w:val="00D30AFE"/>
    <w:rsid w:val="00D31E61"/>
    <w:rsid w:val="00D33F08"/>
    <w:rsid w:val="00D3616B"/>
    <w:rsid w:val="00D36C82"/>
    <w:rsid w:val="00D36F06"/>
    <w:rsid w:val="00D3701D"/>
    <w:rsid w:val="00D372CB"/>
    <w:rsid w:val="00D42E6F"/>
    <w:rsid w:val="00D4490B"/>
    <w:rsid w:val="00D45624"/>
    <w:rsid w:val="00D503A8"/>
    <w:rsid w:val="00D509F9"/>
    <w:rsid w:val="00D52195"/>
    <w:rsid w:val="00D5317A"/>
    <w:rsid w:val="00D56B1E"/>
    <w:rsid w:val="00D57C71"/>
    <w:rsid w:val="00D600AE"/>
    <w:rsid w:val="00D6177D"/>
    <w:rsid w:val="00D62B68"/>
    <w:rsid w:val="00D666B9"/>
    <w:rsid w:val="00D71628"/>
    <w:rsid w:val="00D74195"/>
    <w:rsid w:val="00D74FFF"/>
    <w:rsid w:val="00D7596A"/>
    <w:rsid w:val="00D75E21"/>
    <w:rsid w:val="00D81B2A"/>
    <w:rsid w:val="00D866C6"/>
    <w:rsid w:val="00D910C6"/>
    <w:rsid w:val="00D91BB3"/>
    <w:rsid w:val="00D9333D"/>
    <w:rsid w:val="00D95B89"/>
    <w:rsid w:val="00D96120"/>
    <w:rsid w:val="00D96B52"/>
    <w:rsid w:val="00DA08B1"/>
    <w:rsid w:val="00DA3B84"/>
    <w:rsid w:val="00DA51DF"/>
    <w:rsid w:val="00DA5E10"/>
    <w:rsid w:val="00DA60FF"/>
    <w:rsid w:val="00DA7852"/>
    <w:rsid w:val="00DA7966"/>
    <w:rsid w:val="00DB2954"/>
    <w:rsid w:val="00DB71DE"/>
    <w:rsid w:val="00DC03D0"/>
    <w:rsid w:val="00DC0860"/>
    <w:rsid w:val="00DC0DF4"/>
    <w:rsid w:val="00DC5A04"/>
    <w:rsid w:val="00DC61FD"/>
    <w:rsid w:val="00DC7833"/>
    <w:rsid w:val="00DD0097"/>
    <w:rsid w:val="00DD2A60"/>
    <w:rsid w:val="00DD47BA"/>
    <w:rsid w:val="00DD62ED"/>
    <w:rsid w:val="00DD7030"/>
    <w:rsid w:val="00DD7AA1"/>
    <w:rsid w:val="00DE1B67"/>
    <w:rsid w:val="00DE3E4C"/>
    <w:rsid w:val="00DE51A1"/>
    <w:rsid w:val="00DE58FA"/>
    <w:rsid w:val="00DE76EC"/>
    <w:rsid w:val="00DE76F7"/>
    <w:rsid w:val="00DF126C"/>
    <w:rsid w:val="00DF4063"/>
    <w:rsid w:val="00E014AC"/>
    <w:rsid w:val="00E03674"/>
    <w:rsid w:val="00E0797B"/>
    <w:rsid w:val="00E13FCF"/>
    <w:rsid w:val="00E1617B"/>
    <w:rsid w:val="00E2050F"/>
    <w:rsid w:val="00E25789"/>
    <w:rsid w:val="00E340A4"/>
    <w:rsid w:val="00E356D7"/>
    <w:rsid w:val="00E403E0"/>
    <w:rsid w:val="00E44AC9"/>
    <w:rsid w:val="00E45071"/>
    <w:rsid w:val="00E4524D"/>
    <w:rsid w:val="00E454A2"/>
    <w:rsid w:val="00E46844"/>
    <w:rsid w:val="00E500C3"/>
    <w:rsid w:val="00E54FB1"/>
    <w:rsid w:val="00E5684A"/>
    <w:rsid w:val="00E56A3A"/>
    <w:rsid w:val="00E658C7"/>
    <w:rsid w:val="00E6660F"/>
    <w:rsid w:val="00E7086F"/>
    <w:rsid w:val="00E70A4A"/>
    <w:rsid w:val="00E70A67"/>
    <w:rsid w:val="00E733F9"/>
    <w:rsid w:val="00E73CF8"/>
    <w:rsid w:val="00E757F9"/>
    <w:rsid w:val="00E8278C"/>
    <w:rsid w:val="00E8288D"/>
    <w:rsid w:val="00E833C6"/>
    <w:rsid w:val="00E83871"/>
    <w:rsid w:val="00E87A2E"/>
    <w:rsid w:val="00E90A05"/>
    <w:rsid w:val="00E929A5"/>
    <w:rsid w:val="00E940F1"/>
    <w:rsid w:val="00E95062"/>
    <w:rsid w:val="00E96862"/>
    <w:rsid w:val="00EA0B12"/>
    <w:rsid w:val="00EA7869"/>
    <w:rsid w:val="00EB1FE7"/>
    <w:rsid w:val="00EB7819"/>
    <w:rsid w:val="00EC1633"/>
    <w:rsid w:val="00EC2DF6"/>
    <w:rsid w:val="00EC655D"/>
    <w:rsid w:val="00EC6B6A"/>
    <w:rsid w:val="00ED014A"/>
    <w:rsid w:val="00ED10EF"/>
    <w:rsid w:val="00EE0BB4"/>
    <w:rsid w:val="00EE4815"/>
    <w:rsid w:val="00EE5695"/>
    <w:rsid w:val="00EE66B1"/>
    <w:rsid w:val="00EF0195"/>
    <w:rsid w:val="00EF1361"/>
    <w:rsid w:val="00EF23DE"/>
    <w:rsid w:val="00EF3B89"/>
    <w:rsid w:val="00EF6BC1"/>
    <w:rsid w:val="00EF6BF2"/>
    <w:rsid w:val="00F0467E"/>
    <w:rsid w:val="00F04A53"/>
    <w:rsid w:val="00F05C3C"/>
    <w:rsid w:val="00F06623"/>
    <w:rsid w:val="00F10A28"/>
    <w:rsid w:val="00F10D62"/>
    <w:rsid w:val="00F17651"/>
    <w:rsid w:val="00F222B8"/>
    <w:rsid w:val="00F22CA7"/>
    <w:rsid w:val="00F23B03"/>
    <w:rsid w:val="00F31B68"/>
    <w:rsid w:val="00F3295D"/>
    <w:rsid w:val="00F32A66"/>
    <w:rsid w:val="00F338A9"/>
    <w:rsid w:val="00F3416C"/>
    <w:rsid w:val="00F36E5C"/>
    <w:rsid w:val="00F37503"/>
    <w:rsid w:val="00F37C4A"/>
    <w:rsid w:val="00F40725"/>
    <w:rsid w:val="00F447C9"/>
    <w:rsid w:val="00F46F37"/>
    <w:rsid w:val="00F47406"/>
    <w:rsid w:val="00F474AB"/>
    <w:rsid w:val="00F47C7D"/>
    <w:rsid w:val="00F47D48"/>
    <w:rsid w:val="00F51598"/>
    <w:rsid w:val="00F522A6"/>
    <w:rsid w:val="00F534B8"/>
    <w:rsid w:val="00F6114E"/>
    <w:rsid w:val="00F627EE"/>
    <w:rsid w:val="00F62BE3"/>
    <w:rsid w:val="00F66DDB"/>
    <w:rsid w:val="00F7005E"/>
    <w:rsid w:val="00F703E0"/>
    <w:rsid w:val="00F7277E"/>
    <w:rsid w:val="00F759CC"/>
    <w:rsid w:val="00F76C03"/>
    <w:rsid w:val="00F774CD"/>
    <w:rsid w:val="00F82935"/>
    <w:rsid w:val="00F82BF8"/>
    <w:rsid w:val="00F85BBB"/>
    <w:rsid w:val="00F877C7"/>
    <w:rsid w:val="00F908B9"/>
    <w:rsid w:val="00F922CC"/>
    <w:rsid w:val="00F97146"/>
    <w:rsid w:val="00FA0770"/>
    <w:rsid w:val="00FA112D"/>
    <w:rsid w:val="00FA1AA0"/>
    <w:rsid w:val="00FA296F"/>
    <w:rsid w:val="00FA3411"/>
    <w:rsid w:val="00FA46DF"/>
    <w:rsid w:val="00FA602F"/>
    <w:rsid w:val="00FB0FA9"/>
    <w:rsid w:val="00FB1502"/>
    <w:rsid w:val="00FB2099"/>
    <w:rsid w:val="00FB31B5"/>
    <w:rsid w:val="00FB702D"/>
    <w:rsid w:val="00FC0F4E"/>
    <w:rsid w:val="00FC2B21"/>
    <w:rsid w:val="00FD415E"/>
    <w:rsid w:val="00FD5489"/>
    <w:rsid w:val="00FD7236"/>
    <w:rsid w:val="00FE0D70"/>
    <w:rsid w:val="00FE20FD"/>
    <w:rsid w:val="00FF0A89"/>
    <w:rsid w:val="00FF1FE3"/>
    <w:rsid w:val="09E7097C"/>
    <w:rsid w:val="0DBF3092"/>
    <w:rsid w:val="0F3A6EEB"/>
    <w:rsid w:val="10B29426"/>
    <w:rsid w:val="1153FEA5"/>
    <w:rsid w:val="12C5A002"/>
    <w:rsid w:val="1A071972"/>
    <w:rsid w:val="1FDC144B"/>
    <w:rsid w:val="20D64B42"/>
    <w:rsid w:val="2846A7DC"/>
    <w:rsid w:val="2F95B80A"/>
    <w:rsid w:val="30118CDF"/>
    <w:rsid w:val="30F5BB89"/>
    <w:rsid w:val="31461518"/>
    <w:rsid w:val="35094E94"/>
    <w:rsid w:val="43F85AA5"/>
    <w:rsid w:val="4A5D4329"/>
    <w:rsid w:val="515739FB"/>
    <w:rsid w:val="5561F73C"/>
    <w:rsid w:val="5AFBF055"/>
    <w:rsid w:val="5C3FCCA3"/>
    <w:rsid w:val="5D258375"/>
    <w:rsid w:val="5DB5D396"/>
    <w:rsid w:val="617BD086"/>
    <w:rsid w:val="64320B04"/>
    <w:rsid w:val="64A9792F"/>
    <w:rsid w:val="664AEE2A"/>
    <w:rsid w:val="6883B770"/>
    <w:rsid w:val="6F86A1DF"/>
    <w:rsid w:val="6FF0D0F4"/>
    <w:rsid w:val="70A8B955"/>
    <w:rsid w:val="75F08614"/>
    <w:rsid w:val="7A253D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E8E84"/>
  <w15:chartTrackingRefBased/>
  <w15:docId w15:val="{46C7D42E-372D-4B86-86C1-D2D22148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FDD"/>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2E42B6"/>
    <w:pPr>
      <w:keepNext/>
      <w:keepLines/>
      <w:spacing w:before="240" w:after="0"/>
      <w:outlineLvl w:val="0"/>
    </w:pPr>
    <w:rPr>
      <w:rFonts w:asciiTheme="majorHAnsi" w:eastAsiaTheme="majorEastAsia" w:hAnsiTheme="majorHAnsi"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B662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igunore,Bullet List,FooterText,numbered,Paragraphe de liste1,Bulletr List Paragraph,列出段落,列出段落1,List Paragraph2,List Paragraph21,Listeafsnit1,Parágrafo da Lista1,Párrafo de lista1,リスト段落1,List Paragraph11"/>
    <w:basedOn w:val="Normal"/>
    <w:link w:val="ListParagraphChar"/>
    <w:uiPriority w:val="34"/>
    <w:qFormat/>
    <w:rsid w:val="00442932"/>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rsid w:val="00442932"/>
    <w:pPr>
      <w:spacing w:line="240" w:lineRule="auto"/>
    </w:pPr>
    <w:rPr>
      <w:sz w:val="20"/>
      <w:szCs w:val="20"/>
    </w:rPr>
  </w:style>
  <w:style w:type="character" w:customStyle="1" w:styleId="CommentTextChar">
    <w:name w:val="Comment Text Char"/>
    <w:basedOn w:val="DefaultParagraphFont"/>
    <w:link w:val="CommentText"/>
    <w:uiPriority w:val="99"/>
    <w:semiHidden/>
    <w:rsid w:val="00442932"/>
    <w:rPr>
      <w:rFonts w:ascii="Calibri" w:eastAsia="Calibri" w:hAnsi="Calibri" w:cs="Calibri"/>
      <w:sz w:val="20"/>
      <w:szCs w:val="20"/>
    </w:rPr>
  </w:style>
  <w:style w:type="character" w:styleId="CommentReference">
    <w:name w:val="annotation reference"/>
    <w:uiPriority w:val="99"/>
    <w:semiHidden/>
    <w:rsid w:val="00442932"/>
    <w:rPr>
      <w:sz w:val="18"/>
      <w:szCs w:val="18"/>
    </w:rPr>
  </w:style>
  <w:style w:type="table" w:customStyle="1" w:styleId="TableGrid11">
    <w:name w:val="Table Grid11"/>
    <w:basedOn w:val="TableNormal"/>
    <w:next w:val="TableGrid"/>
    <w:rsid w:val="0044293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igunore Char,Bullet List Char,FooterText Char,numbered Char,Paragraphe de liste1 Char,Bulletr List Paragraph Char,列出段落 Char,列出段落1 Char,List Paragraph2 Char,List Paragraph21 Char"/>
    <w:link w:val="ListParagraph"/>
    <w:uiPriority w:val="34"/>
    <w:qFormat/>
    <w:rsid w:val="00442932"/>
    <w:rPr>
      <w:rFonts w:ascii="Times New Roman" w:eastAsia="Times New Roman" w:hAnsi="Times New Roman" w:cs="Times New Roman"/>
      <w:sz w:val="20"/>
      <w:szCs w:val="20"/>
      <w:lang w:val="en-GB"/>
    </w:rPr>
  </w:style>
  <w:style w:type="paragraph" w:styleId="NoSpacing">
    <w:name w:val="No Spacing"/>
    <w:uiPriority w:val="1"/>
    <w:qFormat/>
    <w:rsid w:val="00442932"/>
    <w:pPr>
      <w:spacing w:after="0" w:line="240" w:lineRule="auto"/>
    </w:pPr>
  </w:style>
  <w:style w:type="table" w:styleId="TableGrid">
    <w:name w:val="Table Grid"/>
    <w:basedOn w:val="TableNormal"/>
    <w:uiPriority w:val="59"/>
    <w:rsid w:val="00442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rsid w:val="00442932"/>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val="0"/>
      <w:bCs/>
      <w:color w:val="333399"/>
    </w:rPr>
  </w:style>
  <w:style w:type="character" w:customStyle="1" w:styleId="Heading1Char">
    <w:name w:val="Heading 1 Char"/>
    <w:basedOn w:val="DefaultParagraphFont"/>
    <w:link w:val="Heading1"/>
    <w:uiPriority w:val="9"/>
    <w:rsid w:val="002E42B6"/>
    <w:rPr>
      <w:rFonts w:asciiTheme="majorHAnsi" w:eastAsiaTheme="majorEastAsia" w:hAnsiTheme="majorHAnsi" w:cstheme="majorBidi"/>
      <w:b/>
      <w:color w:val="2F5496" w:themeColor="accent1" w:themeShade="BF"/>
      <w:sz w:val="28"/>
      <w:szCs w:val="32"/>
    </w:rPr>
  </w:style>
  <w:style w:type="table" w:customStyle="1" w:styleId="TableGrid1">
    <w:name w:val="Table Grid1"/>
    <w:basedOn w:val="TableNormal"/>
    <w:next w:val="TableGrid"/>
    <w:uiPriority w:val="59"/>
    <w:rsid w:val="0025761E"/>
    <w:pPr>
      <w:spacing w:after="0" w:line="240" w:lineRule="auto"/>
    </w:pPr>
    <w:rPr>
      <w:rFonts w:ascii="Calibri" w:eastAsia="Calibri" w:hAnsi="Calibri" w:cs="Calibri"/>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2576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576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576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o,header odd"/>
    <w:basedOn w:val="Normal"/>
    <w:link w:val="HeaderChar"/>
    <w:unhideWhenUsed/>
    <w:rsid w:val="007D7D04"/>
    <w:pPr>
      <w:tabs>
        <w:tab w:val="center" w:pos="4513"/>
        <w:tab w:val="right" w:pos="9026"/>
      </w:tabs>
      <w:spacing w:after="0" w:line="240" w:lineRule="auto"/>
    </w:pPr>
    <w:rPr>
      <w:rFonts w:cs="Times New Roman"/>
    </w:rPr>
  </w:style>
  <w:style w:type="character" w:customStyle="1" w:styleId="HeaderChar">
    <w:name w:val="Header Char"/>
    <w:aliases w:val="ho Char,header odd Char"/>
    <w:basedOn w:val="DefaultParagraphFont"/>
    <w:link w:val="Header"/>
    <w:rsid w:val="007D7D04"/>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B718C3"/>
    <w:rPr>
      <w:b/>
      <w:bCs/>
    </w:rPr>
  </w:style>
  <w:style w:type="character" w:customStyle="1" w:styleId="CommentSubjectChar">
    <w:name w:val="Comment Subject Char"/>
    <w:basedOn w:val="CommentTextChar"/>
    <w:link w:val="CommentSubject"/>
    <w:uiPriority w:val="99"/>
    <w:semiHidden/>
    <w:rsid w:val="00B718C3"/>
    <w:rPr>
      <w:rFonts w:ascii="Calibri" w:eastAsia="Calibri" w:hAnsi="Calibri" w:cs="Calibri"/>
      <w:b/>
      <w:bCs/>
      <w:sz w:val="20"/>
      <w:szCs w:val="20"/>
    </w:rPr>
  </w:style>
  <w:style w:type="paragraph" w:styleId="Revision">
    <w:name w:val="Revision"/>
    <w:hidden/>
    <w:uiPriority w:val="99"/>
    <w:semiHidden/>
    <w:rsid w:val="004B5A4E"/>
    <w:pPr>
      <w:spacing w:after="0" w:line="240" w:lineRule="auto"/>
    </w:pPr>
    <w:rPr>
      <w:rFonts w:ascii="Calibri" w:eastAsia="Calibri" w:hAnsi="Calibri" w:cs="Calibri"/>
    </w:rPr>
  </w:style>
  <w:style w:type="paragraph" w:customStyle="1" w:styleId="Default">
    <w:name w:val="Default"/>
    <w:rsid w:val="0078215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36F06"/>
    <w:rPr>
      <w:color w:val="0563C1" w:themeColor="hyperlink"/>
      <w:u w:val="single"/>
    </w:rPr>
  </w:style>
  <w:style w:type="character" w:styleId="UnresolvedMention">
    <w:name w:val="Unresolved Mention"/>
    <w:basedOn w:val="DefaultParagraphFont"/>
    <w:uiPriority w:val="99"/>
    <w:semiHidden/>
    <w:unhideWhenUsed/>
    <w:rsid w:val="00D36F06"/>
    <w:rPr>
      <w:color w:val="605E5C"/>
      <w:shd w:val="clear" w:color="auto" w:fill="E1DFDD"/>
    </w:rPr>
  </w:style>
  <w:style w:type="character" w:styleId="Strong">
    <w:name w:val="Strong"/>
    <w:basedOn w:val="DefaultParagraphFont"/>
    <w:uiPriority w:val="22"/>
    <w:qFormat/>
    <w:rsid w:val="002B610F"/>
    <w:rPr>
      <w:b/>
      <w:bCs/>
    </w:rPr>
  </w:style>
  <w:style w:type="character" w:customStyle="1" w:styleId="whitespace-normal">
    <w:name w:val="whitespace-normal"/>
    <w:basedOn w:val="DefaultParagraphFont"/>
    <w:rsid w:val="002B610F"/>
  </w:style>
  <w:style w:type="character" w:customStyle="1" w:styleId="Heading2Char">
    <w:name w:val="Heading 2 Char"/>
    <w:basedOn w:val="DefaultParagraphFont"/>
    <w:link w:val="Heading2"/>
    <w:uiPriority w:val="9"/>
    <w:rsid w:val="00B662C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913E62"/>
    <w:pPr>
      <w:spacing w:line="259" w:lineRule="auto"/>
      <w:outlineLvl w:val="9"/>
    </w:pPr>
    <w:rPr>
      <w:b w:val="0"/>
      <w:sz w:val="32"/>
      <w:lang w:eastAsia="en-IE"/>
    </w:rPr>
  </w:style>
  <w:style w:type="paragraph" w:styleId="TOC1">
    <w:name w:val="toc 1"/>
    <w:basedOn w:val="Normal"/>
    <w:next w:val="Normal"/>
    <w:autoRedefine/>
    <w:uiPriority w:val="39"/>
    <w:unhideWhenUsed/>
    <w:rsid w:val="00913E62"/>
    <w:pPr>
      <w:spacing w:after="100"/>
    </w:pPr>
  </w:style>
  <w:style w:type="paragraph" w:styleId="Footer">
    <w:name w:val="footer"/>
    <w:basedOn w:val="Normal"/>
    <w:link w:val="FooterChar"/>
    <w:uiPriority w:val="99"/>
    <w:unhideWhenUsed/>
    <w:rsid w:val="00772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EDF"/>
    <w:rPr>
      <w:rFonts w:ascii="Calibri" w:eastAsia="Calibri" w:hAnsi="Calibri" w:cs="Calibri"/>
    </w:rPr>
  </w:style>
  <w:style w:type="paragraph" w:styleId="NormalWeb">
    <w:name w:val="Normal (Web)"/>
    <w:basedOn w:val="Normal"/>
    <w:uiPriority w:val="99"/>
    <w:semiHidden/>
    <w:unhideWhenUsed/>
    <w:rsid w:val="00B30436"/>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0625">
      <w:bodyDiv w:val="1"/>
      <w:marLeft w:val="0"/>
      <w:marRight w:val="0"/>
      <w:marTop w:val="0"/>
      <w:marBottom w:val="0"/>
      <w:divBdr>
        <w:top w:val="none" w:sz="0" w:space="0" w:color="auto"/>
        <w:left w:val="none" w:sz="0" w:space="0" w:color="auto"/>
        <w:bottom w:val="none" w:sz="0" w:space="0" w:color="auto"/>
        <w:right w:val="none" w:sz="0" w:space="0" w:color="auto"/>
      </w:divBdr>
    </w:div>
    <w:div w:id="183328789">
      <w:bodyDiv w:val="1"/>
      <w:marLeft w:val="0"/>
      <w:marRight w:val="0"/>
      <w:marTop w:val="0"/>
      <w:marBottom w:val="0"/>
      <w:divBdr>
        <w:top w:val="none" w:sz="0" w:space="0" w:color="auto"/>
        <w:left w:val="none" w:sz="0" w:space="0" w:color="auto"/>
        <w:bottom w:val="none" w:sz="0" w:space="0" w:color="auto"/>
        <w:right w:val="none" w:sz="0" w:space="0" w:color="auto"/>
      </w:divBdr>
    </w:div>
    <w:div w:id="282540402">
      <w:bodyDiv w:val="1"/>
      <w:marLeft w:val="0"/>
      <w:marRight w:val="0"/>
      <w:marTop w:val="0"/>
      <w:marBottom w:val="0"/>
      <w:divBdr>
        <w:top w:val="none" w:sz="0" w:space="0" w:color="auto"/>
        <w:left w:val="none" w:sz="0" w:space="0" w:color="auto"/>
        <w:bottom w:val="none" w:sz="0" w:space="0" w:color="auto"/>
        <w:right w:val="none" w:sz="0" w:space="0" w:color="auto"/>
      </w:divBdr>
    </w:div>
    <w:div w:id="367268650">
      <w:bodyDiv w:val="1"/>
      <w:marLeft w:val="0"/>
      <w:marRight w:val="0"/>
      <w:marTop w:val="0"/>
      <w:marBottom w:val="0"/>
      <w:divBdr>
        <w:top w:val="none" w:sz="0" w:space="0" w:color="auto"/>
        <w:left w:val="none" w:sz="0" w:space="0" w:color="auto"/>
        <w:bottom w:val="none" w:sz="0" w:space="0" w:color="auto"/>
        <w:right w:val="none" w:sz="0" w:space="0" w:color="auto"/>
      </w:divBdr>
    </w:div>
    <w:div w:id="443380205">
      <w:bodyDiv w:val="1"/>
      <w:marLeft w:val="0"/>
      <w:marRight w:val="0"/>
      <w:marTop w:val="0"/>
      <w:marBottom w:val="0"/>
      <w:divBdr>
        <w:top w:val="none" w:sz="0" w:space="0" w:color="auto"/>
        <w:left w:val="none" w:sz="0" w:space="0" w:color="auto"/>
        <w:bottom w:val="none" w:sz="0" w:space="0" w:color="auto"/>
        <w:right w:val="none" w:sz="0" w:space="0" w:color="auto"/>
      </w:divBdr>
    </w:div>
    <w:div w:id="533619757">
      <w:bodyDiv w:val="1"/>
      <w:marLeft w:val="0"/>
      <w:marRight w:val="0"/>
      <w:marTop w:val="0"/>
      <w:marBottom w:val="0"/>
      <w:divBdr>
        <w:top w:val="none" w:sz="0" w:space="0" w:color="auto"/>
        <w:left w:val="none" w:sz="0" w:space="0" w:color="auto"/>
        <w:bottom w:val="none" w:sz="0" w:space="0" w:color="auto"/>
        <w:right w:val="none" w:sz="0" w:space="0" w:color="auto"/>
      </w:divBdr>
    </w:div>
    <w:div w:id="698436963">
      <w:bodyDiv w:val="1"/>
      <w:marLeft w:val="0"/>
      <w:marRight w:val="0"/>
      <w:marTop w:val="0"/>
      <w:marBottom w:val="0"/>
      <w:divBdr>
        <w:top w:val="none" w:sz="0" w:space="0" w:color="auto"/>
        <w:left w:val="none" w:sz="0" w:space="0" w:color="auto"/>
        <w:bottom w:val="none" w:sz="0" w:space="0" w:color="auto"/>
        <w:right w:val="none" w:sz="0" w:space="0" w:color="auto"/>
      </w:divBdr>
    </w:div>
    <w:div w:id="862791741">
      <w:bodyDiv w:val="1"/>
      <w:marLeft w:val="0"/>
      <w:marRight w:val="0"/>
      <w:marTop w:val="0"/>
      <w:marBottom w:val="0"/>
      <w:divBdr>
        <w:top w:val="none" w:sz="0" w:space="0" w:color="auto"/>
        <w:left w:val="none" w:sz="0" w:space="0" w:color="auto"/>
        <w:bottom w:val="none" w:sz="0" w:space="0" w:color="auto"/>
        <w:right w:val="none" w:sz="0" w:space="0" w:color="auto"/>
      </w:divBdr>
    </w:div>
    <w:div w:id="1058940217">
      <w:bodyDiv w:val="1"/>
      <w:marLeft w:val="0"/>
      <w:marRight w:val="0"/>
      <w:marTop w:val="0"/>
      <w:marBottom w:val="0"/>
      <w:divBdr>
        <w:top w:val="none" w:sz="0" w:space="0" w:color="auto"/>
        <w:left w:val="none" w:sz="0" w:space="0" w:color="auto"/>
        <w:bottom w:val="none" w:sz="0" w:space="0" w:color="auto"/>
        <w:right w:val="none" w:sz="0" w:space="0" w:color="auto"/>
      </w:divBdr>
    </w:div>
    <w:div w:id="1130318349">
      <w:bodyDiv w:val="1"/>
      <w:marLeft w:val="0"/>
      <w:marRight w:val="0"/>
      <w:marTop w:val="0"/>
      <w:marBottom w:val="0"/>
      <w:divBdr>
        <w:top w:val="none" w:sz="0" w:space="0" w:color="auto"/>
        <w:left w:val="none" w:sz="0" w:space="0" w:color="auto"/>
        <w:bottom w:val="none" w:sz="0" w:space="0" w:color="auto"/>
        <w:right w:val="none" w:sz="0" w:space="0" w:color="auto"/>
      </w:divBdr>
    </w:div>
    <w:div w:id="1145314647">
      <w:bodyDiv w:val="1"/>
      <w:marLeft w:val="0"/>
      <w:marRight w:val="0"/>
      <w:marTop w:val="0"/>
      <w:marBottom w:val="0"/>
      <w:divBdr>
        <w:top w:val="none" w:sz="0" w:space="0" w:color="auto"/>
        <w:left w:val="none" w:sz="0" w:space="0" w:color="auto"/>
        <w:bottom w:val="none" w:sz="0" w:space="0" w:color="auto"/>
        <w:right w:val="none" w:sz="0" w:space="0" w:color="auto"/>
      </w:divBdr>
    </w:div>
    <w:div w:id="1206260336">
      <w:bodyDiv w:val="1"/>
      <w:marLeft w:val="0"/>
      <w:marRight w:val="0"/>
      <w:marTop w:val="0"/>
      <w:marBottom w:val="0"/>
      <w:divBdr>
        <w:top w:val="none" w:sz="0" w:space="0" w:color="auto"/>
        <w:left w:val="none" w:sz="0" w:space="0" w:color="auto"/>
        <w:bottom w:val="none" w:sz="0" w:space="0" w:color="auto"/>
        <w:right w:val="none" w:sz="0" w:space="0" w:color="auto"/>
      </w:divBdr>
    </w:div>
    <w:div w:id="1210648318">
      <w:bodyDiv w:val="1"/>
      <w:marLeft w:val="0"/>
      <w:marRight w:val="0"/>
      <w:marTop w:val="0"/>
      <w:marBottom w:val="0"/>
      <w:divBdr>
        <w:top w:val="none" w:sz="0" w:space="0" w:color="auto"/>
        <w:left w:val="none" w:sz="0" w:space="0" w:color="auto"/>
        <w:bottom w:val="none" w:sz="0" w:space="0" w:color="auto"/>
        <w:right w:val="none" w:sz="0" w:space="0" w:color="auto"/>
      </w:divBdr>
    </w:div>
    <w:div w:id="1278677051">
      <w:bodyDiv w:val="1"/>
      <w:marLeft w:val="0"/>
      <w:marRight w:val="0"/>
      <w:marTop w:val="0"/>
      <w:marBottom w:val="0"/>
      <w:divBdr>
        <w:top w:val="none" w:sz="0" w:space="0" w:color="auto"/>
        <w:left w:val="none" w:sz="0" w:space="0" w:color="auto"/>
        <w:bottom w:val="none" w:sz="0" w:space="0" w:color="auto"/>
        <w:right w:val="none" w:sz="0" w:space="0" w:color="auto"/>
      </w:divBdr>
    </w:div>
    <w:div w:id="1326471263">
      <w:bodyDiv w:val="1"/>
      <w:marLeft w:val="0"/>
      <w:marRight w:val="0"/>
      <w:marTop w:val="0"/>
      <w:marBottom w:val="0"/>
      <w:divBdr>
        <w:top w:val="none" w:sz="0" w:space="0" w:color="auto"/>
        <w:left w:val="none" w:sz="0" w:space="0" w:color="auto"/>
        <w:bottom w:val="none" w:sz="0" w:space="0" w:color="auto"/>
        <w:right w:val="none" w:sz="0" w:space="0" w:color="auto"/>
      </w:divBdr>
    </w:div>
    <w:div w:id="1394887604">
      <w:bodyDiv w:val="1"/>
      <w:marLeft w:val="0"/>
      <w:marRight w:val="0"/>
      <w:marTop w:val="0"/>
      <w:marBottom w:val="0"/>
      <w:divBdr>
        <w:top w:val="none" w:sz="0" w:space="0" w:color="auto"/>
        <w:left w:val="none" w:sz="0" w:space="0" w:color="auto"/>
        <w:bottom w:val="none" w:sz="0" w:space="0" w:color="auto"/>
        <w:right w:val="none" w:sz="0" w:space="0" w:color="auto"/>
      </w:divBdr>
    </w:div>
    <w:div w:id="1401706397">
      <w:bodyDiv w:val="1"/>
      <w:marLeft w:val="0"/>
      <w:marRight w:val="0"/>
      <w:marTop w:val="0"/>
      <w:marBottom w:val="0"/>
      <w:divBdr>
        <w:top w:val="none" w:sz="0" w:space="0" w:color="auto"/>
        <w:left w:val="none" w:sz="0" w:space="0" w:color="auto"/>
        <w:bottom w:val="none" w:sz="0" w:space="0" w:color="auto"/>
        <w:right w:val="none" w:sz="0" w:space="0" w:color="auto"/>
      </w:divBdr>
    </w:div>
    <w:div w:id="1420784905">
      <w:bodyDiv w:val="1"/>
      <w:marLeft w:val="0"/>
      <w:marRight w:val="0"/>
      <w:marTop w:val="0"/>
      <w:marBottom w:val="0"/>
      <w:divBdr>
        <w:top w:val="none" w:sz="0" w:space="0" w:color="auto"/>
        <w:left w:val="none" w:sz="0" w:space="0" w:color="auto"/>
        <w:bottom w:val="none" w:sz="0" w:space="0" w:color="auto"/>
        <w:right w:val="none" w:sz="0" w:space="0" w:color="auto"/>
      </w:divBdr>
    </w:div>
    <w:div w:id="1443963062">
      <w:bodyDiv w:val="1"/>
      <w:marLeft w:val="0"/>
      <w:marRight w:val="0"/>
      <w:marTop w:val="0"/>
      <w:marBottom w:val="0"/>
      <w:divBdr>
        <w:top w:val="none" w:sz="0" w:space="0" w:color="auto"/>
        <w:left w:val="none" w:sz="0" w:space="0" w:color="auto"/>
        <w:bottom w:val="none" w:sz="0" w:space="0" w:color="auto"/>
        <w:right w:val="none" w:sz="0" w:space="0" w:color="auto"/>
      </w:divBdr>
    </w:div>
    <w:div w:id="1517110098">
      <w:bodyDiv w:val="1"/>
      <w:marLeft w:val="0"/>
      <w:marRight w:val="0"/>
      <w:marTop w:val="0"/>
      <w:marBottom w:val="0"/>
      <w:divBdr>
        <w:top w:val="none" w:sz="0" w:space="0" w:color="auto"/>
        <w:left w:val="none" w:sz="0" w:space="0" w:color="auto"/>
        <w:bottom w:val="none" w:sz="0" w:space="0" w:color="auto"/>
        <w:right w:val="none" w:sz="0" w:space="0" w:color="auto"/>
      </w:divBdr>
    </w:div>
    <w:div w:id="1530727622">
      <w:bodyDiv w:val="1"/>
      <w:marLeft w:val="0"/>
      <w:marRight w:val="0"/>
      <w:marTop w:val="0"/>
      <w:marBottom w:val="0"/>
      <w:divBdr>
        <w:top w:val="none" w:sz="0" w:space="0" w:color="auto"/>
        <w:left w:val="none" w:sz="0" w:space="0" w:color="auto"/>
        <w:bottom w:val="none" w:sz="0" w:space="0" w:color="auto"/>
        <w:right w:val="none" w:sz="0" w:space="0" w:color="auto"/>
      </w:divBdr>
    </w:div>
    <w:div w:id="1544516644">
      <w:bodyDiv w:val="1"/>
      <w:marLeft w:val="0"/>
      <w:marRight w:val="0"/>
      <w:marTop w:val="0"/>
      <w:marBottom w:val="0"/>
      <w:divBdr>
        <w:top w:val="none" w:sz="0" w:space="0" w:color="auto"/>
        <w:left w:val="none" w:sz="0" w:space="0" w:color="auto"/>
        <w:bottom w:val="none" w:sz="0" w:space="0" w:color="auto"/>
        <w:right w:val="none" w:sz="0" w:space="0" w:color="auto"/>
      </w:divBdr>
    </w:div>
    <w:div w:id="1545752017">
      <w:bodyDiv w:val="1"/>
      <w:marLeft w:val="0"/>
      <w:marRight w:val="0"/>
      <w:marTop w:val="0"/>
      <w:marBottom w:val="0"/>
      <w:divBdr>
        <w:top w:val="none" w:sz="0" w:space="0" w:color="auto"/>
        <w:left w:val="none" w:sz="0" w:space="0" w:color="auto"/>
        <w:bottom w:val="none" w:sz="0" w:space="0" w:color="auto"/>
        <w:right w:val="none" w:sz="0" w:space="0" w:color="auto"/>
      </w:divBdr>
    </w:div>
    <w:div w:id="1574393239">
      <w:bodyDiv w:val="1"/>
      <w:marLeft w:val="0"/>
      <w:marRight w:val="0"/>
      <w:marTop w:val="0"/>
      <w:marBottom w:val="0"/>
      <w:divBdr>
        <w:top w:val="none" w:sz="0" w:space="0" w:color="auto"/>
        <w:left w:val="none" w:sz="0" w:space="0" w:color="auto"/>
        <w:bottom w:val="none" w:sz="0" w:space="0" w:color="auto"/>
        <w:right w:val="none" w:sz="0" w:space="0" w:color="auto"/>
      </w:divBdr>
    </w:div>
    <w:div w:id="1576862653">
      <w:bodyDiv w:val="1"/>
      <w:marLeft w:val="0"/>
      <w:marRight w:val="0"/>
      <w:marTop w:val="0"/>
      <w:marBottom w:val="0"/>
      <w:divBdr>
        <w:top w:val="none" w:sz="0" w:space="0" w:color="auto"/>
        <w:left w:val="none" w:sz="0" w:space="0" w:color="auto"/>
        <w:bottom w:val="none" w:sz="0" w:space="0" w:color="auto"/>
        <w:right w:val="none" w:sz="0" w:space="0" w:color="auto"/>
      </w:divBdr>
    </w:div>
    <w:div w:id="1589919166">
      <w:bodyDiv w:val="1"/>
      <w:marLeft w:val="0"/>
      <w:marRight w:val="0"/>
      <w:marTop w:val="0"/>
      <w:marBottom w:val="0"/>
      <w:divBdr>
        <w:top w:val="none" w:sz="0" w:space="0" w:color="auto"/>
        <w:left w:val="none" w:sz="0" w:space="0" w:color="auto"/>
        <w:bottom w:val="none" w:sz="0" w:space="0" w:color="auto"/>
        <w:right w:val="none" w:sz="0" w:space="0" w:color="auto"/>
      </w:divBdr>
    </w:div>
    <w:div w:id="1788624426">
      <w:bodyDiv w:val="1"/>
      <w:marLeft w:val="0"/>
      <w:marRight w:val="0"/>
      <w:marTop w:val="0"/>
      <w:marBottom w:val="0"/>
      <w:divBdr>
        <w:top w:val="none" w:sz="0" w:space="0" w:color="auto"/>
        <w:left w:val="none" w:sz="0" w:space="0" w:color="auto"/>
        <w:bottom w:val="none" w:sz="0" w:space="0" w:color="auto"/>
        <w:right w:val="none" w:sz="0" w:space="0" w:color="auto"/>
      </w:divBdr>
    </w:div>
    <w:div w:id="1917015476">
      <w:bodyDiv w:val="1"/>
      <w:marLeft w:val="0"/>
      <w:marRight w:val="0"/>
      <w:marTop w:val="0"/>
      <w:marBottom w:val="0"/>
      <w:divBdr>
        <w:top w:val="none" w:sz="0" w:space="0" w:color="auto"/>
        <w:left w:val="none" w:sz="0" w:space="0" w:color="auto"/>
        <w:bottom w:val="none" w:sz="0" w:space="0" w:color="auto"/>
        <w:right w:val="none" w:sz="0" w:space="0" w:color="auto"/>
      </w:divBdr>
    </w:div>
    <w:div w:id="1924220201">
      <w:bodyDiv w:val="1"/>
      <w:marLeft w:val="0"/>
      <w:marRight w:val="0"/>
      <w:marTop w:val="0"/>
      <w:marBottom w:val="0"/>
      <w:divBdr>
        <w:top w:val="none" w:sz="0" w:space="0" w:color="auto"/>
        <w:left w:val="none" w:sz="0" w:space="0" w:color="auto"/>
        <w:bottom w:val="none" w:sz="0" w:space="0" w:color="auto"/>
        <w:right w:val="none" w:sz="0" w:space="0" w:color="auto"/>
      </w:divBdr>
    </w:div>
    <w:div w:id="1990866496">
      <w:bodyDiv w:val="1"/>
      <w:marLeft w:val="0"/>
      <w:marRight w:val="0"/>
      <w:marTop w:val="0"/>
      <w:marBottom w:val="0"/>
      <w:divBdr>
        <w:top w:val="none" w:sz="0" w:space="0" w:color="auto"/>
        <w:left w:val="none" w:sz="0" w:space="0" w:color="auto"/>
        <w:bottom w:val="none" w:sz="0" w:space="0" w:color="auto"/>
        <w:right w:val="none" w:sz="0" w:space="0" w:color="auto"/>
      </w:divBdr>
    </w:div>
    <w:div w:id="2030138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8C010180FC432B9337AA789E7D0A30"/>
        <w:category>
          <w:name w:val="General"/>
          <w:gallery w:val="placeholder"/>
        </w:category>
        <w:types>
          <w:type w:val="bbPlcHdr"/>
        </w:types>
        <w:behaviors>
          <w:behavior w:val="content"/>
        </w:behaviors>
        <w:guid w:val="{AF9B2CA2-3E5A-48C9-A22C-9E318428085A}"/>
      </w:docPartPr>
      <w:docPartBody>
        <w:p w:rsidR="00FB6DDD" w:rsidRDefault="007B3ACF" w:rsidP="007B3ACF">
          <w:pPr>
            <w:pStyle w:val="3B8C010180FC432B9337AA789E7D0A30"/>
          </w:pPr>
          <w:r w:rsidRPr="0041763A">
            <w:rPr>
              <w:rStyle w:val="PlaceholderText"/>
            </w:rPr>
            <w:t>Choose an item.</w:t>
          </w:r>
        </w:p>
      </w:docPartBody>
    </w:docPart>
    <w:docPart>
      <w:docPartPr>
        <w:name w:val="AD0B03CF294E4C18A37B7E59A9FF4B14"/>
        <w:category>
          <w:name w:val="General"/>
          <w:gallery w:val="placeholder"/>
        </w:category>
        <w:types>
          <w:type w:val="bbPlcHdr"/>
        </w:types>
        <w:behaviors>
          <w:behavior w:val="content"/>
        </w:behaviors>
        <w:guid w:val="{8D9C29BF-531A-4522-B4BC-D28961E59168}"/>
      </w:docPartPr>
      <w:docPartBody>
        <w:p w:rsidR="00FB6DDD" w:rsidRDefault="007B3ACF" w:rsidP="007B3ACF">
          <w:pPr>
            <w:pStyle w:val="AD0B03CF294E4C18A37B7E59A9FF4B14"/>
          </w:pPr>
          <w:r w:rsidRPr="0041763A">
            <w:rPr>
              <w:rStyle w:val="PlaceholderText"/>
            </w:rPr>
            <w:t>Choose an item.</w:t>
          </w:r>
        </w:p>
      </w:docPartBody>
    </w:docPart>
    <w:docPart>
      <w:docPartPr>
        <w:name w:val="5AC450E148AB458A823CED84DA2DEED8"/>
        <w:category>
          <w:name w:val="General"/>
          <w:gallery w:val="placeholder"/>
        </w:category>
        <w:types>
          <w:type w:val="bbPlcHdr"/>
        </w:types>
        <w:behaviors>
          <w:behavior w:val="content"/>
        </w:behaviors>
        <w:guid w:val="{39CD3588-54D1-44E9-84C9-382176A47384}"/>
      </w:docPartPr>
      <w:docPartBody>
        <w:p w:rsidR="00FB6DDD" w:rsidRDefault="007B3ACF" w:rsidP="007B3ACF">
          <w:pPr>
            <w:pStyle w:val="5AC450E148AB458A823CED84DA2DEED8"/>
          </w:pPr>
          <w:r w:rsidRPr="0041763A">
            <w:rPr>
              <w:rStyle w:val="PlaceholderText"/>
            </w:rPr>
            <w:t>Choose an item.</w:t>
          </w:r>
        </w:p>
      </w:docPartBody>
    </w:docPart>
    <w:docPart>
      <w:docPartPr>
        <w:name w:val="7B4D405DB70B4E898A3CCB50DBDEEAE4"/>
        <w:category>
          <w:name w:val="General"/>
          <w:gallery w:val="placeholder"/>
        </w:category>
        <w:types>
          <w:type w:val="bbPlcHdr"/>
        </w:types>
        <w:behaviors>
          <w:behavior w:val="content"/>
        </w:behaviors>
        <w:guid w:val="{7DAA9C41-F507-4DF2-8D76-C8C7ED473169}"/>
      </w:docPartPr>
      <w:docPartBody>
        <w:p w:rsidR="00FB6DDD" w:rsidRDefault="007B3ACF" w:rsidP="007B3ACF">
          <w:pPr>
            <w:pStyle w:val="7B4D405DB70B4E898A3CCB50DBDEEAE4"/>
          </w:pPr>
          <w:r w:rsidRPr="0041763A">
            <w:rPr>
              <w:rStyle w:val="PlaceholderText"/>
            </w:rPr>
            <w:t>Choose an item.</w:t>
          </w:r>
        </w:p>
      </w:docPartBody>
    </w:docPart>
    <w:docPart>
      <w:docPartPr>
        <w:name w:val="1609C0A07E434C389DB92996B407EC4D"/>
        <w:category>
          <w:name w:val="General"/>
          <w:gallery w:val="placeholder"/>
        </w:category>
        <w:types>
          <w:type w:val="bbPlcHdr"/>
        </w:types>
        <w:behaviors>
          <w:behavior w:val="content"/>
        </w:behaviors>
        <w:guid w:val="{6A209EE9-8CC8-4D9B-AA4D-ABF03D4A380E}"/>
      </w:docPartPr>
      <w:docPartBody>
        <w:p w:rsidR="00FB6DDD" w:rsidRDefault="007B3ACF" w:rsidP="007B3ACF">
          <w:pPr>
            <w:pStyle w:val="1609C0A07E434C389DB92996B407EC4D"/>
          </w:pPr>
          <w:r w:rsidRPr="0041763A">
            <w:rPr>
              <w:rStyle w:val="PlaceholderText"/>
            </w:rPr>
            <w:t>Choose an item.</w:t>
          </w:r>
        </w:p>
      </w:docPartBody>
    </w:docPart>
    <w:docPart>
      <w:docPartPr>
        <w:name w:val="09A7371CE66C4D2D98F2FF08E1C490C2"/>
        <w:category>
          <w:name w:val="General"/>
          <w:gallery w:val="placeholder"/>
        </w:category>
        <w:types>
          <w:type w:val="bbPlcHdr"/>
        </w:types>
        <w:behaviors>
          <w:behavior w:val="content"/>
        </w:behaviors>
        <w:guid w:val="{EF3987AB-EB24-4E3A-A272-946C97AD9902}"/>
      </w:docPartPr>
      <w:docPartBody>
        <w:p w:rsidR="00FB6DDD" w:rsidRDefault="007B3ACF" w:rsidP="007B3ACF">
          <w:pPr>
            <w:pStyle w:val="09A7371CE66C4D2D98F2FF08E1C490C2"/>
          </w:pPr>
          <w:r w:rsidRPr="0041763A">
            <w:rPr>
              <w:rStyle w:val="PlaceholderText"/>
            </w:rPr>
            <w:t>Choose an item.</w:t>
          </w:r>
        </w:p>
      </w:docPartBody>
    </w:docPart>
    <w:docPart>
      <w:docPartPr>
        <w:name w:val="409DA4BA398247BD9BEAD9CFC4362A78"/>
        <w:category>
          <w:name w:val="General"/>
          <w:gallery w:val="placeholder"/>
        </w:category>
        <w:types>
          <w:type w:val="bbPlcHdr"/>
        </w:types>
        <w:behaviors>
          <w:behavior w:val="content"/>
        </w:behaviors>
        <w:guid w:val="{B05CDFD6-05EF-4533-8528-DCC07BEA9154}"/>
      </w:docPartPr>
      <w:docPartBody>
        <w:p w:rsidR="00EB0BC5" w:rsidRDefault="00EB3CB4" w:rsidP="00EB3CB4">
          <w:pPr>
            <w:pStyle w:val="409DA4BA398247BD9BEAD9CFC4362A78"/>
          </w:pPr>
          <w:r w:rsidRPr="0041763A">
            <w:rPr>
              <w:rStyle w:val="PlaceholderText"/>
            </w:rPr>
            <w:t>Choose an item.</w:t>
          </w:r>
        </w:p>
      </w:docPartBody>
    </w:docPart>
    <w:docPart>
      <w:docPartPr>
        <w:name w:val="6329A4CED9CF4F13A350CB916705D6F4"/>
        <w:category>
          <w:name w:val="General"/>
          <w:gallery w:val="placeholder"/>
        </w:category>
        <w:types>
          <w:type w:val="bbPlcHdr"/>
        </w:types>
        <w:behaviors>
          <w:behavior w:val="content"/>
        </w:behaviors>
        <w:guid w:val="{4DC16EA9-B6F9-4C0D-B012-BC145D5145EF}"/>
      </w:docPartPr>
      <w:docPartBody>
        <w:p w:rsidR="00EB0BC5" w:rsidRDefault="00EB3CB4" w:rsidP="00EB3CB4">
          <w:pPr>
            <w:pStyle w:val="6329A4CED9CF4F13A350CB916705D6F4"/>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ACF"/>
    <w:rsid w:val="000A695A"/>
    <w:rsid w:val="000D090A"/>
    <w:rsid w:val="001A3BDB"/>
    <w:rsid w:val="001B782E"/>
    <w:rsid w:val="00292110"/>
    <w:rsid w:val="00354994"/>
    <w:rsid w:val="00437237"/>
    <w:rsid w:val="004626A0"/>
    <w:rsid w:val="004A04C5"/>
    <w:rsid w:val="004A5873"/>
    <w:rsid w:val="004C15B8"/>
    <w:rsid w:val="004C522B"/>
    <w:rsid w:val="00504021"/>
    <w:rsid w:val="00513C67"/>
    <w:rsid w:val="00556A9D"/>
    <w:rsid w:val="005C0559"/>
    <w:rsid w:val="00681E48"/>
    <w:rsid w:val="00695B4F"/>
    <w:rsid w:val="006B2D49"/>
    <w:rsid w:val="006F7800"/>
    <w:rsid w:val="0073419E"/>
    <w:rsid w:val="00770708"/>
    <w:rsid w:val="0077662D"/>
    <w:rsid w:val="00795F04"/>
    <w:rsid w:val="007B3ACF"/>
    <w:rsid w:val="007C09C7"/>
    <w:rsid w:val="00826D6D"/>
    <w:rsid w:val="00932A11"/>
    <w:rsid w:val="0096531A"/>
    <w:rsid w:val="00987985"/>
    <w:rsid w:val="00A115F8"/>
    <w:rsid w:val="00A263C3"/>
    <w:rsid w:val="00A70D30"/>
    <w:rsid w:val="00B631BB"/>
    <w:rsid w:val="00C83164"/>
    <w:rsid w:val="00CE1E7F"/>
    <w:rsid w:val="00CF279F"/>
    <w:rsid w:val="00D80487"/>
    <w:rsid w:val="00DA3B84"/>
    <w:rsid w:val="00DA456F"/>
    <w:rsid w:val="00E56A3A"/>
    <w:rsid w:val="00E70A4A"/>
    <w:rsid w:val="00E87A2E"/>
    <w:rsid w:val="00EB0BC5"/>
    <w:rsid w:val="00EB3CB4"/>
    <w:rsid w:val="00F06623"/>
    <w:rsid w:val="00F82BF8"/>
    <w:rsid w:val="00FB1502"/>
    <w:rsid w:val="00FB6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B3CB4"/>
    <w:rPr>
      <w:color w:val="808080"/>
    </w:rPr>
  </w:style>
  <w:style w:type="paragraph" w:customStyle="1" w:styleId="3B8C010180FC432B9337AA789E7D0A30">
    <w:name w:val="3B8C010180FC432B9337AA789E7D0A30"/>
    <w:rsid w:val="007B3ACF"/>
  </w:style>
  <w:style w:type="paragraph" w:customStyle="1" w:styleId="AD0B03CF294E4C18A37B7E59A9FF4B14">
    <w:name w:val="AD0B03CF294E4C18A37B7E59A9FF4B14"/>
    <w:rsid w:val="007B3ACF"/>
  </w:style>
  <w:style w:type="paragraph" w:customStyle="1" w:styleId="5AC450E148AB458A823CED84DA2DEED8">
    <w:name w:val="5AC450E148AB458A823CED84DA2DEED8"/>
    <w:rsid w:val="007B3ACF"/>
  </w:style>
  <w:style w:type="paragraph" w:customStyle="1" w:styleId="7B4D405DB70B4E898A3CCB50DBDEEAE4">
    <w:name w:val="7B4D405DB70B4E898A3CCB50DBDEEAE4"/>
    <w:rsid w:val="007B3ACF"/>
  </w:style>
  <w:style w:type="paragraph" w:customStyle="1" w:styleId="1609C0A07E434C389DB92996B407EC4D">
    <w:name w:val="1609C0A07E434C389DB92996B407EC4D"/>
    <w:rsid w:val="007B3ACF"/>
  </w:style>
  <w:style w:type="paragraph" w:customStyle="1" w:styleId="09A7371CE66C4D2D98F2FF08E1C490C2">
    <w:name w:val="09A7371CE66C4D2D98F2FF08E1C490C2"/>
    <w:rsid w:val="007B3ACF"/>
  </w:style>
  <w:style w:type="paragraph" w:customStyle="1" w:styleId="409DA4BA398247BD9BEAD9CFC4362A78">
    <w:name w:val="409DA4BA398247BD9BEAD9CFC4362A78"/>
    <w:rsid w:val="00EB3CB4"/>
    <w:pPr>
      <w:spacing w:line="278" w:lineRule="auto"/>
    </w:pPr>
    <w:rPr>
      <w:kern w:val="2"/>
      <w:sz w:val="24"/>
      <w:szCs w:val="24"/>
      <w:lang w:val="en-IE" w:eastAsia="en-IE"/>
      <w14:ligatures w14:val="standardContextual"/>
    </w:rPr>
  </w:style>
  <w:style w:type="paragraph" w:customStyle="1" w:styleId="6329A4CED9CF4F13A350CB916705D6F4">
    <w:name w:val="6329A4CED9CF4F13A350CB916705D6F4"/>
    <w:rsid w:val="00EB3CB4"/>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57B347-BF6C-4019-95C5-B76A702222DE}">
  <ds:schemaRefs>
    <ds:schemaRef ds:uri="http://schemas.openxmlformats.org/officeDocument/2006/bibliography"/>
  </ds:schemaRefs>
</ds:datastoreItem>
</file>

<file path=customXml/itemProps2.xml><?xml version="1.0" encoding="utf-8"?>
<ds:datastoreItem xmlns:ds="http://schemas.openxmlformats.org/officeDocument/2006/customXml" ds:itemID="{483E92E4-FA7B-4DC0-A1BC-976C07291EAC}">
  <ds:schemaRefs>
    <ds:schemaRef ds:uri="http://schemas.microsoft.com/sharepoint/v3/contenttype/forms"/>
  </ds:schemaRefs>
</ds:datastoreItem>
</file>

<file path=customXml/itemProps3.xml><?xml version="1.0" encoding="utf-8"?>
<ds:datastoreItem xmlns:ds="http://schemas.openxmlformats.org/officeDocument/2006/customXml" ds:itemID="{37298465-C981-4540-A3D0-EA2E96E9A873}">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4.xml><?xml version="1.0" encoding="utf-8"?>
<ds:datastoreItem xmlns:ds="http://schemas.openxmlformats.org/officeDocument/2006/customXml" ds:itemID="{A0CF9C8C-E568-4036-A3F6-A5E4BAAD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5511</Words>
  <Characters>31418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Devenney</dc:creator>
  <cp:keywords/>
  <dc:description/>
  <cp:lastModifiedBy>Linda Maher</cp:lastModifiedBy>
  <cp:revision>2</cp:revision>
  <cp:lastPrinted>2026-10-21T11:39:00Z</cp:lastPrinted>
  <dcterms:created xsi:type="dcterms:W3CDTF">2026-10-28T15:31:00Z</dcterms:created>
  <dcterms:modified xsi:type="dcterms:W3CDTF">2026-10-28T15:31:00Z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e54bf982-d13b-440c-9c30-8aa4ebd52086</vt:lpwstr>
  </property>
  <property fmtid="{D5CDD505-2E9C-101B-9397-08002B2CF9AE}" pid="3" name="ContentTypeId">
    <vt:lpwstr>0x010100A7673B74A4F1C649A1C6B48530742686</vt:lpwstr>
  </property>
  <property fmtid="{D5CDD505-2E9C-101B-9397-08002B2CF9AE}" pid="4" name="MediaServiceImageTags">
    <vt:lpwstr/>
  </property>
</Properties>
</file>